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0EE3" w:rsidRPr="00A2190A" w:rsidRDefault="00980EE3" w:rsidP="00980EE3">
      <w:pPr>
        <w:jc w:val="center"/>
        <w:rPr>
          <w:b/>
          <w:sz w:val="28"/>
          <w:szCs w:val="28"/>
        </w:rPr>
      </w:pPr>
      <w:bookmarkStart w:id="0" w:name="_GoBack"/>
      <w:bookmarkEnd w:id="0"/>
      <w:r w:rsidRPr="00A2190A">
        <w:rPr>
          <w:b/>
          <w:sz w:val="28"/>
          <w:szCs w:val="28"/>
        </w:rPr>
        <w:t>РЕЗУЛЬТАТЫ КОЛИЧЕСТВЕННОГО ЗИМНЕГО УЧЁТ</w:t>
      </w:r>
      <w:r w:rsidR="0005304B" w:rsidRPr="00A2190A">
        <w:rPr>
          <w:b/>
          <w:sz w:val="28"/>
          <w:szCs w:val="28"/>
        </w:rPr>
        <w:t>А</w:t>
      </w:r>
      <w:r w:rsidRPr="00A2190A">
        <w:rPr>
          <w:b/>
          <w:sz w:val="28"/>
          <w:szCs w:val="28"/>
        </w:rPr>
        <w:t xml:space="preserve"> МЛЕКОПИТАЮЩИХ</w:t>
      </w:r>
      <w:r w:rsidR="00451950">
        <w:rPr>
          <w:b/>
          <w:sz w:val="28"/>
          <w:szCs w:val="28"/>
        </w:rPr>
        <w:t xml:space="preserve"> в 2021 году</w:t>
      </w:r>
      <w:r w:rsidRPr="00A2190A">
        <w:rPr>
          <w:b/>
          <w:sz w:val="28"/>
          <w:szCs w:val="28"/>
        </w:rPr>
        <w:t>.</w:t>
      </w:r>
    </w:p>
    <w:p w:rsidR="00980EE3" w:rsidRPr="00DB47AA" w:rsidRDefault="00980EE3" w:rsidP="00980EE3">
      <w:pPr>
        <w:suppressAutoHyphens/>
        <w:autoSpaceDE w:val="0"/>
        <w:autoSpaceDN w:val="0"/>
        <w:adjustRightInd w:val="0"/>
        <w:spacing w:before="222" w:after="222"/>
        <w:jc w:val="center"/>
        <w:rPr>
          <w:b/>
          <w:bCs/>
          <w:i/>
          <w:sz w:val="28"/>
          <w:szCs w:val="28"/>
        </w:rPr>
      </w:pPr>
      <w:r w:rsidRPr="00DB47AA">
        <w:rPr>
          <w:b/>
          <w:bCs/>
          <w:i/>
          <w:sz w:val="28"/>
          <w:szCs w:val="28"/>
        </w:rPr>
        <w:t>Шалаева К.В.</w:t>
      </w:r>
    </w:p>
    <w:p w:rsidR="006154EA" w:rsidRPr="00DB47AA" w:rsidRDefault="006154EA" w:rsidP="006154EA">
      <w:pPr>
        <w:pStyle w:val="aff4"/>
        <w:suppressAutoHyphens/>
        <w:ind w:left="0" w:firstLine="709"/>
        <w:jc w:val="both"/>
        <w:rPr>
          <w:sz w:val="28"/>
          <w:szCs w:val="28"/>
        </w:rPr>
      </w:pPr>
      <w:r w:rsidRPr="00DB47AA">
        <w:rPr>
          <w:sz w:val="28"/>
          <w:szCs w:val="28"/>
        </w:rPr>
        <w:t>В 20</w:t>
      </w:r>
      <w:r w:rsidR="00A2190A" w:rsidRPr="00DB47AA">
        <w:rPr>
          <w:sz w:val="28"/>
          <w:szCs w:val="28"/>
        </w:rPr>
        <w:t>2</w:t>
      </w:r>
      <w:r w:rsidR="00451950">
        <w:rPr>
          <w:sz w:val="28"/>
          <w:szCs w:val="28"/>
        </w:rPr>
        <w:t>1</w:t>
      </w:r>
      <w:r w:rsidRPr="00DB47AA">
        <w:rPr>
          <w:sz w:val="28"/>
          <w:szCs w:val="28"/>
        </w:rPr>
        <w:t xml:space="preserve"> году ЗМУ проведён </w:t>
      </w:r>
      <w:r w:rsidR="00451950">
        <w:rPr>
          <w:sz w:val="28"/>
          <w:szCs w:val="28"/>
        </w:rPr>
        <w:t xml:space="preserve">19-21 января и 19-21 </w:t>
      </w:r>
      <w:r w:rsidR="00DB47AA" w:rsidRPr="00DB47AA">
        <w:rPr>
          <w:sz w:val="28"/>
          <w:szCs w:val="28"/>
        </w:rPr>
        <w:t>февраля</w:t>
      </w:r>
      <w:r w:rsidRPr="00DB47AA">
        <w:rPr>
          <w:sz w:val="28"/>
          <w:szCs w:val="28"/>
        </w:rPr>
        <w:t xml:space="preserve">. Длина маршрутов составила </w:t>
      </w:r>
      <w:r w:rsidR="00451950">
        <w:rPr>
          <w:sz w:val="28"/>
          <w:szCs w:val="28"/>
        </w:rPr>
        <w:t>500,39</w:t>
      </w:r>
      <w:r w:rsidRPr="00DB47AA">
        <w:rPr>
          <w:sz w:val="28"/>
          <w:szCs w:val="28"/>
        </w:rPr>
        <w:t xml:space="preserve"> км (по </w:t>
      </w:r>
      <w:r w:rsidR="00451950">
        <w:rPr>
          <w:sz w:val="28"/>
          <w:szCs w:val="28"/>
        </w:rPr>
        <w:t>44</w:t>
      </w:r>
      <w:r w:rsidRPr="00DB47AA">
        <w:rPr>
          <w:sz w:val="28"/>
          <w:szCs w:val="28"/>
        </w:rPr>
        <w:t xml:space="preserve"> карточк</w:t>
      </w:r>
      <w:r w:rsidR="00DB47AA" w:rsidRPr="00DB47AA">
        <w:rPr>
          <w:sz w:val="28"/>
          <w:szCs w:val="28"/>
        </w:rPr>
        <w:t>ам</w:t>
      </w:r>
      <w:r w:rsidR="00451950">
        <w:rPr>
          <w:sz w:val="28"/>
          <w:szCs w:val="28"/>
        </w:rPr>
        <w:t xml:space="preserve"> / маршрутам</w:t>
      </w:r>
      <w:r w:rsidRPr="00DB47AA">
        <w:rPr>
          <w:sz w:val="28"/>
          <w:szCs w:val="28"/>
        </w:rPr>
        <w:t>). Согласно методическим рекомендациям утверждённым приказом ФГБУ «Центрохотконтроль» от 24.10.2014 № 50 по определению численности копытных, пушных животных и птиц методом ЗМУ на 20</w:t>
      </w:r>
      <w:r w:rsidR="00DB47AA" w:rsidRPr="00DB47AA">
        <w:rPr>
          <w:sz w:val="28"/>
          <w:szCs w:val="28"/>
        </w:rPr>
        <w:t>20</w:t>
      </w:r>
      <w:r w:rsidRPr="00DB47AA">
        <w:rPr>
          <w:sz w:val="28"/>
          <w:szCs w:val="28"/>
        </w:rPr>
        <w:t xml:space="preserve"> год на площади свыше 50 тыс. га и до 200 тыс. га, включительно, протяженность всех учетных маршрутов должна составлять не менее 238,29 км (по лесу – 187,86 км, по полю - 34,21 км, по болоту - 16,22 км), а по методике 2012 года (котор</w:t>
      </w:r>
      <w:r w:rsidR="00DB47AA">
        <w:rPr>
          <w:sz w:val="28"/>
          <w:szCs w:val="28"/>
        </w:rPr>
        <w:t>ая</w:t>
      </w:r>
      <w:r w:rsidRPr="00DB47AA">
        <w:rPr>
          <w:sz w:val="28"/>
          <w:szCs w:val="28"/>
        </w:rPr>
        <w:t xml:space="preserve"> так же используется в национальном парке) на исследуемой территории площадью до 200 тыс. га определяется не менее 35 учетных маршрутов, общей протяженностью не менее 350 км.</w:t>
      </w:r>
      <w:r w:rsidR="00DB47AA" w:rsidRPr="00DB47AA">
        <w:rPr>
          <w:sz w:val="28"/>
          <w:szCs w:val="28"/>
        </w:rPr>
        <w:t xml:space="preserve"> В этом году пройдено </w:t>
      </w:r>
      <w:r w:rsidR="00451950">
        <w:rPr>
          <w:sz w:val="28"/>
          <w:szCs w:val="28"/>
        </w:rPr>
        <w:t>больше</w:t>
      </w:r>
      <w:r w:rsidR="00DB47AA" w:rsidRPr="00DB47AA">
        <w:rPr>
          <w:sz w:val="28"/>
          <w:szCs w:val="28"/>
        </w:rPr>
        <w:t xml:space="preserve"> маршрутов</w:t>
      </w:r>
      <w:r w:rsidR="00451950">
        <w:rPr>
          <w:sz w:val="28"/>
          <w:szCs w:val="28"/>
        </w:rPr>
        <w:t>;</w:t>
      </w:r>
      <w:r w:rsidR="00DB47AA" w:rsidRPr="00DB47AA">
        <w:rPr>
          <w:sz w:val="28"/>
          <w:szCs w:val="28"/>
        </w:rPr>
        <w:t xml:space="preserve"> устойчив</w:t>
      </w:r>
      <w:r w:rsidR="00451950">
        <w:rPr>
          <w:sz w:val="28"/>
          <w:szCs w:val="28"/>
        </w:rPr>
        <w:t>ый</w:t>
      </w:r>
      <w:r w:rsidR="00DB47AA" w:rsidRPr="00DB47AA">
        <w:rPr>
          <w:sz w:val="28"/>
          <w:szCs w:val="28"/>
        </w:rPr>
        <w:t xml:space="preserve"> снежн</w:t>
      </w:r>
      <w:r w:rsidR="00451950">
        <w:rPr>
          <w:sz w:val="28"/>
          <w:szCs w:val="28"/>
        </w:rPr>
        <w:t>ый</w:t>
      </w:r>
      <w:r w:rsidR="00DB47AA" w:rsidRPr="00DB47AA">
        <w:rPr>
          <w:sz w:val="28"/>
          <w:szCs w:val="28"/>
        </w:rPr>
        <w:t xml:space="preserve"> покров</w:t>
      </w:r>
      <w:r w:rsidR="00451950">
        <w:rPr>
          <w:sz w:val="28"/>
          <w:szCs w:val="28"/>
        </w:rPr>
        <w:t xml:space="preserve"> и температурный режим благоприятно сказались на наличие следов зверей на маршрутах</w:t>
      </w:r>
      <w:r w:rsidR="00DB47AA" w:rsidRPr="00DB47AA">
        <w:rPr>
          <w:sz w:val="28"/>
          <w:szCs w:val="28"/>
        </w:rPr>
        <w:t xml:space="preserve">. </w:t>
      </w:r>
    </w:p>
    <w:p w:rsidR="00CC6341" w:rsidRPr="00DB47AA" w:rsidRDefault="00451950" w:rsidP="00E66266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3733800" cy="2799717"/>
            <wp:effectExtent l="19050" t="0" r="0" b="0"/>
            <wp:docPr id="7" name="Рисунок 1" descr="C:\Users\User\Desktop\ФОТО ЗМУ 2021\ЗМУ_19.01.2021_Грохольский А.В\DSCN1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ЗМУ 2021\ЗМУ_19.01.2021_Грохольский А.В\DSCN115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2799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1950" w:rsidRDefault="0053730F" w:rsidP="00E66266">
      <w:pPr>
        <w:jc w:val="center"/>
        <w:rPr>
          <w:sz w:val="28"/>
          <w:szCs w:val="28"/>
        </w:rPr>
      </w:pPr>
      <w:r w:rsidRPr="00CC6341">
        <w:rPr>
          <w:sz w:val="28"/>
          <w:szCs w:val="28"/>
        </w:rPr>
        <w:t>Госинспектор</w:t>
      </w:r>
      <w:r w:rsidR="00E66266" w:rsidRPr="00CC6341">
        <w:rPr>
          <w:sz w:val="28"/>
          <w:szCs w:val="28"/>
        </w:rPr>
        <w:t xml:space="preserve"> на зимнем маршрутном учёте</w:t>
      </w:r>
      <w:r w:rsidR="002C7D3B" w:rsidRPr="00CC6341">
        <w:rPr>
          <w:sz w:val="28"/>
          <w:szCs w:val="28"/>
        </w:rPr>
        <w:t xml:space="preserve">, </w:t>
      </w:r>
    </w:p>
    <w:p w:rsidR="00E66266" w:rsidRPr="00DB47AA" w:rsidRDefault="002C7D3B" w:rsidP="00E66266">
      <w:pPr>
        <w:jc w:val="center"/>
        <w:rPr>
          <w:sz w:val="28"/>
          <w:szCs w:val="28"/>
        </w:rPr>
      </w:pPr>
      <w:r w:rsidRPr="00CC6341">
        <w:rPr>
          <w:sz w:val="28"/>
          <w:szCs w:val="28"/>
        </w:rPr>
        <w:t xml:space="preserve">1-е </w:t>
      </w:r>
      <w:r w:rsidRPr="00DB47AA">
        <w:rPr>
          <w:sz w:val="28"/>
          <w:szCs w:val="28"/>
        </w:rPr>
        <w:t xml:space="preserve">прохождение </w:t>
      </w:r>
      <w:r w:rsidR="00451950">
        <w:rPr>
          <w:sz w:val="28"/>
          <w:szCs w:val="28"/>
        </w:rPr>
        <w:t>19.01.2021</w:t>
      </w:r>
      <w:r w:rsidRPr="00DB47AA">
        <w:rPr>
          <w:sz w:val="28"/>
          <w:szCs w:val="28"/>
        </w:rPr>
        <w:t xml:space="preserve"> г</w:t>
      </w:r>
      <w:r w:rsidR="00451950">
        <w:rPr>
          <w:sz w:val="28"/>
          <w:szCs w:val="28"/>
        </w:rPr>
        <w:t>од</w:t>
      </w:r>
      <w:r w:rsidR="00E66266" w:rsidRPr="00DB47AA">
        <w:rPr>
          <w:sz w:val="28"/>
          <w:szCs w:val="28"/>
        </w:rPr>
        <w:t>.</w:t>
      </w:r>
    </w:p>
    <w:p w:rsidR="005E1659" w:rsidRPr="00DB47AA" w:rsidRDefault="005E1659" w:rsidP="00980EE3">
      <w:pPr>
        <w:ind w:firstLine="709"/>
        <w:jc w:val="both"/>
        <w:rPr>
          <w:sz w:val="28"/>
          <w:szCs w:val="28"/>
        </w:rPr>
      </w:pPr>
    </w:p>
    <w:p w:rsidR="00980EE3" w:rsidRPr="00DB47AA" w:rsidRDefault="00980EE3" w:rsidP="00980EE3">
      <w:pPr>
        <w:ind w:firstLine="709"/>
        <w:jc w:val="both"/>
        <w:rPr>
          <w:sz w:val="28"/>
          <w:szCs w:val="28"/>
        </w:rPr>
      </w:pPr>
      <w:r w:rsidRPr="00DB47AA">
        <w:rPr>
          <w:sz w:val="28"/>
          <w:szCs w:val="28"/>
        </w:rPr>
        <w:t xml:space="preserve">В ходе прохождения маршрута учётчиками, а это госинспектора </w:t>
      </w:r>
      <w:r w:rsidR="00594531" w:rsidRPr="00DB47AA">
        <w:rPr>
          <w:sz w:val="28"/>
          <w:szCs w:val="28"/>
        </w:rPr>
        <w:t xml:space="preserve">и лесники </w:t>
      </w:r>
      <w:r w:rsidRPr="00DB47AA">
        <w:rPr>
          <w:sz w:val="28"/>
          <w:szCs w:val="28"/>
        </w:rPr>
        <w:t>национального парка, отмечались встречи диких животных, а также встречи охотни</w:t>
      </w:r>
      <w:r w:rsidR="008254F9">
        <w:rPr>
          <w:sz w:val="28"/>
          <w:szCs w:val="28"/>
        </w:rPr>
        <w:t>чьих птиц и обнаружение лунок.</w:t>
      </w:r>
    </w:p>
    <w:p w:rsidR="005E1659" w:rsidRPr="00DB47AA" w:rsidRDefault="005E1659" w:rsidP="00980EE3">
      <w:pPr>
        <w:ind w:firstLine="709"/>
        <w:jc w:val="both"/>
        <w:rPr>
          <w:sz w:val="28"/>
          <w:szCs w:val="28"/>
        </w:rPr>
      </w:pPr>
    </w:p>
    <w:p w:rsidR="00980EE3" w:rsidRPr="00DB47AA" w:rsidRDefault="00980EE3" w:rsidP="00980EE3">
      <w:pPr>
        <w:jc w:val="center"/>
        <w:rPr>
          <w:sz w:val="28"/>
          <w:szCs w:val="28"/>
        </w:rPr>
      </w:pPr>
      <w:r w:rsidRPr="00DB47AA">
        <w:rPr>
          <w:sz w:val="28"/>
          <w:szCs w:val="28"/>
        </w:rPr>
        <w:t>Встречи охотничьих птиц (в день затирки и день учета) в 20</w:t>
      </w:r>
      <w:r w:rsidR="00DB47AA">
        <w:rPr>
          <w:sz w:val="28"/>
          <w:szCs w:val="28"/>
        </w:rPr>
        <w:t>2</w:t>
      </w:r>
      <w:r w:rsidR="00451950">
        <w:rPr>
          <w:sz w:val="28"/>
          <w:szCs w:val="28"/>
        </w:rPr>
        <w:t>1</w:t>
      </w:r>
      <w:r w:rsidRPr="00DB47AA">
        <w:rPr>
          <w:sz w:val="28"/>
          <w:szCs w:val="28"/>
        </w:rPr>
        <w:t xml:space="preserve"> году</w:t>
      </w:r>
      <w:r w:rsidR="006B3862">
        <w:rPr>
          <w:sz w:val="28"/>
          <w:szCs w:val="28"/>
        </w:rPr>
        <w:t>.</w:t>
      </w:r>
    </w:p>
    <w:tbl>
      <w:tblPr>
        <w:tblW w:w="95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660"/>
        <w:gridCol w:w="142"/>
        <w:gridCol w:w="1275"/>
        <w:gridCol w:w="579"/>
        <w:gridCol w:w="1264"/>
        <w:gridCol w:w="446"/>
        <w:gridCol w:w="972"/>
        <w:gridCol w:w="728"/>
        <w:gridCol w:w="406"/>
        <w:gridCol w:w="1099"/>
      </w:tblGrid>
      <w:tr w:rsidR="00980EE3" w:rsidRPr="00DB47AA" w:rsidTr="00260FB8">
        <w:tc>
          <w:tcPr>
            <w:tcW w:w="9571" w:type="dxa"/>
            <w:gridSpan w:val="10"/>
            <w:tcBorders>
              <w:top w:val="nil"/>
              <w:left w:val="nil"/>
              <w:right w:val="nil"/>
            </w:tcBorders>
          </w:tcPr>
          <w:p w:rsidR="00980EE3" w:rsidRPr="00DB47AA" w:rsidRDefault="00980EE3" w:rsidP="00A52207">
            <w:pPr>
              <w:jc w:val="center"/>
              <w:rPr>
                <w:b/>
                <w:i/>
              </w:rPr>
            </w:pPr>
            <w:r w:rsidRPr="00DB47AA">
              <w:rPr>
                <w:b/>
                <w:i/>
              </w:rPr>
              <w:t>Расчёты ЗМУ 20</w:t>
            </w:r>
            <w:r w:rsidR="00DB47AA" w:rsidRPr="00DB47AA">
              <w:rPr>
                <w:b/>
                <w:i/>
              </w:rPr>
              <w:t>2</w:t>
            </w:r>
            <w:r w:rsidR="00451950">
              <w:rPr>
                <w:b/>
                <w:i/>
              </w:rPr>
              <w:t>1</w:t>
            </w:r>
            <w:r w:rsidRPr="00DB47AA">
              <w:rPr>
                <w:b/>
                <w:i/>
              </w:rPr>
              <w:t xml:space="preserve"> года </w:t>
            </w:r>
          </w:p>
          <w:p w:rsidR="00980EE3" w:rsidRPr="00DB47AA" w:rsidRDefault="00980EE3" w:rsidP="008E720C">
            <w:pPr>
              <w:jc w:val="center"/>
              <w:rPr>
                <w:b/>
                <w:i/>
              </w:rPr>
            </w:pPr>
            <w:r w:rsidRPr="00DB47AA">
              <w:rPr>
                <w:b/>
                <w:i/>
              </w:rPr>
              <w:t xml:space="preserve">(по биотопам: лес – </w:t>
            </w:r>
            <w:r w:rsidR="008E720C" w:rsidRPr="00DB47AA">
              <w:rPr>
                <w:b/>
                <w:i/>
              </w:rPr>
              <w:t>115,02</w:t>
            </w:r>
            <w:r w:rsidRPr="00DB47AA">
              <w:rPr>
                <w:b/>
                <w:i/>
              </w:rPr>
              <w:t>, поле – 21,</w:t>
            </w:r>
            <w:r w:rsidR="008E720C" w:rsidRPr="00DB47AA">
              <w:rPr>
                <w:b/>
                <w:i/>
              </w:rPr>
              <w:t>55</w:t>
            </w:r>
            <w:r w:rsidRPr="00DB47AA">
              <w:rPr>
                <w:b/>
                <w:i/>
              </w:rPr>
              <w:t xml:space="preserve">, болото – </w:t>
            </w:r>
            <w:r w:rsidR="008E720C" w:rsidRPr="00DB47AA">
              <w:rPr>
                <w:b/>
                <w:i/>
              </w:rPr>
              <w:t>9,87</w:t>
            </w:r>
            <w:r w:rsidRPr="00DB47AA">
              <w:rPr>
                <w:b/>
                <w:i/>
              </w:rPr>
              <w:t xml:space="preserve"> тыс. га) общие сведения</w:t>
            </w:r>
          </w:p>
        </w:tc>
      </w:tr>
      <w:tr w:rsidR="00980EE3" w:rsidRPr="00DB47AA" w:rsidTr="00260FB8">
        <w:tc>
          <w:tcPr>
            <w:tcW w:w="2802" w:type="dxa"/>
            <w:gridSpan w:val="2"/>
          </w:tcPr>
          <w:p w:rsidR="00980EE3" w:rsidRPr="00DB47AA" w:rsidRDefault="00980EE3" w:rsidP="00A52207"/>
        </w:tc>
        <w:tc>
          <w:tcPr>
            <w:tcW w:w="1275" w:type="dxa"/>
          </w:tcPr>
          <w:p w:rsidR="00980EE3" w:rsidRPr="00DB47AA" w:rsidRDefault="00980EE3" w:rsidP="00A52207">
            <w:pPr>
              <w:rPr>
                <w:b/>
              </w:rPr>
            </w:pPr>
            <w:r w:rsidRPr="00DB47AA">
              <w:rPr>
                <w:b/>
              </w:rPr>
              <w:t>Глухарь</w:t>
            </w:r>
          </w:p>
        </w:tc>
        <w:tc>
          <w:tcPr>
            <w:tcW w:w="1843" w:type="dxa"/>
            <w:gridSpan w:val="2"/>
          </w:tcPr>
          <w:p w:rsidR="00980EE3" w:rsidRPr="00DB47AA" w:rsidRDefault="00980EE3" w:rsidP="00A52207">
            <w:pPr>
              <w:rPr>
                <w:b/>
              </w:rPr>
            </w:pPr>
            <w:r w:rsidRPr="00DB47AA">
              <w:rPr>
                <w:b/>
              </w:rPr>
              <w:t>Куропатка белая</w:t>
            </w:r>
          </w:p>
        </w:tc>
        <w:tc>
          <w:tcPr>
            <w:tcW w:w="1418" w:type="dxa"/>
            <w:gridSpan w:val="2"/>
          </w:tcPr>
          <w:p w:rsidR="00980EE3" w:rsidRPr="00DB47AA" w:rsidRDefault="00980EE3" w:rsidP="00A52207">
            <w:pPr>
              <w:rPr>
                <w:b/>
              </w:rPr>
            </w:pPr>
            <w:r w:rsidRPr="00DB47AA">
              <w:rPr>
                <w:b/>
              </w:rPr>
              <w:t>Куропатка серая</w:t>
            </w:r>
          </w:p>
        </w:tc>
        <w:tc>
          <w:tcPr>
            <w:tcW w:w="1134" w:type="dxa"/>
            <w:gridSpan w:val="2"/>
          </w:tcPr>
          <w:p w:rsidR="00980EE3" w:rsidRPr="00DB47AA" w:rsidRDefault="00980EE3" w:rsidP="00A52207">
            <w:pPr>
              <w:rPr>
                <w:b/>
              </w:rPr>
            </w:pPr>
            <w:r w:rsidRPr="00DB47AA">
              <w:rPr>
                <w:b/>
              </w:rPr>
              <w:t>Рябчик</w:t>
            </w:r>
          </w:p>
        </w:tc>
        <w:tc>
          <w:tcPr>
            <w:tcW w:w="1099" w:type="dxa"/>
          </w:tcPr>
          <w:p w:rsidR="00980EE3" w:rsidRPr="00DB47AA" w:rsidRDefault="00980EE3" w:rsidP="00A52207">
            <w:pPr>
              <w:rPr>
                <w:b/>
              </w:rPr>
            </w:pPr>
            <w:r w:rsidRPr="00DB47AA">
              <w:rPr>
                <w:b/>
              </w:rPr>
              <w:t>Тетерев</w:t>
            </w:r>
          </w:p>
        </w:tc>
      </w:tr>
      <w:tr w:rsidR="008E720C" w:rsidRPr="00DB47AA" w:rsidTr="00260FB8">
        <w:tc>
          <w:tcPr>
            <w:tcW w:w="2802" w:type="dxa"/>
            <w:gridSpan w:val="2"/>
            <w:tcBorders>
              <w:bottom w:val="single" w:sz="4" w:space="0" w:color="000000"/>
            </w:tcBorders>
          </w:tcPr>
          <w:p w:rsidR="008E720C" w:rsidRPr="00DB47AA" w:rsidRDefault="00451950" w:rsidP="008E720C">
            <w:pPr>
              <w:rPr>
                <w:b/>
              </w:rPr>
            </w:pPr>
            <w:r w:rsidRPr="00D66340">
              <w:rPr>
                <w:b/>
              </w:rPr>
              <w:t>1-е и 2-е прохождение</w:t>
            </w:r>
            <w:r w:rsidRPr="00D66340">
              <w:t xml:space="preserve">(18-20.02., 19-20.01.) </w:t>
            </w:r>
            <w:r w:rsidRPr="00D66340">
              <w:rPr>
                <w:b/>
              </w:rPr>
              <w:t>2021 г.</w:t>
            </w:r>
          </w:p>
        </w:tc>
        <w:tc>
          <w:tcPr>
            <w:tcW w:w="1275" w:type="dxa"/>
            <w:tcBorders>
              <w:bottom w:val="single" w:sz="4" w:space="0" w:color="000000"/>
            </w:tcBorders>
          </w:tcPr>
          <w:p w:rsidR="008E720C" w:rsidRPr="00DB47AA" w:rsidRDefault="00451950" w:rsidP="00F623F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170</w:t>
            </w:r>
          </w:p>
        </w:tc>
        <w:tc>
          <w:tcPr>
            <w:tcW w:w="1843" w:type="dxa"/>
            <w:gridSpan w:val="2"/>
            <w:tcBorders>
              <w:bottom w:val="single" w:sz="4" w:space="0" w:color="000000"/>
            </w:tcBorders>
          </w:tcPr>
          <w:p w:rsidR="008E720C" w:rsidRPr="00DB47AA" w:rsidRDefault="00451950" w:rsidP="00F623F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157</w:t>
            </w:r>
          </w:p>
        </w:tc>
        <w:tc>
          <w:tcPr>
            <w:tcW w:w="1418" w:type="dxa"/>
            <w:gridSpan w:val="2"/>
            <w:tcBorders>
              <w:bottom w:val="single" w:sz="4" w:space="0" w:color="000000"/>
            </w:tcBorders>
          </w:tcPr>
          <w:p w:rsidR="008E720C" w:rsidRPr="00DB47AA" w:rsidRDefault="00451950" w:rsidP="00F623F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134" w:type="dxa"/>
            <w:gridSpan w:val="2"/>
            <w:tcBorders>
              <w:bottom w:val="single" w:sz="4" w:space="0" w:color="000000"/>
            </w:tcBorders>
          </w:tcPr>
          <w:p w:rsidR="008E720C" w:rsidRPr="00DB47AA" w:rsidRDefault="00451950" w:rsidP="00F623F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2754</w:t>
            </w:r>
          </w:p>
        </w:tc>
        <w:tc>
          <w:tcPr>
            <w:tcW w:w="1099" w:type="dxa"/>
            <w:tcBorders>
              <w:bottom w:val="single" w:sz="4" w:space="0" w:color="000000"/>
            </w:tcBorders>
          </w:tcPr>
          <w:p w:rsidR="008E720C" w:rsidRPr="00DB47AA" w:rsidRDefault="00451950" w:rsidP="00F623F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2268</w:t>
            </w:r>
          </w:p>
        </w:tc>
      </w:tr>
      <w:tr w:rsidR="008E720C" w:rsidRPr="00DB47AA" w:rsidTr="00260FB8">
        <w:tc>
          <w:tcPr>
            <w:tcW w:w="9571" w:type="dxa"/>
            <w:gridSpan w:val="10"/>
            <w:tcBorders>
              <w:left w:val="nil"/>
              <w:right w:val="nil"/>
            </w:tcBorders>
          </w:tcPr>
          <w:p w:rsidR="008E720C" w:rsidRPr="00DB47AA" w:rsidRDefault="008E720C" w:rsidP="00451950">
            <w:pPr>
              <w:jc w:val="center"/>
              <w:rPr>
                <w:b/>
                <w:bCs/>
              </w:rPr>
            </w:pPr>
            <w:r w:rsidRPr="00DB47AA">
              <w:rPr>
                <w:b/>
                <w:bCs/>
              </w:rPr>
              <w:lastRenderedPageBreak/>
              <w:t>Расчёты ЗМУ по биотопам в 20</w:t>
            </w:r>
            <w:r w:rsidR="00DB47AA" w:rsidRPr="00DB47AA">
              <w:rPr>
                <w:b/>
                <w:bCs/>
              </w:rPr>
              <w:t>2</w:t>
            </w:r>
            <w:r w:rsidR="00451950">
              <w:rPr>
                <w:b/>
                <w:bCs/>
              </w:rPr>
              <w:t>1</w:t>
            </w:r>
            <w:r w:rsidRPr="00DB47AA">
              <w:rPr>
                <w:b/>
                <w:bCs/>
              </w:rPr>
              <w:t xml:space="preserve"> году: охотничьи птицы</w:t>
            </w:r>
          </w:p>
        </w:tc>
      </w:tr>
      <w:tr w:rsidR="008E720C" w:rsidRPr="00DB47AA" w:rsidTr="00260FB8">
        <w:tc>
          <w:tcPr>
            <w:tcW w:w="2660" w:type="dxa"/>
            <w:vMerge w:val="restart"/>
          </w:tcPr>
          <w:p w:rsidR="008E720C" w:rsidRPr="00DB47AA" w:rsidRDefault="008E720C" w:rsidP="00A52207">
            <w:pPr>
              <w:jc w:val="center"/>
              <w:rPr>
                <w:b/>
              </w:rPr>
            </w:pPr>
            <w:r w:rsidRPr="00DB47AA">
              <w:rPr>
                <w:b/>
              </w:rPr>
              <w:t>Вид птиц</w:t>
            </w:r>
          </w:p>
        </w:tc>
        <w:tc>
          <w:tcPr>
            <w:tcW w:w="5406" w:type="dxa"/>
            <w:gridSpan w:val="7"/>
          </w:tcPr>
          <w:p w:rsidR="008E720C" w:rsidRPr="00DB47AA" w:rsidRDefault="008E720C" w:rsidP="00A52207">
            <w:pPr>
              <w:jc w:val="center"/>
              <w:rPr>
                <w:b/>
              </w:rPr>
            </w:pPr>
            <w:r w:rsidRPr="00DB47AA">
              <w:rPr>
                <w:b/>
              </w:rPr>
              <w:t>Категория угодий</w:t>
            </w:r>
          </w:p>
        </w:tc>
        <w:tc>
          <w:tcPr>
            <w:tcW w:w="1505" w:type="dxa"/>
            <w:gridSpan w:val="2"/>
            <w:vMerge w:val="restart"/>
          </w:tcPr>
          <w:p w:rsidR="008E720C" w:rsidRPr="00DB47AA" w:rsidRDefault="008E720C" w:rsidP="00A52207">
            <w:pPr>
              <w:jc w:val="center"/>
              <w:rPr>
                <w:b/>
              </w:rPr>
            </w:pPr>
            <w:r w:rsidRPr="00DB47AA">
              <w:rPr>
                <w:b/>
              </w:rPr>
              <w:t>Всего</w:t>
            </w:r>
          </w:p>
        </w:tc>
      </w:tr>
      <w:tr w:rsidR="008E720C" w:rsidRPr="00DB47AA" w:rsidTr="00260FB8">
        <w:tc>
          <w:tcPr>
            <w:tcW w:w="2660" w:type="dxa"/>
            <w:vMerge/>
          </w:tcPr>
          <w:p w:rsidR="008E720C" w:rsidRPr="00DB47AA" w:rsidRDefault="008E720C" w:rsidP="00A52207">
            <w:pPr>
              <w:jc w:val="center"/>
              <w:rPr>
                <w:b/>
              </w:rPr>
            </w:pPr>
          </w:p>
        </w:tc>
        <w:tc>
          <w:tcPr>
            <w:tcW w:w="1996" w:type="dxa"/>
            <w:gridSpan w:val="3"/>
          </w:tcPr>
          <w:p w:rsidR="008E720C" w:rsidRPr="00DB47AA" w:rsidRDefault="008E720C" w:rsidP="00A52207">
            <w:pPr>
              <w:jc w:val="center"/>
              <w:rPr>
                <w:b/>
              </w:rPr>
            </w:pPr>
            <w:r w:rsidRPr="00DB47AA">
              <w:rPr>
                <w:b/>
              </w:rPr>
              <w:t>«лес»</w:t>
            </w:r>
          </w:p>
        </w:tc>
        <w:tc>
          <w:tcPr>
            <w:tcW w:w="1710" w:type="dxa"/>
            <w:gridSpan w:val="2"/>
          </w:tcPr>
          <w:p w:rsidR="008E720C" w:rsidRPr="00DB47AA" w:rsidRDefault="008E720C" w:rsidP="00A52207">
            <w:pPr>
              <w:jc w:val="center"/>
              <w:rPr>
                <w:b/>
              </w:rPr>
            </w:pPr>
            <w:r w:rsidRPr="00DB47AA">
              <w:rPr>
                <w:b/>
              </w:rPr>
              <w:t>«поле»</w:t>
            </w:r>
          </w:p>
        </w:tc>
        <w:tc>
          <w:tcPr>
            <w:tcW w:w="1700" w:type="dxa"/>
            <w:gridSpan w:val="2"/>
          </w:tcPr>
          <w:p w:rsidR="008E720C" w:rsidRPr="00DB47AA" w:rsidRDefault="008E720C" w:rsidP="00A52207">
            <w:pPr>
              <w:jc w:val="center"/>
              <w:rPr>
                <w:b/>
              </w:rPr>
            </w:pPr>
            <w:r w:rsidRPr="00DB47AA">
              <w:rPr>
                <w:b/>
              </w:rPr>
              <w:t>«болото»</w:t>
            </w:r>
          </w:p>
        </w:tc>
        <w:tc>
          <w:tcPr>
            <w:tcW w:w="1505" w:type="dxa"/>
            <w:gridSpan w:val="2"/>
            <w:vMerge/>
          </w:tcPr>
          <w:p w:rsidR="008E720C" w:rsidRPr="00DB47AA" w:rsidRDefault="008E720C" w:rsidP="00A52207">
            <w:pPr>
              <w:jc w:val="center"/>
              <w:rPr>
                <w:b/>
              </w:rPr>
            </w:pPr>
          </w:p>
        </w:tc>
      </w:tr>
      <w:tr w:rsidR="00DB47AA" w:rsidRPr="00DB47AA" w:rsidTr="00260FB8">
        <w:tc>
          <w:tcPr>
            <w:tcW w:w="2660" w:type="dxa"/>
          </w:tcPr>
          <w:p w:rsidR="00DB47AA" w:rsidRPr="00DB47AA" w:rsidRDefault="00DB47AA" w:rsidP="00A52207">
            <w:pPr>
              <w:rPr>
                <w:b/>
              </w:rPr>
            </w:pPr>
            <w:r w:rsidRPr="00DB47AA">
              <w:rPr>
                <w:b/>
              </w:rPr>
              <w:t>Глухарь</w:t>
            </w:r>
          </w:p>
        </w:tc>
        <w:tc>
          <w:tcPr>
            <w:tcW w:w="1996" w:type="dxa"/>
            <w:gridSpan w:val="3"/>
          </w:tcPr>
          <w:p w:rsidR="00DB47AA" w:rsidRPr="00DB47AA" w:rsidRDefault="00451950" w:rsidP="00E3602E">
            <w:pPr>
              <w:jc w:val="center"/>
            </w:pPr>
            <w:r>
              <w:t>119</w:t>
            </w:r>
          </w:p>
        </w:tc>
        <w:tc>
          <w:tcPr>
            <w:tcW w:w="1710" w:type="dxa"/>
            <w:gridSpan w:val="2"/>
          </w:tcPr>
          <w:p w:rsidR="00DB47AA" w:rsidRPr="00DB47AA" w:rsidRDefault="00451950" w:rsidP="00E3602E">
            <w:pPr>
              <w:jc w:val="center"/>
            </w:pPr>
            <w:r>
              <w:t>0</w:t>
            </w:r>
          </w:p>
        </w:tc>
        <w:tc>
          <w:tcPr>
            <w:tcW w:w="1700" w:type="dxa"/>
            <w:gridSpan w:val="2"/>
          </w:tcPr>
          <w:p w:rsidR="00DB47AA" w:rsidRPr="00DB47AA" w:rsidRDefault="0051094D" w:rsidP="00E3602E">
            <w:pPr>
              <w:jc w:val="center"/>
            </w:pPr>
            <w:r>
              <w:t>51</w:t>
            </w:r>
          </w:p>
        </w:tc>
        <w:tc>
          <w:tcPr>
            <w:tcW w:w="1505" w:type="dxa"/>
            <w:gridSpan w:val="2"/>
          </w:tcPr>
          <w:p w:rsidR="00DB47AA" w:rsidRPr="00DB47AA" w:rsidRDefault="0051094D" w:rsidP="00E3602E">
            <w:pPr>
              <w:jc w:val="center"/>
            </w:pPr>
            <w:r>
              <w:t>170</w:t>
            </w:r>
          </w:p>
        </w:tc>
      </w:tr>
      <w:tr w:rsidR="00DB47AA" w:rsidRPr="00DB47AA" w:rsidTr="00260FB8">
        <w:tc>
          <w:tcPr>
            <w:tcW w:w="2660" w:type="dxa"/>
          </w:tcPr>
          <w:p w:rsidR="00DB47AA" w:rsidRPr="00DB47AA" w:rsidRDefault="00DB47AA" w:rsidP="00A52207">
            <w:pPr>
              <w:rPr>
                <w:b/>
              </w:rPr>
            </w:pPr>
            <w:r w:rsidRPr="00DB47AA">
              <w:rPr>
                <w:b/>
              </w:rPr>
              <w:t>Куропатка белая</w:t>
            </w:r>
          </w:p>
        </w:tc>
        <w:tc>
          <w:tcPr>
            <w:tcW w:w="1996" w:type="dxa"/>
            <w:gridSpan w:val="3"/>
          </w:tcPr>
          <w:p w:rsidR="00DB47AA" w:rsidRPr="00DB47AA" w:rsidRDefault="0051094D" w:rsidP="00E3602E">
            <w:pPr>
              <w:jc w:val="center"/>
            </w:pPr>
            <w:r>
              <w:t>0</w:t>
            </w:r>
          </w:p>
        </w:tc>
        <w:tc>
          <w:tcPr>
            <w:tcW w:w="1710" w:type="dxa"/>
            <w:gridSpan w:val="2"/>
          </w:tcPr>
          <w:p w:rsidR="00DB47AA" w:rsidRPr="00DB47AA" w:rsidRDefault="0051094D" w:rsidP="00E3602E">
            <w:pPr>
              <w:jc w:val="center"/>
            </w:pPr>
            <w:r>
              <w:t>0</w:t>
            </w:r>
          </w:p>
        </w:tc>
        <w:tc>
          <w:tcPr>
            <w:tcW w:w="1700" w:type="dxa"/>
            <w:gridSpan w:val="2"/>
          </w:tcPr>
          <w:p w:rsidR="00DB47AA" w:rsidRPr="00DB47AA" w:rsidRDefault="0051094D" w:rsidP="00E3602E">
            <w:pPr>
              <w:jc w:val="center"/>
            </w:pPr>
            <w:r>
              <w:t>157</w:t>
            </w:r>
          </w:p>
        </w:tc>
        <w:tc>
          <w:tcPr>
            <w:tcW w:w="1505" w:type="dxa"/>
            <w:gridSpan w:val="2"/>
          </w:tcPr>
          <w:p w:rsidR="00DB47AA" w:rsidRPr="00DB47AA" w:rsidRDefault="0051094D" w:rsidP="00E3602E">
            <w:pPr>
              <w:jc w:val="center"/>
            </w:pPr>
            <w:r>
              <w:t>157</w:t>
            </w:r>
          </w:p>
        </w:tc>
      </w:tr>
      <w:tr w:rsidR="00DB47AA" w:rsidRPr="00DB47AA" w:rsidTr="00260FB8">
        <w:tc>
          <w:tcPr>
            <w:tcW w:w="2660" w:type="dxa"/>
          </w:tcPr>
          <w:p w:rsidR="00DB47AA" w:rsidRPr="00DB47AA" w:rsidRDefault="00DB47AA" w:rsidP="00A52207">
            <w:pPr>
              <w:rPr>
                <w:b/>
              </w:rPr>
            </w:pPr>
            <w:r w:rsidRPr="00DB47AA">
              <w:rPr>
                <w:b/>
              </w:rPr>
              <w:t>Куропатка серая</w:t>
            </w:r>
          </w:p>
        </w:tc>
        <w:tc>
          <w:tcPr>
            <w:tcW w:w="1996" w:type="dxa"/>
            <w:gridSpan w:val="3"/>
          </w:tcPr>
          <w:p w:rsidR="00DB47AA" w:rsidRPr="00DB47AA" w:rsidRDefault="0051094D" w:rsidP="00E3602E">
            <w:pPr>
              <w:jc w:val="center"/>
            </w:pPr>
            <w:r>
              <w:t>0</w:t>
            </w:r>
          </w:p>
        </w:tc>
        <w:tc>
          <w:tcPr>
            <w:tcW w:w="1710" w:type="dxa"/>
            <w:gridSpan w:val="2"/>
          </w:tcPr>
          <w:p w:rsidR="00DB47AA" w:rsidRPr="00DB47AA" w:rsidRDefault="0051094D" w:rsidP="00E3602E">
            <w:pPr>
              <w:jc w:val="center"/>
            </w:pPr>
            <w:r>
              <w:t>0</w:t>
            </w:r>
          </w:p>
        </w:tc>
        <w:tc>
          <w:tcPr>
            <w:tcW w:w="1700" w:type="dxa"/>
            <w:gridSpan w:val="2"/>
          </w:tcPr>
          <w:p w:rsidR="00DB47AA" w:rsidRPr="00DB47AA" w:rsidRDefault="0051094D" w:rsidP="00E3602E">
            <w:pPr>
              <w:jc w:val="center"/>
            </w:pPr>
            <w:r>
              <w:t>0</w:t>
            </w:r>
          </w:p>
        </w:tc>
        <w:tc>
          <w:tcPr>
            <w:tcW w:w="1505" w:type="dxa"/>
            <w:gridSpan w:val="2"/>
          </w:tcPr>
          <w:p w:rsidR="00DB47AA" w:rsidRPr="00DB47AA" w:rsidRDefault="0051094D" w:rsidP="00E3602E">
            <w:pPr>
              <w:jc w:val="center"/>
            </w:pPr>
            <w:r>
              <w:t>0</w:t>
            </w:r>
          </w:p>
        </w:tc>
      </w:tr>
      <w:tr w:rsidR="00DB47AA" w:rsidRPr="00DB47AA" w:rsidTr="00260FB8">
        <w:tc>
          <w:tcPr>
            <w:tcW w:w="2660" w:type="dxa"/>
          </w:tcPr>
          <w:p w:rsidR="00DB47AA" w:rsidRPr="00DB47AA" w:rsidRDefault="00DB47AA" w:rsidP="00A52207">
            <w:pPr>
              <w:rPr>
                <w:b/>
              </w:rPr>
            </w:pPr>
            <w:r w:rsidRPr="00DB47AA">
              <w:rPr>
                <w:b/>
              </w:rPr>
              <w:t>Рябчик</w:t>
            </w:r>
          </w:p>
        </w:tc>
        <w:tc>
          <w:tcPr>
            <w:tcW w:w="1996" w:type="dxa"/>
            <w:gridSpan w:val="3"/>
          </w:tcPr>
          <w:p w:rsidR="00DB47AA" w:rsidRPr="00DB47AA" w:rsidRDefault="0051094D" w:rsidP="00E3602E">
            <w:pPr>
              <w:jc w:val="center"/>
            </w:pPr>
            <w:r>
              <w:t>2486</w:t>
            </w:r>
          </w:p>
        </w:tc>
        <w:tc>
          <w:tcPr>
            <w:tcW w:w="1710" w:type="dxa"/>
            <w:gridSpan w:val="2"/>
          </w:tcPr>
          <w:p w:rsidR="00DB47AA" w:rsidRPr="00DB47AA" w:rsidRDefault="0051094D" w:rsidP="00E3602E">
            <w:pPr>
              <w:jc w:val="center"/>
            </w:pPr>
            <w:r>
              <w:t>268</w:t>
            </w:r>
          </w:p>
        </w:tc>
        <w:tc>
          <w:tcPr>
            <w:tcW w:w="1700" w:type="dxa"/>
            <w:gridSpan w:val="2"/>
          </w:tcPr>
          <w:p w:rsidR="00DB47AA" w:rsidRPr="00DB47AA" w:rsidRDefault="0051094D" w:rsidP="00E3602E">
            <w:pPr>
              <w:jc w:val="center"/>
            </w:pPr>
            <w:r>
              <w:t>0</w:t>
            </w:r>
          </w:p>
        </w:tc>
        <w:tc>
          <w:tcPr>
            <w:tcW w:w="1505" w:type="dxa"/>
            <w:gridSpan w:val="2"/>
          </w:tcPr>
          <w:p w:rsidR="00DB47AA" w:rsidRPr="00DB47AA" w:rsidRDefault="0051094D" w:rsidP="00E3602E">
            <w:pPr>
              <w:jc w:val="center"/>
            </w:pPr>
            <w:r>
              <w:t>2754</w:t>
            </w:r>
          </w:p>
        </w:tc>
      </w:tr>
      <w:tr w:rsidR="00DB47AA" w:rsidRPr="00DB47AA" w:rsidTr="00260FB8">
        <w:tc>
          <w:tcPr>
            <w:tcW w:w="2660" w:type="dxa"/>
          </w:tcPr>
          <w:p w:rsidR="00DB47AA" w:rsidRPr="00DB47AA" w:rsidRDefault="00DB47AA" w:rsidP="00A52207">
            <w:pPr>
              <w:rPr>
                <w:b/>
              </w:rPr>
            </w:pPr>
            <w:r w:rsidRPr="00DB47AA">
              <w:rPr>
                <w:b/>
              </w:rPr>
              <w:t>Тетерев</w:t>
            </w:r>
          </w:p>
        </w:tc>
        <w:tc>
          <w:tcPr>
            <w:tcW w:w="1996" w:type="dxa"/>
            <w:gridSpan w:val="3"/>
          </w:tcPr>
          <w:p w:rsidR="00DB47AA" w:rsidRPr="00DB47AA" w:rsidRDefault="0051094D" w:rsidP="00E3602E">
            <w:pPr>
              <w:jc w:val="center"/>
            </w:pPr>
            <w:r>
              <w:t>353</w:t>
            </w:r>
          </w:p>
        </w:tc>
        <w:tc>
          <w:tcPr>
            <w:tcW w:w="1710" w:type="dxa"/>
            <w:gridSpan w:val="2"/>
          </w:tcPr>
          <w:p w:rsidR="00DB47AA" w:rsidRPr="00DB47AA" w:rsidRDefault="0051094D" w:rsidP="00E3602E">
            <w:pPr>
              <w:jc w:val="center"/>
            </w:pPr>
            <w:r>
              <w:t>1915</w:t>
            </w:r>
          </w:p>
        </w:tc>
        <w:tc>
          <w:tcPr>
            <w:tcW w:w="1700" w:type="dxa"/>
            <w:gridSpan w:val="2"/>
          </w:tcPr>
          <w:p w:rsidR="00DB47AA" w:rsidRPr="00DB47AA" w:rsidRDefault="0051094D" w:rsidP="00E3602E">
            <w:pPr>
              <w:jc w:val="center"/>
            </w:pPr>
            <w:r>
              <w:t>0</w:t>
            </w:r>
          </w:p>
        </w:tc>
        <w:tc>
          <w:tcPr>
            <w:tcW w:w="1505" w:type="dxa"/>
            <w:gridSpan w:val="2"/>
          </w:tcPr>
          <w:p w:rsidR="00DB47AA" w:rsidRPr="00DB47AA" w:rsidRDefault="0051094D" w:rsidP="00E3602E">
            <w:pPr>
              <w:jc w:val="center"/>
            </w:pPr>
            <w:r>
              <w:t>2268</w:t>
            </w:r>
          </w:p>
        </w:tc>
      </w:tr>
    </w:tbl>
    <w:p w:rsidR="008E720C" w:rsidRPr="00DB47AA" w:rsidRDefault="008E720C" w:rsidP="00980EE3">
      <w:pPr>
        <w:rPr>
          <w:sz w:val="28"/>
          <w:szCs w:val="28"/>
        </w:rPr>
      </w:pPr>
    </w:p>
    <w:p w:rsidR="00D03C0D" w:rsidRPr="00DB47AA" w:rsidRDefault="00980EE3" w:rsidP="00DB47AA">
      <w:pPr>
        <w:ind w:firstLine="709"/>
        <w:rPr>
          <w:bCs/>
          <w:sz w:val="28"/>
          <w:szCs w:val="28"/>
        </w:rPr>
      </w:pPr>
      <w:r w:rsidRPr="00DB47AA">
        <w:rPr>
          <w:bCs/>
          <w:sz w:val="28"/>
          <w:szCs w:val="28"/>
        </w:rPr>
        <w:t>По результатам учёта птиц на зимних маршрутах рассчитана п</w:t>
      </w:r>
      <w:r w:rsidR="008254F9">
        <w:rPr>
          <w:bCs/>
          <w:sz w:val="28"/>
          <w:szCs w:val="28"/>
        </w:rPr>
        <w:t>лотность особей птиц на 1000 га.</w:t>
      </w:r>
    </w:p>
    <w:p w:rsidR="00980EE3" w:rsidRDefault="00980EE3" w:rsidP="00980EE3">
      <w:pPr>
        <w:pStyle w:val="a3"/>
        <w:rPr>
          <w:b w:val="0"/>
          <w:sz w:val="28"/>
          <w:szCs w:val="28"/>
        </w:rPr>
      </w:pPr>
      <w:r w:rsidRPr="00DB47AA">
        <w:rPr>
          <w:b w:val="0"/>
          <w:sz w:val="28"/>
          <w:szCs w:val="28"/>
        </w:rPr>
        <w:t>Результаты учета птиц по ЗМУ в 20</w:t>
      </w:r>
      <w:r w:rsidR="00DB47AA" w:rsidRPr="00DB47AA">
        <w:rPr>
          <w:b w:val="0"/>
          <w:sz w:val="28"/>
          <w:szCs w:val="28"/>
        </w:rPr>
        <w:t>2</w:t>
      </w:r>
      <w:r w:rsidR="00FC4A37">
        <w:rPr>
          <w:b w:val="0"/>
          <w:sz w:val="28"/>
          <w:szCs w:val="28"/>
        </w:rPr>
        <w:t>1</w:t>
      </w:r>
      <w:r w:rsidRPr="00DB47AA">
        <w:rPr>
          <w:b w:val="0"/>
          <w:sz w:val="28"/>
          <w:szCs w:val="28"/>
        </w:rPr>
        <w:t xml:space="preserve"> г.</w:t>
      </w:r>
    </w:p>
    <w:tbl>
      <w:tblPr>
        <w:tblStyle w:val="aff8"/>
        <w:tblW w:w="9534" w:type="dxa"/>
        <w:tblLayout w:type="fixed"/>
        <w:tblLook w:val="04A0" w:firstRow="1" w:lastRow="0" w:firstColumn="1" w:lastColumn="0" w:noHBand="0" w:noVBand="1"/>
      </w:tblPr>
      <w:tblGrid>
        <w:gridCol w:w="1035"/>
        <w:gridCol w:w="617"/>
        <w:gridCol w:w="617"/>
        <w:gridCol w:w="686"/>
        <w:gridCol w:w="686"/>
        <w:gridCol w:w="725"/>
        <w:gridCol w:w="1077"/>
        <w:gridCol w:w="535"/>
        <w:gridCol w:w="623"/>
        <w:gridCol w:w="405"/>
        <w:gridCol w:w="618"/>
        <w:gridCol w:w="725"/>
        <w:gridCol w:w="499"/>
        <w:gridCol w:w="686"/>
      </w:tblGrid>
      <w:tr w:rsidR="00FD5AAC" w:rsidRPr="00FD5AAC" w:rsidTr="00FD5AAC">
        <w:trPr>
          <w:trHeight w:val="1116"/>
        </w:trPr>
        <w:tc>
          <w:tcPr>
            <w:tcW w:w="1035" w:type="dxa"/>
            <w:vMerge w:val="restart"/>
            <w:hideMark/>
          </w:tcPr>
          <w:p w:rsidR="00FD5AAC" w:rsidRPr="00FD5AAC" w:rsidRDefault="00FD5AAC" w:rsidP="00E3602E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FD5AAC">
              <w:rPr>
                <w:b/>
                <w:color w:val="000000"/>
                <w:sz w:val="20"/>
                <w:szCs w:val="20"/>
              </w:rPr>
              <w:t>Вид</w:t>
            </w:r>
          </w:p>
        </w:tc>
        <w:tc>
          <w:tcPr>
            <w:tcW w:w="1233" w:type="dxa"/>
            <w:gridSpan w:val="2"/>
            <w:hideMark/>
          </w:tcPr>
          <w:p w:rsidR="00FD5AAC" w:rsidRPr="00FD5AAC" w:rsidRDefault="00FD5AAC" w:rsidP="00E3602E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FD5AAC">
              <w:rPr>
                <w:b/>
                <w:color w:val="000000"/>
                <w:sz w:val="20"/>
                <w:szCs w:val="20"/>
              </w:rPr>
              <w:t xml:space="preserve">Количество   ведомостей </w:t>
            </w:r>
            <w:r w:rsidRPr="00FD5AAC">
              <w:rPr>
                <w:b/>
                <w:color w:val="000000"/>
                <w:sz w:val="20"/>
                <w:szCs w:val="20"/>
              </w:rPr>
              <w:br/>
              <w:t>по ЗМУ</w:t>
            </w:r>
          </w:p>
        </w:tc>
        <w:tc>
          <w:tcPr>
            <w:tcW w:w="3174" w:type="dxa"/>
            <w:gridSpan w:val="4"/>
            <w:hideMark/>
          </w:tcPr>
          <w:p w:rsidR="00FD5AAC" w:rsidRPr="00FD5AAC" w:rsidRDefault="00FD5AAC" w:rsidP="00E3602E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FD5AAC">
              <w:rPr>
                <w:b/>
                <w:color w:val="000000"/>
                <w:sz w:val="20"/>
                <w:szCs w:val="20"/>
              </w:rPr>
              <w:t>Длина учетных маршрутов, км</w:t>
            </w:r>
          </w:p>
        </w:tc>
        <w:tc>
          <w:tcPr>
            <w:tcW w:w="2180" w:type="dxa"/>
            <w:gridSpan w:val="4"/>
            <w:hideMark/>
          </w:tcPr>
          <w:p w:rsidR="00FD5AAC" w:rsidRPr="00FD5AAC" w:rsidRDefault="00FD5AAC" w:rsidP="00E3602E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FD5AAC">
              <w:rPr>
                <w:b/>
                <w:color w:val="000000"/>
                <w:sz w:val="20"/>
                <w:szCs w:val="20"/>
              </w:rPr>
              <w:t>Число встреч птиц</w:t>
            </w:r>
          </w:p>
        </w:tc>
        <w:tc>
          <w:tcPr>
            <w:tcW w:w="1910" w:type="dxa"/>
            <w:gridSpan w:val="3"/>
            <w:hideMark/>
          </w:tcPr>
          <w:p w:rsidR="00FD5AAC" w:rsidRPr="00FD5AAC" w:rsidRDefault="00FD5AAC" w:rsidP="00E3602E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FD5AAC">
              <w:rPr>
                <w:b/>
                <w:color w:val="000000"/>
                <w:sz w:val="20"/>
                <w:szCs w:val="20"/>
              </w:rPr>
              <w:t>Плотность населения, особей/тыс. га</w:t>
            </w:r>
          </w:p>
        </w:tc>
      </w:tr>
      <w:tr w:rsidR="00FD5AAC" w:rsidRPr="00FD5AAC" w:rsidTr="00FD5AAC">
        <w:trPr>
          <w:trHeight w:val="1193"/>
        </w:trPr>
        <w:tc>
          <w:tcPr>
            <w:tcW w:w="1035" w:type="dxa"/>
            <w:vMerge/>
            <w:hideMark/>
          </w:tcPr>
          <w:p w:rsidR="00FD5AAC" w:rsidRPr="00FD5AAC" w:rsidRDefault="00FD5AAC" w:rsidP="00E3602E">
            <w:pPr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617" w:type="dxa"/>
            <w:hideMark/>
          </w:tcPr>
          <w:p w:rsidR="00FD5AAC" w:rsidRPr="00FD5AAC" w:rsidRDefault="00FD5AAC" w:rsidP="00E3602E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FD5AAC">
              <w:rPr>
                <w:b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617" w:type="dxa"/>
            <w:hideMark/>
          </w:tcPr>
          <w:p w:rsidR="00FD5AAC" w:rsidRPr="00FD5AAC" w:rsidRDefault="00FD5AAC" w:rsidP="00E3602E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FD5AAC">
              <w:rPr>
                <w:b/>
                <w:color w:val="000000"/>
                <w:sz w:val="20"/>
                <w:szCs w:val="20"/>
              </w:rPr>
              <w:t>К обработке</w:t>
            </w:r>
          </w:p>
        </w:tc>
        <w:tc>
          <w:tcPr>
            <w:tcW w:w="686" w:type="dxa"/>
            <w:hideMark/>
          </w:tcPr>
          <w:p w:rsidR="00FD5AAC" w:rsidRPr="00FD5AAC" w:rsidRDefault="00FD5AAC" w:rsidP="00E3602E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FD5AAC">
              <w:rPr>
                <w:b/>
                <w:color w:val="000000"/>
                <w:sz w:val="20"/>
                <w:szCs w:val="20"/>
              </w:rPr>
              <w:t>"лес"</w:t>
            </w:r>
          </w:p>
        </w:tc>
        <w:tc>
          <w:tcPr>
            <w:tcW w:w="686" w:type="dxa"/>
            <w:hideMark/>
          </w:tcPr>
          <w:p w:rsidR="00FD5AAC" w:rsidRPr="00FD5AAC" w:rsidRDefault="00FD5AAC" w:rsidP="00E3602E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FD5AAC">
              <w:rPr>
                <w:b/>
                <w:color w:val="000000"/>
                <w:sz w:val="20"/>
                <w:szCs w:val="20"/>
              </w:rPr>
              <w:t>"поле"</w:t>
            </w:r>
          </w:p>
        </w:tc>
        <w:tc>
          <w:tcPr>
            <w:tcW w:w="725" w:type="dxa"/>
            <w:hideMark/>
          </w:tcPr>
          <w:p w:rsidR="00FD5AAC" w:rsidRPr="00FD5AAC" w:rsidRDefault="00FD5AAC" w:rsidP="00E3602E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FD5AAC">
              <w:rPr>
                <w:b/>
                <w:color w:val="000000"/>
                <w:sz w:val="20"/>
                <w:szCs w:val="20"/>
              </w:rPr>
              <w:t>"Болото"</w:t>
            </w:r>
          </w:p>
        </w:tc>
        <w:tc>
          <w:tcPr>
            <w:tcW w:w="1077" w:type="dxa"/>
            <w:hideMark/>
          </w:tcPr>
          <w:p w:rsidR="00FD5AAC" w:rsidRPr="00FD5AAC" w:rsidRDefault="00FD5AAC" w:rsidP="00E3602E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FD5AAC">
              <w:rPr>
                <w:b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535" w:type="dxa"/>
            <w:hideMark/>
          </w:tcPr>
          <w:p w:rsidR="00FD5AAC" w:rsidRPr="00FD5AAC" w:rsidRDefault="00FD5AAC" w:rsidP="00E3602E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FD5AAC">
              <w:rPr>
                <w:b/>
                <w:color w:val="000000"/>
                <w:sz w:val="20"/>
                <w:szCs w:val="20"/>
              </w:rPr>
              <w:t>"лес"</w:t>
            </w:r>
          </w:p>
        </w:tc>
        <w:tc>
          <w:tcPr>
            <w:tcW w:w="623" w:type="dxa"/>
            <w:hideMark/>
          </w:tcPr>
          <w:p w:rsidR="00FD5AAC" w:rsidRPr="00FD5AAC" w:rsidRDefault="00FD5AAC" w:rsidP="00E3602E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FD5AAC">
              <w:rPr>
                <w:b/>
                <w:color w:val="000000"/>
                <w:sz w:val="20"/>
                <w:szCs w:val="20"/>
              </w:rPr>
              <w:t>"поле"</w:t>
            </w:r>
          </w:p>
        </w:tc>
        <w:tc>
          <w:tcPr>
            <w:tcW w:w="405" w:type="dxa"/>
            <w:hideMark/>
          </w:tcPr>
          <w:p w:rsidR="00FD5AAC" w:rsidRPr="00FD5AAC" w:rsidRDefault="00FD5AAC" w:rsidP="00E3602E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FD5AAC">
              <w:rPr>
                <w:b/>
                <w:color w:val="000000"/>
                <w:sz w:val="20"/>
                <w:szCs w:val="20"/>
              </w:rPr>
              <w:t>"Болото"</w:t>
            </w:r>
          </w:p>
        </w:tc>
        <w:tc>
          <w:tcPr>
            <w:tcW w:w="618" w:type="dxa"/>
            <w:hideMark/>
          </w:tcPr>
          <w:p w:rsidR="00FD5AAC" w:rsidRPr="00FD5AAC" w:rsidRDefault="00FD5AAC" w:rsidP="00E3602E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FD5AAC">
              <w:rPr>
                <w:b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725" w:type="dxa"/>
            <w:hideMark/>
          </w:tcPr>
          <w:p w:rsidR="00FD5AAC" w:rsidRPr="00FD5AAC" w:rsidRDefault="00FD5AAC" w:rsidP="00E3602E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FD5AAC">
              <w:rPr>
                <w:b/>
                <w:color w:val="000000"/>
                <w:sz w:val="20"/>
                <w:szCs w:val="20"/>
              </w:rPr>
              <w:t>"лес"</w:t>
            </w:r>
          </w:p>
        </w:tc>
        <w:tc>
          <w:tcPr>
            <w:tcW w:w="499" w:type="dxa"/>
            <w:hideMark/>
          </w:tcPr>
          <w:p w:rsidR="00FD5AAC" w:rsidRPr="00FD5AAC" w:rsidRDefault="00FD5AAC" w:rsidP="00E3602E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FD5AAC">
              <w:rPr>
                <w:b/>
                <w:color w:val="000000"/>
                <w:sz w:val="20"/>
                <w:szCs w:val="20"/>
              </w:rPr>
              <w:t>"поле"</w:t>
            </w:r>
          </w:p>
        </w:tc>
        <w:tc>
          <w:tcPr>
            <w:tcW w:w="686" w:type="dxa"/>
            <w:hideMark/>
          </w:tcPr>
          <w:p w:rsidR="00FD5AAC" w:rsidRPr="00FD5AAC" w:rsidRDefault="00FD5AAC" w:rsidP="00E3602E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FD5AAC">
              <w:rPr>
                <w:b/>
                <w:color w:val="000000"/>
                <w:sz w:val="20"/>
                <w:szCs w:val="20"/>
              </w:rPr>
              <w:t>"Болото"</w:t>
            </w:r>
          </w:p>
        </w:tc>
      </w:tr>
      <w:tr w:rsidR="00FD5AAC" w:rsidRPr="00E3602E" w:rsidTr="00FD5AAC">
        <w:trPr>
          <w:trHeight w:val="172"/>
        </w:trPr>
        <w:tc>
          <w:tcPr>
            <w:tcW w:w="1035" w:type="dxa"/>
            <w:hideMark/>
          </w:tcPr>
          <w:p w:rsidR="00FD5AAC" w:rsidRPr="00FD5AAC" w:rsidRDefault="00FD5AAC" w:rsidP="00E3602E">
            <w:pPr>
              <w:rPr>
                <w:b/>
                <w:color w:val="000000"/>
                <w:sz w:val="20"/>
                <w:szCs w:val="20"/>
              </w:rPr>
            </w:pPr>
            <w:r w:rsidRPr="00FD5AAC">
              <w:rPr>
                <w:b/>
                <w:color w:val="000000"/>
                <w:sz w:val="20"/>
                <w:szCs w:val="20"/>
              </w:rPr>
              <w:t>Глухарь</w:t>
            </w:r>
          </w:p>
        </w:tc>
        <w:tc>
          <w:tcPr>
            <w:tcW w:w="617" w:type="dxa"/>
            <w:hideMark/>
          </w:tcPr>
          <w:p w:rsidR="00FD5AAC" w:rsidRPr="00E3602E" w:rsidRDefault="00FD5AAC" w:rsidP="00E3602E">
            <w:pPr>
              <w:jc w:val="center"/>
              <w:rPr>
                <w:color w:val="000000"/>
                <w:sz w:val="20"/>
                <w:szCs w:val="20"/>
              </w:rPr>
            </w:pPr>
            <w:r w:rsidRPr="00E3602E">
              <w:rPr>
                <w:color w:val="000000"/>
                <w:sz w:val="20"/>
                <w:szCs w:val="20"/>
              </w:rPr>
              <w:t>44</w:t>
            </w:r>
          </w:p>
        </w:tc>
        <w:tc>
          <w:tcPr>
            <w:tcW w:w="617" w:type="dxa"/>
            <w:hideMark/>
          </w:tcPr>
          <w:p w:rsidR="00FD5AAC" w:rsidRPr="00E3602E" w:rsidRDefault="00FD5AAC" w:rsidP="00E3602E">
            <w:pPr>
              <w:jc w:val="center"/>
              <w:rPr>
                <w:color w:val="000000"/>
                <w:sz w:val="20"/>
                <w:szCs w:val="20"/>
              </w:rPr>
            </w:pPr>
            <w:r w:rsidRPr="00E3602E">
              <w:rPr>
                <w:color w:val="000000"/>
                <w:sz w:val="20"/>
                <w:szCs w:val="20"/>
              </w:rPr>
              <w:t>44</w:t>
            </w:r>
          </w:p>
        </w:tc>
        <w:tc>
          <w:tcPr>
            <w:tcW w:w="686" w:type="dxa"/>
            <w:hideMark/>
          </w:tcPr>
          <w:p w:rsidR="00FD5AAC" w:rsidRPr="00E3602E" w:rsidRDefault="00FD5AAC" w:rsidP="00E3602E">
            <w:pPr>
              <w:jc w:val="center"/>
              <w:rPr>
                <w:color w:val="000000"/>
                <w:sz w:val="20"/>
                <w:szCs w:val="20"/>
              </w:rPr>
            </w:pPr>
            <w:r w:rsidRPr="00E3602E">
              <w:rPr>
                <w:color w:val="000000"/>
                <w:sz w:val="20"/>
                <w:szCs w:val="20"/>
              </w:rPr>
              <w:t>722</w:t>
            </w:r>
          </w:p>
        </w:tc>
        <w:tc>
          <w:tcPr>
            <w:tcW w:w="686" w:type="dxa"/>
            <w:hideMark/>
          </w:tcPr>
          <w:p w:rsidR="00FD5AAC" w:rsidRPr="00E3602E" w:rsidRDefault="00FD5AAC" w:rsidP="00E3602E">
            <w:pPr>
              <w:jc w:val="center"/>
              <w:rPr>
                <w:color w:val="000000"/>
                <w:sz w:val="20"/>
                <w:szCs w:val="20"/>
              </w:rPr>
            </w:pPr>
            <w:r w:rsidRPr="00E3602E">
              <w:rPr>
                <w:color w:val="000000"/>
                <w:sz w:val="20"/>
                <w:szCs w:val="20"/>
              </w:rPr>
              <w:t>216</w:t>
            </w:r>
          </w:p>
        </w:tc>
        <w:tc>
          <w:tcPr>
            <w:tcW w:w="725" w:type="dxa"/>
            <w:hideMark/>
          </w:tcPr>
          <w:p w:rsidR="00FD5AAC" w:rsidRPr="00E3602E" w:rsidRDefault="00FD5AAC" w:rsidP="00E3602E">
            <w:pPr>
              <w:jc w:val="center"/>
              <w:rPr>
                <w:color w:val="000000"/>
                <w:sz w:val="20"/>
                <w:szCs w:val="20"/>
              </w:rPr>
            </w:pPr>
            <w:r w:rsidRPr="00E3602E">
              <w:rPr>
                <w:color w:val="000000"/>
                <w:sz w:val="20"/>
                <w:szCs w:val="20"/>
              </w:rPr>
              <w:t>62.1</w:t>
            </w:r>
          </w:p>
        </w:tc>
        <w:tc>
          <w:tcPr>
            <w:tcW w:w="1077" w:type="dxa"/>
            <w:hideMark/>
          </w:tcPr>
          <w:p w:rsidR="00FD5AAC" w:rsidRPr="00E3602E" w:rsidRDefault="00FD5AAC" w:rsidP="00E3602E">
            <w:pPr>
              <w:jc w:val="center"/>
              <w:rPr>
                <w:color w:val="000000"/>
                <w:sz w:val="20"/>
                <w:szCs w:val="20"/>
              </w:rPr>
            </w:pPr>
            <w:r w:rsidRPr="00E3602E">
              <w:rPr>
                <w:color w:val="000000"/>
                <w:sz w:val="20"/>
                <w:szCs w:val="20"/>
              </w:rPr>
              <w:t>1000.78</w:t>
            </w:r>
          </w:p>
        </w:tc>
        <w:tc>
          <w:tcPr>
            <w:tcW w:w="535" w:type="dxa"/>
            <w:hideMark/>
          </w:tcPr>
          <w:p w:rsidR="00FD5AAC" w:rsidRPr="00E3602E" w:rsidRDefault="00FD5AAC" w:rsidP="00E3602E">
            <w:pPr>
              <w:jc w:val="center"/>
              <w:rPr>
                <w:color w:val="000000"/>
                <w:sz w:val="20"/>
                <w:szCs w:val="20"/>
              </w:rPr>
            </w:pPr>
            <w:r w:rsidRPr="00E3602E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623" w:type="dxa"/>
            <w:hideMark/>
          </w:tcPr>
          <w:p w:rsidR="00FD5AAC" w:rsidRPr="00E3602E" w:rsidRDefault="00FD5AAC" w:rsidP="00E3602E">
            <w:pPr>
              <w:jc w:val="center"/>
              <w:rPr>
                <w:color w:val="000000"/>
                <w:sz w:val="20"/>
                <w:szCs w:val="20"/>
              </w:rPr>
            </w:pPr>
            <w:r w:rsidRPr="00E3602E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05" w:type="dxa"/>
            <w:hideMark/>
          </w:tcPr>
          <w:p w:rsidR="00FD5AAC" w:rsidRPr="00E3602E" w:rsidRDefault="00FD5AAC" w:rsidP="00E3602E">
            <w:pPr>
              <w:jc w:val="center"/>
              <w:rPr>
                <w:color w:val="000000"/>
                <w:sz w:val="20"/>
                <w:szCs w:val="20"/>
              </w:rPr>
            </w:pPr>
            <w:r w:rsidRPr="00E3602E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618" w:type="dxa"/>
            <w:hideMark/>
          </w:tcPr>
          <w:p w:rsidR="00FD5AAC" w:rsidRPr="00E3602E" w:rsidRDefault="00FD5AAC" w:rsidP="00E3602E">
            <w:pPr>
              <w:jc w:val="center"/>
              <w:rPr>
                <w:color w:val="000000"/>
                <w:sz w:val="20"/>
                <w:szCs w:val="20"/>
              </w:rPr>
            </w:pPr>
            <w:r w:rsidRPr="00E3602E"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725" w:type="dxa"/>
            <w:hideMark/>
          </w:tcPr>
          <w:p w:rsidR="00FD5AAC" w:rsidRPr="00E3602E" w:rsidRDefault="00FD5AAC" w:rsidP="00E3602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499" w:type="dxa"/>
            <w:hideMark/>
          </w:tcPr>
          <w:p w:rsidR="00FD5AAC" w:rsidRPr="00E3602E" w:rsidRDefault="00FD5AAC" w:rsidP="00E3602E">
            <w:pPr>
              <w:jc w:val="center"/>
              <w:rPr>
                <w:color w:val="000000"/>
                <w:sz w:val="20"/>
                <w:szCs w:val="20"/>
              </w:rPr>
            </w:pPr>
            <w:r w:rsidRPr="00E3602E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86" w:type="dxa"/>
            <w:hideMark/>
          </w:tcPr>
          <w:p w:rsidR="00FD5AAC" w:rsidRPr="00E3602E" w:rsidRDefault="00FD5AAC" w:rsidP="00FC4A37">
            <w:pPr>
              <w:jc w:val="center"/>
              <w:rPr>
                <w:color w:val="000000"/>
                <w:sz w:val="20"/>
                <w:szCs w:val="20"/>
              </w:rPr>
            </w:pPr>
            <w:r w:rsidRPr="00E3602E">
              <w:rPr>
                <w:color w:val="000000"/>
                <w:sz w:val="20"/>
                <w:szCs w:val="20"/>
              </w:rPr>
              <w:t>5</w:t>
            </w:r>
          </w:p>
        </w:tc>
      </w:tr>
      <w:tr w:rsidR="00FD5AAC" w:rsidRPr="00E3602E" w:rsidTr="00FD5AAC">
        <w:trPr>
          <w:trHeight w:val="172"/>
        </w:trPr>
        <w:tc>
          <w:tcPr>
            <w:tcW w:w="1035" w:type="dxa"/>
            <w:hideMark/>
          </w:tcPr>
          <w:p w:rsidR="00FD5AAC" w:rsidRPr="00FD5AAC" w:rsidRDefault="00FD5AAC" w:rsidP="00E3602E">
            <w:pPr>
              <w:rPr>
                <w:b/>
                <w:sz w:val="20"/>
                <w:szCs w:val="20"/>
              </w:rPr>
            </w:pPr>
            <w:r w:rsidRPr="00FD5AAC">
              <w:rPr>
                <w:b/>
                <w:sz w:val="20"/>
                <w:szCs w:val="20"/>
              </w:rPr>
              <w:t>Куропатка белая</w:t>
            </w:r>
          </w:p>
        </w:tc>
        <w:tc>
          <w:tcPr>
            <w:tcW w:w="617" w:type="dxa"/>
            <w:hideMark/>
          </w:tcPr>
          <w:p w:rsidR="00FD5AAC" w:rsidRPr="00E3602E" w:rsidRDefault="00FD5AAC" w:rsidP="00E3602E">
            <w:pPr>
              <w:jc w:val="center"/>
              <w:rPr>
                <w:color w:val="000000"/>
                <w:sz w:val="20"/>
                <w:szCs w:val="20"/>
              </w:rPr>
            </w:pPr>
            <w:r w:rsidRPr="00E3602E">
              <w:rPr>
                <w:color w:val="000000"/>
                <w:sz w:val="20"/>
                <w:szCs w:val="20"/>
              </w:rPr>
              <w:t>44</w:t>
            </w:r>
          </w:p>
        </w:tc>
        <w:tc>
          <w:tcPr>
            <w:tcW w:w="617" w:type="dxa"/>
            <w:hideMark/>
          </w:tcPr>
          <w:p w:rsidR="00FD5AAC" w:rsidRPr="00E3602E" w:rsidRDefault="00FD5AAC" w:rsidP="00E3602E">
            <w:pPr>
              <w:jc w:val="center"/>
              <w:rPr>
                <w:color w:val="000000"/>
                <w:sz w:val="20"/>
                <w:szCs w:val="20"/>
              </w:rPr>
            </w:pPr>
            <w:r w:rsidRPr="00E3602E">
              <w:rPr>
                <w:color w:val="000000"/>
                <w:sz w:val="20"/>
                <w:szCs w:val="20"/>
              </w:rPr>
              <w:t>44</w:t>
            </w:r>
          </w:p>
        </w:tc>
        <w:tc>
          <w:tcPr>
            <w:tcW w:w="686" w:type="dxa"/>
            <w:hideMark/>
          </w:tcPr>
          <w:p w:rsidR="00FD5AAC" w:rsidRPr="00E3602E" w:rsidRDefault="00FD5AAC" w:rsidP="00E3602E">
            <w:pPr>
              <w:jc w:val="center"/>
              <w:rPr>
                <w:color w:val="000000"/>
                <w:sz w:val="20"/>
                <w:szCs w:val="20"/>
              </w:rPr>
            </w:pPr>
            <w:r w:rsidRPr="00E3602E">
              <w:rPr>
                <w:color w:val="000000"/>
                <w:sz w:val="20"/>
                <w:szCs w:val="20"/>
              </w:rPr>
              <w:t>722</w:t>
            </w:r>
          </w:p>
        </w:tc>
        <w:tc>
          <w:tcPr>
            <w:tcW w:w="686" w:type="dxa"/>
            <w:hideMark/>
          </w:tcPr>
          <w:p w:rsidR="00FD5AAC" w:rsidRPr="00E3602E" w:rsidRDefault="00FD5AAC" w:rsidP="00E3602E">
            <w:pPr>
              <w:jc w:val="center"/>
              <w:rPr>
                <w:color w:val="000000"/>
                <w:sz w:val="20"/>
                <w:szCs w:val="20"/>
              </w:rPr>
            </w:pPr>
            <w:r w:rsidRPr="00E3602E">
              <w:rPr>
                <w:color w:val="000000"/>
                <w:sz w:val="20"/>
                <w:szCs w:val="20"/>
              </w:rPr>
              <w:t>216</w:t>
            </w:r>
          </w:p>
        </w:tc>
        <w:tc>
          <w:tcPr>
            <w:tcW w:w="725" w:type="dxa"/>
            <w:hideMark/>
          </w:tcPr>
          <w:p w:rsidR="00FD5AAC" w:rsidRPr="00E3602E" w:rsidRDefault="00FD5AAC" w:rsidP="00E3602E">
            <w:pPr>
              <w:jc w:val="center"/>
              <w:rPr>
                <w:color w:val="000000"/>
                <w:sz w:val="20"/>
                <w:szCs w:val="20"/>
              </w:rPr>
            </w:pPr>
            <w:r w:rsidRPr="00E3602E">
              <w:rPr>
                <w:color w:val="000000"/>
                <w:sz w:val="20"/>
                <w:szCs w:val="20"/>
              </w:rPr>
              <w:t>62.1</w:t>
            </w:r>
          </w:p>
        </w:tc>
        <w:tc>
          <w:tcPr>
            <w:tcW w:w="1077" w:type="dxa"/>
            <w:hideMark/>
          </w:tcPr>
          <w:p w:rsidR="00FD5AAC" w:rsidRPr="00E3602E" w:rsidRDefault="00FD5AAC" w:rsidP="00E3602E">
            <w:pPr>
              <w:jc w:val="center"/>
              <w:rPr>
                <w:color w:val="000000"/>
                <w:sz w:val="20"/>
                <w:szCs w:val="20"/>
              </w:rPr>
            </w:pPr>
            <w:r w:rsidRPr="00E3602E">
              <w:rPr>
                <w:color w:val="000000"/>
                <w:sz w:val="20"/>
                <w:szCs w:val="20"/>
              </w:rPr>
              <w:t>1000.78</w:t>
            </w:r>
          </w:p>
        </w:tc>
        <w:tc>
          <w:tcPr>
            <w:tcW w:w="535" w:type="dxa"/>
            <w:hideMark/>
          </w:tcPr>
          <w:p w:rsidR="00FD5AAC" w:rsidRPr="00E3602E" w:rsidRDefault="00FD5AAC" w:rsidP="00E3602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23" w:type="dxa"/>
            <w:hideMark/>
          </w:tcPr>
          <w:p w:rsidR="00FD5AAC" w:rsidRPr="00E3602E" w:rsidRDefault="00FD5AAC" w:rsidP="00E3602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05" w:type="dxa"/>
            <w:hideMark/>
          </w:tcPr>
          <w:p w:rsidR="00FD5AAC" w:rsidRPr="00E3602E" w:rsidRDefault="00FD5AAC" w:rsidP="00E3602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618" w:type="dxa"/>
            <w:hideMark/>
          </w:tcPr>
          <w:p w:rsidR="00FD5AAC" w:rsidRPr="00E3602E" w:rsidRDefault="00FD5AAC" w:rsidP="00E3602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725" w:type="dxa"/>
            <w:hideMark/>
          </w:tcPr>
          <w:p w:rsidR="00FD5AAC" w:rsidRPr="00E3602E" w:rsidRDefault="00FD5AAC" w:rsidP="00E3602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99" w:type="dxa"/>
            <w:hideMark/>
          </w:tcPr>
          <w:p w:rsidR="00FD5AAC" w:rsidRPr="00E3602E" w:rsidRDefault="00FD5AAC" w:rsidP="00E3602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86" w:type="dxa"/>
            <w:hideMark/>
          </w:tcPr>
          <w:p w:rsidR="00FD5AAC" w:rsidRPr="00E3602E" w:rsidRDefault="00FD5AAC" w:rsidP="00E3602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16</w:t>
            </w:r>
          </w:p>
        </w:tc>
      </w:tr>
      <w:tr w:rsidR="00FD5AAC" w:rsidRPr="00E3602E" w:rsidTr="00FD5AAC">
        <w:trPr>
          <w:trHeight w:val="172"/>
        </w:trPr>
        <w:tc>
          <w:tcPr>
            <w:tcW w:w="1035" w:type="dxa"/>
            <w:hideMark/>
          </w:tcPr>
          <w:p w:rsidR="00FD5AAC" w:rsidRPr="00FD5AAC" w:rsidRDefault="00FD5AAC" w:rsidP="00E3602E">
            <w:pPr>
              <w:rPr>
                <w:b/>
                <w:sz w:val="20"/>
                <w:szCs w:val="20"/>
              </w:rPr>
            </w:pPr>
            <w:r w:rsidRPr="00FD5AAC">
              <w:rPr>
                <w:b/>
                <w:sz w:val="20"/>
                <w:szCs w:val="20"/>
              </w:rPr>
              <w:t>Куропатка серая</w:t>
            </w:r>
          </w:p>
        </w:tc>
        <w:tc>
          <w:tcPr>
            <w:tcW w:w="617" w:type="dxa"/>
            <w:hideMark/>
          </w:tcPr>
          <w:p w:rsidR="00FD5AAC" w:rsidRPr="00E3602E" w:rsidRDefault="00FD5AAC" w:rsidP="00E3602E">
            <w:pPr>
              <w:jc w:val="center"/>
              <w:rPr>
                <w:color w:val="000000"/>
                <w:sz w:val="20"/>
                <w:szCs w:val="20"/>
              </w:rPr>
            </w:pPr>
            <w:r w:rsidRPr="00E3602E">
              <w:rPr>
                <w:color w:val="000000"/>
                <w:sz w:val="20"/>
                <w:szCs w:val="20"/>
              </w:rPr>
              <w:t>44</w:t>
            </w:r>
          </w:p>
        </w:tc>
        <w:tc>
          <w:tcPr>
            <w:tcW w:w="617" w:type="dxa"/>
            <w:hideMark/>
          </w:tcPr>
          <w:p w:rsidR="00FD5AAC" w:rsidRPr="00E3602E" w:rsidRDefault="00FD5AAC" w:rsidP="00E3602E">
            <w:pPr>
              <w:jc w:val="center"/>
              <w:rPr>
                <w:color w:val="000000"/>
                <w:sz w:val="20"/>
                <w:szCs w:val="20"/>
              </w:rPr>
            </w:pPr>
            <w:r w:rsidRPr="00E3602E">
              <w:rPr>
                <w:color w:val="000000"/>
                <w:sz w:val="20"/>
                <w:szCs w:val="20"/>
              </w:rPr>
              <w:t>44</w:t>
            </w:r>
          </w:p>
        </w:tc>
        <w:tc>
          <w:tcPr>
            <w:tcW w:w="686" w:type="dxa"/>
            <w:hideMark/>
          </w:tcPr>
          <w:p w:rsidR="00FD5AAC" w:rsidRPr="00E3602E" w:rsidRDefault="00FD5AAC" w:rsidP="00E3602E">
            <w:pPr>
              <w:jc w:val="center"/>
              <w:rPr>
                <w:color w:val="000000"/>
                <w:sz w:val="20"/>
                <w:szCs w:val="20"/>
              </w:rPr>
            </w:pPr>
            <w:r w:rsidRPr="00E3602E">
              <w:rPr>
                <w:color w:val="000000"/>
                <w:sz w:val="20"/>
                <w:szCs w:val="20"/>
              </w:rPr>
              <w:t>722</w:t>
            </w:r>
          </w:p>
        </w:tc>
        <w:tc>
          <w:tcPr>
            <w:tcW w:w="686" w:type="dxa"/>
            <w:hideMark/>
          </w:tcPr>
          <w:p w:rsidR="00FD5AAC" w:rsidRPr="00E3602E" w:rsidRDefault="00FD5AAC" w:rsidP="00E3602E">
            <w:pPr>
              <w:jc w:val="center"/>
              <w:rPr>
                <w:color w:val="000000"/>
                <w:sz w:val="20"/>
                <w:szCs w:val="20"/>
              </w:rPr>
            </w:pPr>
            <w:r w:rsidRPr="00E3602E">
              <w:rPr>
                <w:color w:val="000000"/>
                <w:sz w:val="20"/>
                <w:szCs w:val="20"/>
              </w:rPr>
              <w:t>216</w:t>
            </w:r>
          </w:p>
        </w:tc>
        <w:tc>
          <w:tcPr>
            <w:tcW w:w="725" w:type="dxa"/>
            <w:hideMark/>
          </w:tcPr>
          <w:p w:rsidR="00FD5AAC" w:rsidRPr="00E3602E" w:rsidRDefault="00FD5AAC" w:rsidP="00E3602E">
            <w:pPr>
              <w:jc w:val="center"/>
              <w:rPr>
                <w:color w:val="000000"/>
                <w:sz w:val="20"/>
                <w:szCs w:val="20"/>
              </w:rPr>
            </w:pPr>
            <w:r w:rsidRPr="00E3602E">
              <w:rPr>
                <w:color w:val="000000"/>
                <w:sz w:val="20"/>
                <w:szCs w:val="20"/>
              </w:rPr>
              <w:t>62.1</w:t>
            </w:r>
          </w:p>
        </w:tc>
        <w:tc>
          <w:tcPr>
            <w:tcW w:w="1077" w:type="dxa"/>
            <w:hideMark/>
          </w:tcPr>
          <w:p w:rsidR="00FD5AAC" w:rsidRPr="00E3602E" w:rsidRDefault="00FD5AAC" w:rsidP="00E3602E">
            <w:pPr>
              <w:jc w:val="center"/>
              <w:rPr>
                <w:color w:val="000000"/>
                <w:sz w:val="20"/>
                <w:szCs w:val="20"/>
              </w:rPr>
            </w:pPr>
            <w:r w:rsidRPr="00E3602E">
              <w:rPr>
                <w:color w:val="000000"/>
                <w:sz w:val="20"/>
                <w:szCs w:val="20"/>
              </w:rPr>
              <w:t>1000.78</w:t>
            </w:r>
          </w:p>
        </w:tc>
        <w:tc>
          <w:tcPr>
            <w:tcW w:w="535" w:type="dxa"/>
            <w:hideMark/>
          </w:tcPr>
          <w:p w:rsidR="00FD5AAC" w:rsidRPr="00E3602E" w:rsidRDefault="00FD5AAC" w:rsidP="00E3602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23" w:type="dxa"/>
            <w:hideMark/>
          </w:tcPr>
          <w:p w:rsidR="00FD5AAC" w:rsidRPr="00E3602E" w:rsidRDefault="00FD5AAC" w:rsidP="00E3602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05" w:type="dxa"/>
            <w:hideMark/>
          </w:tcPr>
          <w:p w:rsidR="00FD5AAC" w:rsidRPr="00E3602E" w:rsidRDefault="00FD5AAC" w:rsidP="00E3602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18" w:type="dxa"/>
            <w:hideMark/>
          </w:tcPr>
          <w:p w:rsidR="00FD5AAC" w:rsidRPr="00E3602E" w:rsidRDefault="00FD5AAC" w:rsidP="00E3602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725" w:type="dxa"/>
            <w:hideMark/>
          </w:tcPr>
          <w:p w:rsidR="00FD5AAC" w:rsidRPr="00E3602E" w:rsidRDefault="00FD5AAC" w:rsidP="00E3602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499" w:type="dxa"/>
            <w:hideMark/>
          </w:tcPr>
          <w:p w:rsidR="00FD5AAC" w:rsidRPr="00E3602E" w:rsidRDefault="00FD5AAC" w:rsidP="00E3602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86" w:type="dxa"/>
            <w:hideMark/>
          </w:tcPr>
          <w:p w:rsidR="00FD5AAC" w:rsidRPr="00E3602E" w:rsidRDefault="00FD5AAC" w:rsidP="00E3602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</w:tr>
      <w:tr w:rsidR="00FD5AAC" w:rsidRPr="00E3602E" w:rsidTr="00FD5AAC">
        <w:trPr>
          <w:trHeight w:val="172"/>
        </w:trPr>
        <w:tc>
          <w:tcPr>
            <w:tcW w:w="1035" w:type="dxa"/>
            <w:hideMark/>
          </w:tcPr>
          <w:p w:rsidR="00FD5AAC" w:rsidRPr="00FD5AAC" w:rsidRDefault="00FD5AAC" w:rsidP="00E3602E">
            <w:pPr>
              <w:rPr>
                <w:b/>
                <w:sz w:val="20"/>
                <w:szCs w:val="20"/>
              </w:rPr>
            </w:pPr>
            <w:r w:rsidRPr="00FD5AAC">
              <w:rPr>
                <w:b/>
                <w:sz w:val="20"/>
                <w:szCs w:val="20"/>
              </w:rPr>
              <w:t>Рябчик</w:t>
            </w:r>
          </w:p>
        </w:tc>
        <w:tc>
          <w:tcPr>
            <w:tcW w:w="617" w:type="dxa"/>
            <w:hideMark/>
          </w:tcPr>
          <w:p w:rsidR="00FD5AAC" w:rsidRPr="00E3602E" w:rsidRDefault="00FD5AAC" w:rsidP="00E3602E">
            <w:pPr>
              <w:jc w:val="center"/>
              <w:rPr>
                <w:color w:val="000000"/>
                <w:sz w:val="20"/>
                <w:szCs w:val="20"/>
              </w:rPr>
            </w:pPr>
            <w:r w:rsidRPr="00E3602E">
              <w:rPr>
                <w:color w:val="000000"/>
                <w:sz w:val="20"/>
                <w:szCs w:val="20"/>
              </w:rPr>
              <w:t>44</w:t>
            </w:r>
          </w:p>
        </w:tc>
        <w:tc>
          <w:tcPr>
            <w:tcW w:w="617" w:type="dxa"/>
            <w:hideMark/>
          </w:tcPr>
          <w:p w:rsidR="00FD5AAC" w:rsidRPr="00E3602E" w:rsidRDefault="00FD5AAC" w:rsidP="00E3602E">
            <w:pPr>
              <w:jc w:val="center"/>
              <w:rPr>
                <w:color w:val="000000"/>
                <w:sz w:val="20"/>
                <w:szCs w:val="20"/>
              </w:rPr>
            </w:pPr>
            <w:r w:rsidRPr="00E3602E">
              <w:rPr>
                <w:color w:val="000000"/>
                <w:sz w:val="20"/>
                <w:szCs w:val="20"/>
              </w:rPr>
              <w:t>44</w:t>
            </w:r>
          </w:p>
        </w:tc>
        <w:tc>
          <w:tcPr>
            <w:tcW w:w="686" w:type="dxa"/>
            <w:hideMark/>
          </w:tcPr>
          <w:p w:rsidR="00FD5AAC" w:rsidRPr="00E3602E" w:rsidRDefault="00FD5AAC" w:rsidP="00E3602E">
            <w:pPr>
              <w:jc w:val="center"/>
              <w:rPr>
                <w:color w:val="000000"/>
                <w:sz w:val="20"/>
                <w:szCs w:val="20"/>
              </w:rPr>
            </w:pPr>
            <w:r w:rsidRPr="00E3602E">
              <w:rPr>
                <w:color w:val="000000"/>
                <w:sz w:val="20"/>
                <w:szCs w:val="20"/>
              </w:rPr>
              <w:t>722</w:t>
            </w:r>
          </w:p>
        </w:tc>
        <w:tc>
          <w:tcPr>
            <w:tcW w:w="686" w:type="dxa"/>
            <w:hideMark/>
          </w:tcPr>
          <w:p w:rsidR="00FD5AAC" w:rsidRPr="00E3602E" w:rsidRDefault="00FD5AAC" w:rsidP="00E3602E">
            <w:pPr>
              <w:jc w:val="center"/>
              <w:rPr>
                <w:color w:val="000000"/>
                <w:sz w:val="20"/>
                <w:szCs w:val="20"/>
              </w:rPr>
            </w:pPr>
            <w:r w:rsidRPr="00E3602E">
              <w:rPr>
                <w:color w:val="000000"/>
                <w:sz w:val="20"/>
                <w:szCs w:val="20"/>
              </w:rPr>
              <w:t>216</w:t>
            </w:r>
          </w:p>
        </w:tc>
        <w:tc>
          <w:tcPr>
            <w:tcW w:w="725" w:type="dxa"/>
            <w:hideMark/>
          </w:tcPr>
          <w:p w:rsidR="00FD5AAC" w:rsidRPr="00E3602E" w:rsidRDefault="00FD5AAC" w:rsidP="00E3602E">
            <w:pPr>
              <w:jc w:val="center"/>
              <w:rPr>
                <w:color w:val="000000"/>
                <w:sz w:val="20"/>
                <w:szCs w:val="20"/>
              </w:rPr>
            </w:pPr>
            <w:r w:rsidRPr="00E3602E">
              <w:rPr>
                <w:color w:val="000000"/>
                <w:sz w:val="20"/>
                <w:szCs w:val="20"/>
              </w:rPr>
              <w:t>62.1</w:t>
            </w:r>
          </w:p>
        </w:tc>
        <w:tc>
          <w:tcPr>
            <w:tcW w:w="1077" w:type="dxa"/>
            <w:hideMark/>
          </w:tcPr>
          <w:p w:rsidR="00FD5AAC" w:rsidRPr="00E3602E" w:rsidRDefault="00FD5AAC" w:rsidP="00E3602E">
            <w:pPr>
              <w:jc w:val="center"/>
              <w:rPr>
                <w:color w:val="000000"/>
                <w:sz w:val="20"/>
                <w:szCs w:val="20"/>
              </w:rPr>
            </w:pPr>
            <w:r w:rsidRPr="00E3602E">
              <w:rPr>
                <w:color w:val="000000"/>
                <w:sz w:val="20"/>
                <w:szCs w:val="20"/>
              </w:rPr>
              <w:t>1000.78</w:t>
            </w:r>
          </w:p>
        </w:tc>
        <w:tc>
          <w:tcPr>
            <w:tcW w:w="535" w:type="dxa"/>
            <w:hideMark/>
          </w:tcPr>
          <w:p w:rsidR="00FD5AAC" w:rsidRPr="00E3602E" w:rsidRDefault="00FD5AAC" w:rsidP="00E3602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49</w:t>
            </w:r>
          </w:p>
        </w:tc>
        <w:tc>
          <w:tcPr>
            <w:tcW w:w="623" w:type="dxa"/>
            <w:hideMark/>
          </w:tcPr>
          <w:p w:rsidR="00FD5AAC" w:rsidRPr="00E3602E" w:rsidRDefault="00FD5AAC" w:rsidP="00E3602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405" w:type="dxa"/>
            <w:hideMark/>
          </w:tcPr>
          <w:p w:rsidR="00FD5AAC" w:rsidRPr="00E3602E" w:rsidRDefault="00FD5AAC" w:rsidP="00E3602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18" w:type="dxa"/>
            <w:hideMark/>
          </w:tcPr>
          <w:p w:rsidR="00FD5AAC" w:rsidRPr="00E3602E" w:rsidRDefault="00FD5AAC" w:rsidP="00E3602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55</w:t>
            </w:r>
          </w:p>
        </w:tc>
        <w:tc>
          <w:tcPr>
            <w:tcW w:w="725" w:type="dxa"/>
            <w:hideMark/>
          </w:tcPr>
          <w:p w:rsidR="00FD5AAC" w:rsidRPr="00E3602E" w:rsidRDefault="00FD5AAC" w:rsidP="00FC4A3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</w:t>
            </w:r>
          </w:p>
        </w:tc>
        <w:tc>
          <w:tcPr>
            <w:tcW w:w="499" w:type="dxa"/>
            <w:hideMark/>
          </w:tcPr>
          <w:p w:rsidR="00FD5AAC" w:rsidRPr="00E3602E" w:rsidRDefault="00FD5AAC" w:rsidP="00E3602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686" w:type="dxa"/>
            <w:hideMark/>
          </w:tcPr>
          <w:p w:rsidR="00FD5AAC" w:rsidRPr="00E3602E" w:rsidRDefault="00FD5AAC" w:rsidP="00E3602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</w:tr>
      <w:tr w:rsidR="00FD5AAC" w:rsidRPr="00E3602E" w:rsidTr="00FD5AAC">
        <w:trPr>
          <w:trHeight w:val="172"/>
        </w:trPr>
        <w:tc>
          <w:tcPr>
            <w:tcW w:w="1035" w:type="dxa"/>
            <w:hideMark/>
          </w:tcPr>
          <w:p w:rsidR="00FD5AAC" w:rsidRPr="00FD5AAC" w:rsidRDefault="00FD5AAC" w:rsidP="00E3602E">
            <w:pPr>
              <w:rPr>
                <w:b/>
                <w:sz w:val="20"/>
                <w:szCs w:val="20"/>
              </w:rPr>
            </w:pPr>
            <w:r w:rsidRPr="00FD5AAC">
              <w:rPr>
                <w:b/>
                <w:sz w:val="20"/>
                <w:szCs w:val="20"/>
              </w:rPr>
              <w:t>Тетерев</w:t>
            </w:r>
          </w:p>
        </w:tc>
        <w:tc>
          <w:tcPr>
            <w:tcW w:w="617" w:type="dxa"/>
            <w:hideMark/>
          </w:tcPr>
          <w:p w:rsidR="00FD5AAC" w:rsidRPr="00E3602E" w:rsidRDefault="00FD5AAC" w:rsidP="00E3602E">
            <w:pPr>
              <w:jc w:val="center"/>
              <w:rPr>
                <w:color w:val="000000"/>
                <w:sz w:val="20"/>
                <w:szCs w:val="20"/>
              </w:rPr>
            </w:pPr>
            <w:r w:rsidRPr="00E3602E">
              <w:rPr>
                <w:color w:val="000000"/>
                <w:sz w:val="20"/>
                <w:szCs w:val="20"/>
              </w:rPr>
              <w:t>44</w:t>
            </w:r>
          </w:p>
        </w:tc>
        <w:tc>
          <w:tcPr>
            <w:tcW w:w="617" w:type="dxa"/>
            <w:hideMark/>
          </w:tcPr>
          <w:p w:rsidR="00FD5AAC" w:rsidRPr="00E3602E" w:rsidRDefault="00FD5AAC" w:rsidP="00E3602E">
            <w:pPr>
              <w:jc w:val="center"/>
              <w:rPr>
                <w:color w:val="000000"/>
                <w:sz w:val="20"/>
                <w:szCs w:val="20"/>
              </w:rPr>
            </w:pPr>
            <w:r w:rsidRPr="00E3602E">
              <w:rPr>
                <w:color w:val="000000"/>
                <w:sz w:val="20"/>
                <w:szCs w:val="20"/>
              </w:rPr>
              <w:t>44</w:t>
            </w:r>
          </w:p>
        </w:tc>
        <w:tc>
          <w:tcPr>
            <w:tcW w:w="686" w:type="dxa"/>
            <w:hideMark/>
          </w:tcPr>
          <w:p w:rsidR="00FD5AAC" w:rsidRPr="00E3602E" w:rsidRDefault="00FD5AAC" w:rsidP="00E3602E">
            <w:pPr>
              <w:jc w:val="center"/>
              <w:rPr>
                <w:color w:val="000000"/>
                <w:sz w:val="20"/>
                <w:szCs w:val="20"/>
              </w:rPr>
            </w:pPr>
            <w:r w:rsidRPr="00E3602E">
              <w:rPr>
                <w:color w:val="000000"/>
                <w:sz w:val="20"/>
                <w:szCs w:val="20"/>
              </w:rPr>
              <w:t>722</w:t>
            </w:r>
          </w:p>
        </w:tc>
        <w:tc>
          <w:tcPr>
            <w:tcW w:w="686" w:type="dxa"/>
            <w:hideMark/>
          </w:tcPr>
          <w:p w:rsidR="00FD5AAC" w:rsidRPr="00E3602E" w:rsidRDefault="00FD5AAC" w:rsidP="00E3602E">
            <w:pPr>
              <w:jc w:val="center"/>
              <w:rPr>
                <w:color w:val="000000"/>
                <w:sz w:val="20"/>
                <w:szCs w:val="20"/>
              </w:rPr>
            </w:pPr>
            <w:r w:rsidRPr="00E3602E">
              <w:rPr>
                <w:color w:val="000000"/>
                <w:sz w:val="20"/>
                <w:szCs w:val="20"/>
              </w:rPr>
              <w:t>216</w:t>
            </w:r>
          </w:p>
        </w:tc>
        <w:tc>
          <w:tcPr>
            <w:tcW w:w="725" w:type="dxa"/>
            <w:hideMark/>
          </w:tcPr>
          <w:p w:rsidR="00FD5AAC" w:rsidRPr="00E3602E" w:rsidRDefault="00FD5AAC" w:rsidP="00E3602E">
            <w:pPr>
              <w:jc w:val="center"/>
              <w:rPr>
                <w:color w:val="000000"/>
                <w:sz w:val="20"/>
                <w:szCs w:val="20"/>
              </w:rPr>
            </w:pPr>
            <w:r w:rsidRPr="00E3602E">
              <w:rPr>
                <w:color w:val="000000"/>
                <w:sz w:val="20"/>
                <w:szCs w:val="20"/>
              </w:rPr>
              <w:t>62.1</w:t>
            </w:r>
          </w:p>
        </w:tc>
        <w:tc>
          <w:tcPr>
            <w:tcW w:w="1077" w:type="dxa"/>
            <w:hideMark/>
          </w:tcPr>
          <w:p w:rsidR="00FD5AAC" w:rsidRPr="00E3602E" w:rsidRDefault="00FD5AAC" w:rsidP="00E3602E">
            <w:pPr>
              <w:jc w:val="center"/>
              <w:rPr>
                <w:color w:val="000000"/>
                <w:sz w:val="20"/>
                <w:szCs w:val="20"/>
              </w:rPr>
            </w:pPr>
            <w:r w:rsidRPr="00E3602E">
              <w:rPr>
                <w:color w:val="000000"/>
                <w:sz w:val="20"/>
                <w:szCs w:val="20"/>
              </w:rPr>
              <w:t>1000.78</w:t>
            </w:r>
          </w:p>
        </w:tc>
        <w:tc>
          <w:tcPr>
            <w:tcW w:w="535" w:type="dxa"/>
            <w:hideMark/>
          </w:tcPr>
          <w:p w:rsidR="00FD5AAC" w:rsidRPr="00E3602E" w:rsidRDefault="00FD5AAC" w:rsidP="00E3602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623" w:type="dxa"/>
            <w:hideMark/>
          </w:tcPr>
          <w:p w:rsidR="00FD5AAC" w:rsidRPr="00E3602E" w:rsidRDefault="00FD5AAC" w:rsidP="00E3602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152</w:t>
            </w:r>
          </w:p>
        </w:tc>
        <w:tc>
          <w:tcPr>
            <w:tcW w:w="405" w:type="dxa"/>
            <w:hideMark/>
          </w:tcPr>
          <w:p w:rsidR="00FD5AAC" w:rsidRPr="00E3602E" w:rsidRDefault="00FD5AAC" w:rsidP="00E3602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18" w:type="dxa"/>
            <w:hideMark/>
          </w:tcPr>
          <w:p w:rsidR="00FD5AAC" w:rsidRPr="00E3602E" w:rsidRDefault="00FD5AAC" w:rsidP="00E3602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164</w:t>
            </w:r>
          </w:p>
        </w:tc>
        <w:tc>
          <w:tcPr>
            <w:tcW w:w="725" w:type="dxa"/>
            <w:hideMark/>
          </w:tcPr>
          <w:p w:rsidR="00FD5AAC" w:rsidRPr="00E3602E" w:rsidRDefault="00FD5AAC" w:rsidP="00E3602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499" w:type="dxa"/>
            <w:hideMark/>
          </w:tcPr>
          <w:p w:rsidR="00FD5AAC" w:rsidRPr="00E3602E" w:rsidRDefault="00FD5AAC" w:rsidP="00E3602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89</w:t>
            </w:r>
          </w:p>
        </w:tc>
        <w:tc>
          <w:tcPr>
            <w:tcW w:w="686" w:type="dxa"/>
            <w:hideMark/>
          </w:tcPr>
          <w:p w:rsidR="00FD5AAC" w:rsidRPr="00E3602E" w:rsidRDefault="00FD5AAC" w:rsidP="00E3602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</w:tr>
    </w:tbl>
    <w:p w:rsidR="00E3602E" w:rsidRDefault="00E3602E" w:rsidP="00980EE3">
      <w:pPr>
        <w:pStyle w:val="a3"/>
        <w:rPr>
          <w:b w:val="0"/>
          <w:sz w:val="28"/>
          <w:szCs w:val="28"/>
        </w:rPr>
      </w:pPr>
    </w:p>
    <w:p w:rsidR="00F623F8" w:rsidRPr="00827FEB" w:rsidRDefault="00A04CFB" w:rsidP="00F623F8">
      <w:pPr>
        <w:pStyle w:val="1"/>
        <w:ind w:firstLine="709"/>
        <w:jc w:val="both"/>
        <w:rPr>
          <w:b w:val="0"/>
          <w:sz w:val="28"/>
          <w:szCs w:val="28"/>
        </w:rPr>
      </w:pPr>
      <w:r w:rsidRPr="00DB47AA">
        <w:rPr>
          <w:b w:val="0"/>
          <w:sz w:val="28"/>
          <w:szCs w:val="28"/>
        </w:rPr>
        <w:t>Расчёт данных численности животных  проводился с помощью Программного комплекса планирования, сопровождения, контроля и автоматизированной обработки данных ЗМУ (ПК ЗМУ</w:t>
      </w:r>
      <w:r w:rsidR="00114017" w:rsidRPr="00DB47AA">
        <w:rPr>
          <w:b w:val="0"/>
          <w:sz w:val="28"/>
          <w:szCs w:val="28"/>
        </w:rPr>
        <w:t xml:space="preserve"> РФ</w:t>
      </w:r>
      <w:r w:rsidRPr="00DB47AA">
        <w:rPr>
          <w:b w:val="0"/>
          <w:sz w:val="28"/>
          <w:szCs w:val="28"/>
        </w:rPr>
        <w:t>)</w:t>
      </w:r>
      <w:r w:rsidR="00114017" w:rsidRPr="00DB47AA">
        <w:rPr>
          <w:b w:val="0"/>
          <w:sz w:val="28"/>
          <w:szCs w:val="28"/>
        </w:rPr>
        <w:t xml:space="preserve"> Версия 1</w:t>
      </w:r>
      <w:r w:rsidRPr="00DB47AA">
        <w:rPr>
          <w:b w:val="0"/>
          <w:sz w:val="28"/>
          <w:szCs w:val="28"/>
        </w:rPr>
        <w:t xml:space="preserve">, </w:t>
      </w:r>
      <w:r w:rsidRPr="00827FEB">
        <w:rPr>
          <w:b w:val="0"/>
          <w:sz w:val="28"/>
          <w:szCs w:val="28"/>
        </w:rPr>
        <w:t>разработчик программы является «</w:t>
      </w:r>
      <w:r w:rsidR="00886491" w:rsidRPr="00827FEB">
        <w:rPr>
          <w:b w:val="0"/>
          <w:sz w:val="28"/>
          <w:szCs w:val="28"/>
        </w:rPr>
        <w:t>ФГБУ «Арктический и антарктический научно-исследовательский институт»</w:t>
      </w:r>
      <w:r w:rsidR="00114017" w:rsidRPr="00827FEB">
        <w:rPr>
          <w:b w:val="0"/>
          <w:sz w:val="28"/>
          <w:szCs w:val="28"/>
        </w:rPr>
        <w:t>.</w:t>
      </w:r>
      <w:r w:rsidRPr="00827FEB">
        <w:rPr>
          <w:b w:val="0"/>
          <w:sz w:val="28"/>
          <w:szCs w:val="28"/>
        </w:rPr>
        <w:t xml:space="preserve"> </w:t>
      </w:r>
    </w:p>
    <w:p w:rsidR="00A52207" w:rsidRPr="00562269" w:rsidRDefault="00A52207" w:rsidP="00980EE3">
      <w:pPr>
        <w:pStyle w:val="1"/>
        <w:ind w:firstLine="709"/>
        <w:jc w:val="both"/>
        <w:rPr>
          <w:b w:val="0"/>
          <w:sz w:val="28"/>
          <w:szCs w:val="28"/>
        </w:rPr>
      </w:pPr>
      <w:r w:rsidRPr="00827FEB">
        <w:rPr>
          <w:b w:val="0"/>
          <w:sz w:val="28"/>
          <w:szCs w:val="28"/>
        </w:rPr>
        <w:t>В 20</w:t>
      </w:r>
      <w:r w:rsidR="00DB47AA" w:rsidRPr="00827FEB">
        <w:rPr>
          <w:b w:val="0"/>
          <w:sz w:val="28"/>
          <w:szCs w:val="28"/>
        </w:rPr>
        <w:t>2</w:t>
      </w:r>
      <w:r w:rsidR="00D532F5">
        <w:rPr>
          <w:b w:val="0"/>
          <w:sz w:val="28"/>
          <w:szCs w:val="28"/>
        </w:rPr>
        <w:t>1</w:t>
      </w:r>
      <w:r w:rsidRPr="00827FEB">
        <w:rPr>
          <w:b w:val="0"/>
          <w:sz w:val="28"/>
          <w:szCs w:val="28"/>
        </w:rPr>
        <w:t xml:space="preserve"> году произошло уменьшение численности</w:t>
      </w:r>
      <w:r w:rsidR="00D822A8" w:rsidRPr="00827FEB">
        <w:rPr>
          <w:b w:val="0"/>
          <w:sz w:val="28"/>
          <w:szCs w:val="28"/>
        </w:rPr>
        <w:t xml:space="preserve"> </w:t>
      </w:r>
      <w:r w:rsidR="003921A2">
        <w:rPr>
          <w:b w:val="0"/>
          <w:sz w:val="28"/>
          <w:szCs w:val="28"/>
        </w:rPr>
        <w:t>пя</w:t>
      </w:r>
      <w:r w:rsidR="00237F77" w:rsidRPr="00827FEB">
        <w:rPr>
          <w:b w:val="0"/>
          <w:sz w:val="28"/>
          <w:szCs w:val="28"/>
        </w:rPr>
        <w:t>ти</w:t>
      </w:r>
      <w:r w:rsidR="00011C7E" w:rsidRPr="00827FEB">
        <w:rPr>
          <w:b w:val="0"/>
          <w:sz w:val="28"/>
          <w:szCs w:val="28"/>
        </w:rPr>
        <w:t xml:space="preserve"> видов</w:t>
      </w:r>
      <w:r w:rsidR="00D822A8" w:rsidRPr="00827FEB">
        <w:rPr>
          <w:b w:val="0"/>
          <w:sz w:val="28"/>
          <w:szCs w:val="28"/>
        </w:rPr>
        <w:t xml:space="preserve"> животных обитающих на территории национального парка </w:t>
      </w:r>
      <w:r w:rsidR="00011C7E" w:rsidRPr="00827FEB">
        <w:rPr>
          <w:b w:val="0"/>
          <w:sz w:val="28"/>
          <w:szCs w:val="28"/>
        </w:rPr>
        <w:t xml:space="preserve">– это </w:t>
      </w:r>
      <w:r w:rsidR="00237F77" w:rsidRPr="00827FEB">
        <w:rPr>
          <w:b w:val="0"/>
          <w:sz w:val="28"/>
          <w:szCs w:val="28"/>
        </w:rPr>
        <w:t>пушные</w:t>
      </w:r>
      <w:r w:rsidR="00F623F8" w:rsidRPr="00827FEB">
        <w:rPr>
          <w:b w:val="0"/>
          <w:sz w:val="28"/>
          <w:szCs w:val="28"/>
        </w:rPr>
        <w:t xml:space="preserve"> </w:t>
      </w:r>
      <w:r w:rsidR="00F623F8" w:rsidRPr="00562269">
        <w:rPr>
          <w:b w:val="0"/>
          <w:sz w:val="28"/>
          <w:szCs w:val="28"/>
        </w:rPr>
        <w:t>(</w:t>
      </w:r>
      <w:r w:rsidR="003921A2">
        <w:rPr>
          <w:b w:val="0"/>
          <w:sz w:val="28"/>
          <w:szCs w:val="28"/>
        </w:rPr>
        <w:t xml:space="preserve">заяц-беляк, заяц-русак, лисица), </w:t>
      </w:r>
      <w:r w:rsidR="00237F77" w:rsidRPr="00562269">
        <w:rPr>
          <w:b w:val="0"/>
          <w:sz w:val="28"/>
          <w:szCs w:val="28"/>
        </w:rPr>
        <w:t>копытные (</w:t>
      </w:r>
      <w:r w:rsidR="003921A2">
        <w:rPr>
          <w:b w:val="0"/>
          <w:sz w:val="28"/>
          <w:szCs w:val="28"/>
        </w:rPr>
        <w:t>кабан</w:t>
      </w:r>
      <w:r w:rsidR="00237F77" w:rsidRPr="00562269">
        <w:rPr>
          <w:b w:val="0"/>
          <w:sz w:val="28"/>
          <w:szCs w:val="28"/>
        </w:rPr>
        <w:t>)</w:t>
      </w:r>
      <w:r w:rsidR="003921A2">
        <w:rPr>
          <w:b w:val="0"/>
          <w:sz w:val="28"/>
          <w:szCs w:val="28"/>
        </w:rPr>
        <w:t xml:space="preserve"> и хищные (рысь)</w:t>
      </w:r>
      <w:r w:rsidR="00D822A8" w:rsidRPr="00562269">
        <w:rPr>
          <w:b w:val="0"/>
          <w:sz w:val="28"/>
          <w:szCs w:val="28"/>
        </w:rPr>
        <w:t>. По сравнению с прошлым годом (20</w:t>
      </w:r>
      <w:r w:rsidR="003921A2">
        <w:rPr>
          <w:b w:val="0"/>
          <w:sz w:val="28"/>
          <w:szCs w:val="28"/>
        </w:rPr>
        <w:t>20</w:t>
      </w:r>
      <w:r w:rsidR="00D822A8" w:rsidRPr="00562269">
        <w:rPr>
          <w:b w:val="0"/>
          <w:sz w:val="28"/>
          <w:szCs w:val="28"/>
        </w:rPr>
        <w:t xml:space="preserve"> год)</w:t>
      </w:r>
      <w:r w:rsidRPr="00562269">
        <w:rPr>
          <w:b w:val="0"/>
          <w:sz w:val="28"/>
          <w:szCs w:val="28"/>
        </w:rPr>
        <w:t xml:space="preserve"> </w:t>
      </w:r>
      <w:r w:rsidR="00D822A8" w:rsidRPr="00562269">
        <w:rPr>
          <w:b w:val="0"/>
          <w:sz w:val="28"/>
          <w:szCs w:val="28"/>
        </w:rPr>
        <w:t xml:space="preserve">численность </w:t>
      </w:r>
      <w:r w:rsidR="00217E36">
        <w:rPr>
          <w:b w:val="0"/>
          <w:sz w:val="28"/>
          <w:szCs w:val="28"/>
        </w:rPr>
        <w:t>рыси</w:t>
      </w:r>
      <w:r w:rsidRPr="00562269">
        <w:rPr>
          <w:b w:val="0"/>
          <w:sz w:val="28"/>
          <w:szCs w:val="28"/>
        </w:rPr>
        <w:t xml:space="preserve"> </w:t>
      </w:r>
      <w:r w:rsidR="00D822A8" w:rsidRPr="00562269">
        <w:rPr>
          <w:b w:val="0"/>
          <w:sz w:val="28"/>
          <w:szCs w:val="28"/>
        </w:rPr>
        <w:t>сократилась на</w:t>
      </w:r>
      <w:r w:rsidR="00011C7E" w:rsidRPr="00562269">
        <w:rPr>
          <w:b w:val="0"/>
          <w:sz w:val="28"/>
          <w:szCs w:val="28"/>
        </w:rPr>
        <w:t xml:space="preserve"> </w:t>
      </w:r>
      <w:r w:rsidR="00217E36">
        <w:rPr>
          <w:b w:val="0"/>
          <w:sz w:val="28"/>
          <w:szCs w:val="28"/>
        </w:rPr>
        <w:t>46</w:t>
      </w:r>
      <w:r w:rsidR="00D822A8" w:rsidRPr="00562269">
        <w:rPr>
          <w:b w:val="0"/>
          <w:sz w:val="28"/>
          <w:szCs w:val="28"/>
        </w:rPr>
        <w:t>%</w:t>
      </w:r>
      <w:r w:rsidR="00217E36">
        <w:rPr>
          <w:b w:val="0"/>
          <w:sz w:val="28"/>
          <w:szCs w:val="28"/>
        </w:rPr>
        <w:t>, кабана</w:t>
      </w:r>
      <w:r w:rsidR="00562269" w:rsidRPr="00562269">
        <w:rPr>
          <w:b w:val="0"/>
          <w:sz w:val="28"/>
          <w:szCs w:val="28"/>
        </w:rPr>
        <w:t xml:space="preserve"> – </w:t>
      </w:r>
      <w:r w:rsidR="00217E36">
        <w:rPr>
          <w:b w:val="0"/>
          <w:sz w:val="28"/>
          <w:szCs w:val="28"/>
        </w:rPr>
        <w:t>на 16</w:t>
      </w:r>
      <w:r w:rsidR="00562269" w:rsidRPr="00562269">
        <w:rPr>
          <w:b w:val="0"/>
          <w:sz w:val="28"/>
          <w:szCs w:val="28"/>
        </w:rPr>
        <w:t>%</w:t>
      </w:r>
      <w:r w:rsidRPr="00562269">
        <w:rPr>
          <w:b w:val="0"/>
          <w:sz w:val="28"/>
          <w:szCs w:val="28"/>
        </w:rPr>
        <w:t xml:space="preserve">, </w:t>
      </w:r>
      <w:r w:rsidR="00217E36">
        <w:rPr>
          <w:b w:val="0"/>
          <w:sz w:val="28"/>
          <w:szCs w:val="28"/>
        </w:rPr>
        <w:t>зайца-беляка</w:t>
      </w:r>
      <w:r w:rsidR="00011C7E" w:rsidRPr="00562269">
        <w:rPr>
          <w:b w:val="0"/>
          <w:sz w:val="28"/>
          <w:szCs w:val="28"/>
        </w:rPr>
        <w:t xml:space="preserve"> – на </w:t>
      </w:r>
      <w:r w:rsidR="00217E36">
        <w:rPr>
          <w:b w:val="0"/>
          <w:sz w:val="28"/>
          <w:szCs w:val="28"/>
        </w:rPr>
        <w:t>20</w:t>
      </w:r>
      <w:r w:rsidR="00011C7E" w:rsidRPr="00562269">
        <w:rPr>
          <w:b w:val="0"/>
          <w:sz w:val="28"/>
          <w:szCs w:val="28"/>
        </w:rPr>
        <w:t>%</w:t>
      </w:r>
      <w:r w:rsidR="00F623F8" w:rsidRPr="00562269">
        <w:rPr>
          <w:b w:val="0"/>
          <w:sz w:val="28"/>
          <w:szCs w:val="28"/>
        </w:rPr>
        <w:t xml:space="preserve">, </w:t>
      </w:r>
      <w:r w:rsidR="00217E36">
        <w:rPr>
          <w:b w:val="0"/>
          <w:sz w:val="28"/>
          <w:szCs w:val="28"/>
        </w:rPr>
        <w:t>зайца-русака</w:t>
      </w:r>
      <w:r w:rsidR="00F623F8" w:rsidRPr="00562269">
        <w:rPr>
          <w:b w:val="0"/>
          <w:sz w:val="28"/>
          <w:szCs w:val="28"/>
        </w:rPr>
        <w:t xml:space="preserve"> – на </w:t>
      </w:r>
      <w:r w:rsidR="00562269" w:rsidRPr="00562269">
        <w:rPr>
          <w:b w:val="0"/>
          <w:sz w:val="28"/>
          <w:szCs w:val="28"/>
        </w:rPr>
        <w:t>2</w:t>
      </w:r>
      <w:r w:rsidR="00217E36">
        <w:rPr>
          <w:b w:val="0"/>
          <w:sz w:val="28"/>
          <w:szCs w:val="28"/>
        </w:rPr>
        <w:t>6</w:t>
      </w:r>
      <w:r w:rsidR="00F623F8" w:rsidRPr="00562269">
        <w:rPr>
          <w:b w:val="0"/>
          <w:sz w:val="28"/>
          <w:szCs w:val="28"/>
        </w:rPr>
        <w:t>%</w:t>
      </w:r>
      <w:r w:rsidR="00562269" w:rsidRPr="00562269">
        <w:rPr>
          <w:b w:val="0"/>
          <w:sz w:val="28"/>
          <w:szCs w:val="28"/>
        </w:rPr>
        <w:t xml:space="preserve">, </w:t>
      </w:r>
      <w:r w:rsidR="00217E36">
        <w:rPr>
          <w:b w:val="0"/>
          <w:sz w:val="28"/>
          <w:szCs w:val="28"/>
        </w:rPr>
        <w:t>лисицы</w:t>
      </w:r>
      <w:r w:rsidR="00562269" w:rsidRPr="00562269">
        <w:rPr>
          <w:b w:val="0"/>
          <w:sz w:val="28"/>
          <w:szCs w:val="28"/>
        </w:rPr>
        <w:t xml:space="preserve"> – на </w:t>
      </w:r>
      <w:r w:rsidR="00217E36">
        <w:rPr>
          <w:b w:val="0"/>
          <w:sz w:val="28"/>
          <w:szCs w:val="28"/>
        </w:rPr>
        <w:t>26</w:t>
      </w:r>
      <w:r w:rsidR="00562269" w:rsidRPr="00562269">
        <w:rPr>
          <w:b w:val="0"/>
          <w:sz w:val="28"/>
          <w:szCs w:val="28"/>
        </w:rPr>
        <w:t>%</w:t>
      </w:r>
      <w:r w:rsidR="00011C7E" w:rsidRPr="00562269">
        <w:rPr>
          <w:b w:val="0"/>
          <w:sz w:val="28"/>
          <w:szCs w:val="28"/>
        </w:rPr>
        <w:t xml:space="preserve">. </w:t>
      </w:r>
    </w:p>
    <w:p w:rsidR="00562269" w:rsidRDefault="00562269" w:rsidP="00980EE3">
      <w:pPr>
        <w:jc w:val="right"/>
        <w:rPr>
          <w:b/>
          <w:sz w:val="28"/>
          <w:szCs w:val="28"/>
        </w:rPr>
      </w:pPr>
    </w:p>
    <w:p w:rsidR="00980EE3" w:rsidRPr="00DB47AA" w:rsidRDefault="00980EE3" w:rsidP="00980EE3">
      <w:pPr>
        <w:jc w:val="center"/>
        <w:rPr>
          <w:sz w:val="28"/>
          <w:szCs w:val="28"/>
        </w:rPr>
      </w:pPr>
      <w:r w:rsidRPr="00DB47AA">
        <w:rPr>
          <w:sz w:val="28"/>
          <w:szCs w:val="28"/>
        </w:rPr>
        <w:t>Численность животных на зимних м</w:t>
      </w:r>
      <w:r w:rsidR="00237F77">
        <w:rPr>
          <w:sz w:val="28"/>
          <w:szCs w:val="28"/>
        </w:rPr>
        <w:t xml:space="preserve">аршрутных учётах с 1998 по </w:t>
      </w:r>
      <w:r w:rsidR="00DB47AA">
        <w:rPr>
          <w:sz w:val="28"/>
          <w:szCs w:val="28"/>
        </w:rPr>
        <w:t>2020</w:t>
      </w:r>
      <w:r w:rsidRPr="00DB47AA">
        <w:rPr>
          <w:sz w:val="28"/>
          <w:szCs w:val="28"/>
        </w:rPr>
        <w:t xml:space="preserve"> гг.</w:t>
      </w:r>
    </w:p>
    <w:tbl>
      <w:tblPr>
        <w:tblW w:w="9498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93"/>
        <w:gridCol w:w="850"/>
        <w:gridCol w:w="709"/>
        <w:gridCol w:w="851"/>
        <w:gridCol w:w="850"/>
        <w:gridCol w:w="709"/>
        <w:gridCol w:w="709"/>
        <w:gridCol w:w="709"/>
        <w:gridCol w:w="708"/>
        <w:gridCol w:w="708"/>
        <w:gridCol w:w="567"/>
        <w:gridCol w:w="567"/>
        <w:gridCol w:w="568"/>
      </w:tblGrid>
      <w:tr w:rsidR="002A6013" w:rsidRPr="00EA517E" w:rsidTr="002A6013">
        <w:trPr>
          <w:trHeight w:val="139"/>
        </w:trPr>
        <w:tc>
          <w:tcPr>
            <w:tcW w:w="993" w:type="dxa"/>
            <w:vMerge w:val="restart"/>
            <w:shd w:val="clear" w:color="auto" w:fill="auto"/>
          </w:tcPr>
          <w:p w:rsidR="002A6013" w:rsidRPr="00DB47AA" w:rsidRDefault="002A6013" w:rsidP="00E3602E">
            <w:pPr>
              <w:jc w:val="center"/>
              <w:rPr>
                <w:b/>
                <w:i/>
                <w:sz w:val="20"/>
                <w:szCs w:val="20"/>
              </w:rPr>
            </w:pPr>
            <w:r w:rsidRPr="00DB47AA">
              <w:rPr>
                <w:b/>
                <w:i/>
                <w:sz w:val="20"/>
                <w:szCs w:val="20"/>
              </w:rPr>
              <w:t>Учётный год</w:t>
            </w:r>
          </w:p>
        </w:tc>
        <w:tc>
          <w:tcPr>
            <w:tcW w:w="8505" w:type="dxa"/>
            <w:gridSpan w:val="12"/>
            <w:shd w:val="clear" w:color="auto" w:fill="auto"/>
          </w:tcPr>
          <w:p w:rsidR="002A6013" w:rsidRPr="00EA517E" w:rsidRDefault="002A6013" w:rsidP="00E3602E">
            <w:pPr>
              <w:jc w:val="center"/>
              <w:rPr>
                <w:b/>
                <w:i/>
                <w:sz w:val="18"/>
                <w:szCs w:val="18"/>
              </w:rPr>
            </w:pPr>
            <w:r w:rsidRPr="00DB47AA">
              <w:rPr>
                <w:b/>
                <w:i/>
                <w:sz w:val="20"/>
                <w:szCs w:val="20"/>
              </w:rPr>
              <w:t>Вид</w:t>
            </w:r>
          </w:p>
        </w:tc>
      </w:tr>
      <w:tr w:rsidR="002A6013" w:rsidRPr="00EA517E" w:rsidTr="002A6013">
        <w:trPr>
          <w:trHeight w:val="139"/>
        </w:trPr>
        <w:tc>
          <w:tcPr>
            <w:tcW w:w="993" w:type="dxa"/>
            <w:vMerge/>
            <w:shd w:val="clear" w:color="auto" w:fill="auto"/>
          </w:tcPr>
          <w:p w:rsidR="002A6013" w:rsidRPr="00DB47AA" w:rsidRDefault="002A6013" w:rsidP="00E3602E">
            <w:pPr>
              <w:jc w:val="center"/>
              <w:rPr>
                <w:b/>
                <w:i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</w:tcPr>
          <w:p w:rsidR="002A6013" w:rsidRPr="00EA517E" w:rsidRDefault="002A6013" w:rsidP="00E3602E">
            <w:pPr>
              <w:jc w:val="center"/>
              <w:rPr>
                <w:b/>
                <w:i/>
                <w:sz w:val="18"/>
                <w:szCs w:val="18"/>
              </w:rPr>
            </w:pPr>
            <w:r w:rsidRPr="00EA517E">
              <w:rPr>
                <w:b/>
                <w:i/>
                <w:sz w:val="18"/>
                <w:szCs w:val="18"/>
              </w:rPr>
              <w:t>Белка обыкновенная</w:t>
            </w:r>
          </w:p>
        </w:tc>
        <w:tc>
          <w:tcPr>
            <w:tcW w:w="709" w:type="dxa"/>
            <w:shd w:val="clear" w:color="auto" w:fill="auto"/>
          </w:tcPr>
          <w:p w:rsidR="002A6013" w:rsidRPr="00EA517E" w:rsidRDefault="002A6013" w:rsidP="00E3602E">
            <w:pPr>
              <w:jc w:val="center"/>
              <w:rPr>
                <w:b/>
                <w:i/>
                <w:sz w:val="18"/>
                <w:szCs w:val="18"/>
              </w:rPr>
            </w:pPr>
            <w:r w:rsidRPr="00EA517E">
              <w:rPr>
                <w:b/>
                <w:i/>
                <w:sz w:val="18"/>
                <w:szCs w:val="18"/>
              </w:rPr>
              <w:t>Волк</w:t>
            </w:r>
          </w:p>
        </w:tc>
        <w:tc>
          <w:tcPr>
            <w:tcW w:w="851" w:type="dxa"/>
            <w:shd w:val="clear" w:color="auto" w:fill="auto"/>
          </w:tcPr>
          <w:p w:rsidR="002A6013" w:rsidRPr="00EA517E" w:rsidRDefault="002A6013" w:rsidP="00E3602E">
            <w:pPr>
              <w:jc w:val="center"/>
              <w:rPr>
                <w:b/>
                <w:i/>
                <w:sz w:val="18"/>
                <w:szCs w:val="18"/>
              </w:rPr>
            </w:pPr>
            <w:r w:rsidRPr="00EA517E">
              <w:rPr>
                <w:b/>
                <w:i/>
                <w:sz w:val="18"/>
                <w:szCs w:val="18"/>
              </w:rPr>
              <w:t>Горностай</w:t>
            </w:r>
          </w:p>
        </w:tc>
        <w:tc>
          <w:tcPr>
            <w:tcW w:w="850" w:type="dxa"/>
            <w:shd w:val="clear" w:color="auto" w:fill="auto"/>
          </w:tcPr>
          <w:p w:rsidR="002A6013" w:rsidRPr="00EA517E" w:rsidRDefault="002A6013" w:rsidP="00E3602E">
            <w:pPr>
              <w:jc w:val="center"/>
              <w:rPr>
                <w:b/>
                <w:i/>
                <w:sz w:val="18"/>
                <w:szCs w:val="18"/>
              </w:rPr>
            </w:pPr>
            <w:r w:rsidRPr="00EA517E">
              <w:rPr>
                <w:b/>
                <w:i/>
                <w:sz w:val="18"/>
                <w:szCs w:val="18"/>
              </w:rPr>
              <w:t>Заяц-беляк</w:t>
            </w:r>
          </w:p>
        </w:tc>
        <w:tc>
          <w:tcPr>
            <w:tcW w:w="709" w:type="dxa"/>
            <w:shd w:val="clear" w:color="auto" w:fill="auto"/>
          </w:tcPr>
          <w:p w:rsidR="002A6013" w:rsidRPr="00EA517E" w:rsidRDefault="002A6013" w:rsidP="00E3602E">
            <w:pPr>
              <w:jc w:val="center"/>
              <w:rPr>
                <w:b/>
                <w:i/>
                <w:sz w:val="18"/>
                <w:szCs w:val="18"/>
              </w:rPr>
            </w:pPr>
            <w:r w:rsidRPr="00EA517E">
              <w:rPr>
                <w:b/>
                <w:i/>
                <w:sz w:val="18"/>
                <w:szCs w:val="18"/>
              </w:rPr>
              <w:t>Заяц-русак</w:t>
            </w:r>
          </w:p>
        </w:tc>
        <w:tc>
          <w:tcPr>
            <w:tcW w:w="709" w:type="dxa"/>
            <w:shd w:val="clear" w:color="auto" w:fill="auto"/>
          </w:tcPr>
          <w:p w:rsidR="002A6013" w:rsidRPr="00EA517E" w:rsidRDefault="002A6013" w:rsidP="00E3602E">
            <w:pPr>
              <w:jc w:val="center"/>
              <w:rPr>
                <w:b/>
                <w:i/>
                <w:sz w:val="18"/>
                <w:szCs w:val="18"/>
              </w:rPr>
            </w:pPr>
            <w:r w:rsidRPr="00EA517E">
              <w:rPr>
                <w:b/>
                <w:i/>
                <w:sz w:val="18"/>
                <w:szCs w:val="18"/>
              </w:rPr>
              <w:t>Кабан</w:t>
            </w:r>
          </w:p>
        </w:tc>
        <w:tc>
          <w:tcPr>
            <w:tcW w:w="709" w:type="dxa"/>
            <w:shd w:val="clear" w:color="auto" w:fill="auto"/>
          </w:tcPr>
          <w:p w:rsidR="002A6013" w:rsidRPr="00EA517E" w:rsidRDefault="002A6013" w:rsidP="00E3602E">
            <w:pPr>
              <w:rPr>
                <w:b/>
                <w:i/>
                <w:sz w:val="18"/>
                <w:szCs w:val="18"/>
              </w:rPr>
            </w:pPr>
            <w:r w:rsidRPr="00EA517E">
              <w:rPr>
                <w:b/>
                <w:i/>
                <w:sz w:val="18"/>
                <w:szCs w:val="18"/>
              </w:rPr>
              <w:t>Косуля европейская</w:t>
            </w:r>
          </w:p>
        </w:tc>
        <w:tc>
          <w:tcPr>
            <w:tcW w:w="708" w:type="dxa"/>
            <w:shd w:val="clear" w:color="auto" w:fill="auto"/>
          </w:tcPr>
          <w:p w:rsidR="002A6013" w:rsidRPr="00EA517E" w:rsidRDefault="002A6013" w:rsidP="00E3602E">
            <w:pPr>
              <w:jc w:val="center"/>
              <w:rPr>
                <w:b/>
                <w:i/>
                <w:sz w:val="18"/>
                <w:szCs w:val="18"/>
              </w:rPr>
            </w:pPr>
            <w:r w:rsidRPr="00EA517E">
              <w:rPr>
                <w:b/>
                <w:i/>
                <w:sz w:val="18"/>
                <w:szCs w:val="18"/>
              </w:rPr>
              <w:t>Куница</w:t>
            </w:r>
          </w:p>
        </w:tc>
        <w:tc>
          <w:tcPr>
            <w:tcW w:w="708" w:type="dxa"/>
            <w:shd w:val="clear" w:color="auto" w:fill="auto"/>
          </w:tcPr>
          <w:p w:rsidR="002A6013" w:rsidRPr="00EA517E" w:rsidRDefault="002A6013" w:rsidP="00E3602E">
            <w:pPr>
              <w:jc w:val="center"/>
              <w:rPr>
                <w:b/>
                <w:i/>
                <w:sz w:val="18"/>
                <w:szCs w:val="18"/>
              </w:rPr>
            </w:pPr>
            <w:r w:rsidRPr="00EA517E">
              <w:rPr>
                <w:b/>
                <w:i/>
                <w:sz w:val="18"/>
                <w:szCs w:val="18"/>
              </w:rPr>
              <w:t>Лисица обыкновенная</w:t>
            </w:r>
          </w:p>
        </w:tc>
        <w:tc>
          <w:tcPr>
            <w:tcW w:w="567" w:type="dxa"/>
            <w:shd w:val="clear" w:color="auto" w:fill="auto"/>
          </w:tcPr>
          <w:p w:rsidR="002A6013" w:rsidRPr="00EA517E" w:rsidRDefault="002A6013" w:rsidP="00E3602E">
            <w:pPr>
              <w:jc w:val="center"/>
              <w:rPr>
                <w:b/>
                <w:i/>
                <w:sz w:val="18"/>
                <w:szCs w:val="18"/>
              </w:rPr>
            </w:pPr>
            <w:r w:rsidRPr="00EA517E">
              <w:rPr>
                <w:b/>
                <w:i/>
                <w:sz w:val="18"/>
                <w:szCs w:val="18"/>
              </w:rPr>
              <w:t>Лось</w:t>
            </w:r>
          </w:p>
        </w:tc>
        <w:tc>
          <w:tcPr>
            <w:tcW w:w="567" w:type="dxa"/>
            <w:shd w:val="clear" w:color="auto" w:fill="auto"/>
          </w:tcPr>
          <w:p w:rsidR="002A6013" w:rsidRPr="00EA517E" w:rsidRDefault="002A6013" w:rsidP="00E3602E">
            <w:pPr>
              <w:jc w:val="center"/>
              <w:rPr>
                <w:b/>
                <w:i/>
                <w:sz w:val="18"/>
                <w:szCs w:val="18"/>
              </w:rPr>
            </w:pPr>
            <w:r w:rsidRPr="00EA517E">
              <w:rPr>
                <w:b/>
                <w:i/>
                <w:sz w:val="18"/>
                <w:szCs w:val="18"/>
              </w:rPr>
              <w:t>Рысь обыкновенная</w:t>
            </w:r>
          </w:p>
        </w:tc>
        <w:tc>
          <w:tcPr>
            <w:tcW w:w="568" w:type="dxa"/>
            <w:shd w:val="clear" w:color="auto" w:fill="auto"/>
          </w:tcPr>
          <w:p w:rsidR="002A6013" w:rsidRPr="00EA517E" w:rsidRDefault="002A6013" w:rsidP="00E3602E">
            <w:pPr>
              <w:jc w:val="center"/>
              <w:rPr>
                <w:b/>
                <w:i/>
                <w:sz w:val="18"/>
                <w:szCs w:val="18"/>
              </w:rPr>
            </w:pPr>
            <w:r w:rsidRPr="00EA517E">
              <w:rPr>
                <w:b/>
                <w:i/>
                <w:sz w:val="18"/>
                <w:szCs w:val="18"/>
              </w:rPr>
              <w:t>Хорь</w:t>
            </w:r>
          </w:p>
        </w:tc>
      </w:tr>
      <w:tr w:rsidR="002A6013" w:rsidRPr="00EA517E" w:rsidTr="002A6013">
        <w:trPr>
          <w:trHeight w:val="189"/>
        </w:trPr>
        <w:tc>
          <w:tcPr>
            <w:tcW w:w="993" w:type="dxa"/>
            <w:shd w:val="clear" w:color="auto" w:fill="auto"/>
          </w:tcPr>
          <w:p w:rsidR="002A6013" w:rsidRPr="00BD7A87" w:rsidRDefault="002A6013" w:rsidP="00E3602E">
            <w:pPr>
              <w:jc w:val="center"/>
              <w:rPr>
                <w:b/>
                <w:i/>
                <w:sz w:val="18"/>
                <w:szCs w:val="18"/>
              </w:rPr>
            </w:pPr>
            <w:r w:rsidRPr="00BD7A87">
              <w:rPr>
                <w:b/>
                <w:i/>
                <w:sz w:val="18"/>
                <w:szCs w:val="18"/>
              </w:rPr>
              <w:t>1993</w:t>
            </w:r>
          </w:p>
        </w:tc>
        <w:tc>
          <w:tcPr>
            <w:tcW w:w="850" w:type="dxa"/>
            <w:shd w:val="clear" w:color="auto" w:fill="auto"/>
          </w:tcPr>
          <w:p w:rsidR="002A6013" w:rsidRPr="007B5933" w:rsidRDefault="002A6013" w:rsidP="00E3602E">
            <w:pPr>
              <w:jc w:val="center"/>
              <w:rPr>
                <w:b/>
                <w:sz w:val="18"/>
                <w:szCs w:val="18"/>
              </w:rPr>
            </w:pPr>
            <w:r w:rsidRPr="007B5933">
              <w:rPr>
                <w:b/>
                <w:sz w:val="18"/>
                <w:szCs w:val="18"/>
                <w:highlight w:val="magenta"/>
              </w:rPr>
              <w:t>7090</w:t>
            </w:r>
          </w:p>
        </w:tc>
        <w:tc>
          <w:tcPr>
            <w:tcW w:w="709" w:type="dxa"/>
            <w:shd w:val="clear" w:color="auto" w:fill="auto"/>
          </w:tcPr>
          <w:p w:rsidR="002A6013" w:rsidRPr="007B5933" w:rsidRDefault="002A6013" w:rsidP="00E3602E">
            <w:pPr>
              <w:jc w:val="center"/>
              <w:rPr>
                <w:sz w:val="18"/>
                <w:szCs w:val="18"/>
              </w:rPr>
            </w:pPr>
            <w:r w:rsidRPr="007B5933">
              <w:rPr>
                <w:sz w:val="18"/>
                <w:szCs w:val="18"/>
              </w:rPr>
              <w:t>21</w:t>
            </w:r>
          </w:p>
        </w:tc>
        <w:tc>
          <w:tcPr>
            <w:tcW w:w="851" w:type="dxa"/>
            <w:shd w:val="clear" w:color="auto" w:fill="auto"/>
          </w:tcPr>
          <w:p w:rsidR="002A6013" w:rsidRPr="007B5933" w:rsidRDefault="002A6013" w:rsidP="00E3602E">
            <w:pPr>
              <w:jc w:val="center"/>
              <w:rPr>
                <w:sz w:val="18"/>
                <w:szCs w:val="18"/>
              </w:rPr>
            </w:pPr>
            <w:r w:rsidRPr="007B5933">
              <w:rPr>
                <w:sz w:val="18"/>
                <w:szCs w:val="18"/>
              </w:rPr>
              <w:t>258</w:t>
            </w:r>
          </w:p>
        </w:tc>
        <w:tc>
          <w:tcPr>
            <w:tcW w:w="850" w:type="dxa"/>
            <w:shd w:val="clear" w:color="auto" w:fill="auto"/>
          </w:tcPr>
          <w:p w:rsidR="002A6013" w:rsidRPr="007B5933" w:rsidRDefault="002A6013" w:rsidP="00E3602E">
            <w:pPr>
              <w:jc w:val="center"/>
              <w:rPr>
                <w:sz w:val="18"/>
                <w:szCs w:val="18"/>
              </w:rPr>
            </w:pPr>
            <w:r w:rsidRPr="007B5933">
              <w:rPr>
                <w:sz w:val="18"/>
                <w:szCs w:val="18"/>
              </w:rPr>
              <w:t>3627</w:t>
            </w:r>
          </w:p>
        </w:tc>
        <w:tc>
          <w:tcPr>
            <w:tcW w:w="709" w:type="dxa"/>
            <w:shd w:val="clear" w:color="auto" w:fill="auto"/>
          </w:tcPr>
          <w:p w:rsidR="002A6013" w:rsidRPr="007B5933" w:rsidRDefault="002A6013" w:rsidP="00E3602E">
            <w:pPr>
              <w:jc w:val="center"/>
              <w:rPr>
                <w:sz w:val="18"/>
                <w:szCs w:val="18"/>
              </w:rPr>
            </w:pPr>
            <w:r w:rsidRPr="007B5933">
              <w:rPr>
                <w:sz w:val="18"/>
                <w:szCs w:val="18"/>
              </w:rPr>
              <w:t>152</w:t>
            </w:r>
          </w:p>
        </w:tc>
        <w:tc>
          <w:tcPr>
            <w:tcW w:w="709" w:type="dxa"/>
            <w:shd w:val="clear" w:color="auto" w:fill="auto"/>
          </w:tcPr>
          <w:p w:rsidR="002A6013" w:rsidRPr="007B5933" w:rsidRDefault="002A6013" w:rsidP="00E3602E">
            <w:pPr>
              <w:jc w:val="center"/>
              <w:rPr>
                <w:sz w:val="18"/>
                <w:szCs w:val="18"/>
              </w:rPr>
            </w:pPr>
            <w:r w:rsidRPr="007B5933">
              <w:rPr>
                <w:sz w:val="18"/>
                <w:szCs w:val="18"/>
              </w:rPr>
              <w:t>24</w:t>
            </w:r>
          </w:p>
        </w:tc>
        <w:tc>
          <w:tcPr>
            <w:tcW w:w="709" w:type="dxa"/>
            <w:shd w:val="clear" w:color="auto" w:fill="auto"/>
          </w:tcPr>
          <w:p w:rsidR="002A6013" w:rsidRPr="007B5933" w:rsidRDefault="002A6013" w:rsidP="00E3602E">
            <w:pPr>
              <w:jc w:val="center"/>
              <w:rPr>
                <w:sz w:val="18"/>
                <w:szCs w:val="18"/>
              </w:rPr>
            </w:pPr>
            <w:r w:rsidRPr="007B5933">
              <w:rPr>
                <w:sz w:val="18"/>
                <w:szCs w:val="18"/>
              </w:rPr>
              <w:t>8</w:t>
            </w:r>
          </w:p>
        </w:tc>
        <w:tc>
          <w:tcPr>
            <w:tcW w:w="708" w:type="dxa"/>
            <w:shd w:val="clear" w:color="auto" w:fill="auto"/>
          </w:tcPr>
          <w:p w:rsidR="002A6013" w:rsidRPr="007B5933" w:rsidRDefault="002A6013" w:rsidP="00E3602E">
            <w:pPr>
              <w:jc w:val="center"/>
              <w:rPr>
                <w:sz w:val="18"/>
                <w:szCs w:val="18"/>
              </w:rPr>
            </w:pPr>
            <w:r w:rsidRPr="007B5933">
              <w:rPr>
                <w:sz w:val="18"/>
                <w:szCs w:val="18"/>
              </w:rPr>
              <w:t>115</w:t>
            </w:r>
          </w:p>
        </w:tc>
        <w:tc>
          <w:tcPr>
            <w:tcW w:w="708" w:type="dxa"/>
            <w:shd w:val="clear" w:color="auto" w:fill="auto"/>
          </w:tcPr>
          <w:p w:rsidR="002A6013" w:rsidRPr="007B5933" w:rsidRDefault="002A6013" w:rsidP="00E3602E">
            <w:pPr>
              <w:jc w:val="center"/>
              <w:rPr>
                <w:sz w:val="18"/>
                <w:szCs w:val="18"/>
              </w:rPr>
            </w:pPr>
            <w:r w:rsidRPr="007B5933">
              <w:rPr>
                <w:sz w:val="18"/>
                <w:szCs w:val="18"/>
              </w:rPr>
              <w:t>120</w:t>
            </w:r>
          </w:p>
        </w:tc>
        <w:tc>
          <w:tcPr>
            <w:tcW w:w="567" w:type="dxa"/>
            <w:shd w:val="clear" w:color="auto" w:fill="auto"/>
          </w:tcPr>
          <w:p w:rsidR="002A6013" w:rsidRPr="007B5933" w:rsidRDefault="002A6013" w:rsidP="00E3602E">
            <w:pPr>
              <w:jc w:val="center"/>
              <w:rPr>
                <w:sz w:val="18"/>
                <w:szCs w:val="18"/>
              </w:rPr>
            </w:pPr>
            <w:r w:rsidRPr="007B5933">
              <w:rPr>
                <w:sz w:val="18"/>
                <w:szCs w:val="18"/>
              </w:rPr>
              <w:t>84</w:t>
            </w:r>
          </w:p>
        </w:tc>
        <w:tc>
          <w:tcPr>
            <w:tcW w:w="567" w:type="dxa"/>
            <w:shd w:val="clear" w:color="auto" w:fill="auto"/>
          </w:tcPr>
          <w:p w:rsidR="002A6013" w:rsidRPr="007B5933" w:rsidRDefault="002A6013" w:rsidP="00E3602E">
            <w:pPr>
              <w:jc w:val="center"/>
              <w:rPr>
                <w:sz w:val="18"/>
                <w:szCs w:val="18"/>
              </w:rPr>
            </w:pPr>
            <w:r w:rsidRPr="007B5933">
              <w:rPr>
                <w:sz w:val="18"/>
                <w:szCs w:val="18"/>
              </w:rPr>
              <w:t>1</w:t>
            </w:r>
          </w:p>
        </w:tc>
        <w:tc>
          <w:tcPr>
            <w:tcW w:w="568" w:type="dxa"/>
            <w:shd w:val="clear" w:color="auto" w:fill="auto"/>
          </w:tcPr>
          <w:p w:rsidR="002A6013" w:rsidRPr="007B5933" w:rsidRDefault="002A6013" w:rsidP="00E3602E">
            <w:pPr>
              <w:jc w:val="center"/>
              <w:rPr>
                <w:sz w:val="18"/>
                <w:szCs w:val="18"/>
              </w:rPr>
            </w:pPr>
            <w:r w:rsidRPr="007B5933">
              <w:rPr>
                <w:sz w:val="18"/>
                <w:szCs w:val="18"/>
              </w:rPr>
              <w:t>94</w:t>
            </w:r>
          </w:p>
        </w:tc>
      </w:tr>
      <w:tr w:rsidR="002A6013" w:rsidRPr="00EA517E" w:rsidTr="002A6013">
        <w:trPr>
          <w:trHeight w:val="189"/>
        </w:trPr>
        <w:tc>
          <w:tcPr>
            <w:tcW w:w="993" w:type="dxa"/>
            <w:shd w:val="clear" w:color="auto" w:fill="auto"/>
          </w:tcPr>
          <w:p w:rsidR="002A6013" w:rsidRPr="00BD7A87" w:rsidRDefault="002A6013" w:rsidP="00E3602E">
            <w:pPr>
              <w:jc w:val="center"/>
              <w:rPr>
                <w:b/>
                <w:i/>
                <w:sz w:val="18"/>
                <w:szCs w:val="18"/>
              </w:rPr>
            </w:pPr>
            <w:r w:rsidRPr="00BD7A87">
              <w:rPr>
                <w:b/>
                <w:i/>
                <w:sz w:val="18"/>
                <w:szCs w:val="18"/>
              </w:rPr>
              <w:t>1994</w:t>
            </w:r>
          </w:p>
        </w:tc>
        <w:tc>
          <w:tcPr>
            <w:tcW w:w="850" w:type="dxa"/>
            <w:shd w:val="clear" w:color="auto" w:fill="auto"/>
          </w:tcPr>
          <w:p w:rsidR="002A6013" w:rsidRPr="007B5933" w:rsidRDefault="002A6013" w:rsidP="00E3602E">
            <w:pPr>
              <w:jc w:val="center"/>
              <w:rPr>
                <w:sz w:val="18"/>
                <w:szCs w:val="18"/>
              </w:rPr>
            </w:pPr>
            <w:r w:rsidRPr="007B5933">
              <w:rPr>
                <w:sz w:val="18"/>
                <w:szCs w:val="18"/>
              </w:rPr>
              <w:t>5580</w:t>
            </w:r>
          </w:p>
        </w:tc>
        <w:tc>
          <w:tcPr>
            <w:tcW w:w="709" w:type="dxa"/>
            <w:shd w:val="clear" w:color="auto" w:fill="auto"/>
          </w:tcPr>
          <w:p w:rsidR="002A6013" w:rsidRPr="007B5933" w:rsidRDefault="002A6013" w:rsidP="00E3602E">
            <w:pPr>
              <w:jc w:val="center"/>
              <w:rPr>
                <w:sz w:val="18"/>
                <w:szCs w:val="18"/>
              </w:rPr>
            </w:pPr>
            <w:r w:rsidRPr="007B5933">
              <w:rPr>
                <w:sz w:val="18"/>
                <w:szCs w:val="18"/>
              </w:rPr>
              <w:t>27</w:t>
            </w:r>
          </w:p>
        </w:tc>
        <w:tc>
          <w:tcPr>
            <w:tcW w:w="851" w:type="dxa"/>
            <w:shd w:val="clear" w:color="auto" w:fill="auto"/>
          </w:tcPr>
          <w:p w:rsidR="002A6013" w:rsidRPr="007B5933" w:rsidRDefault="002A6013" w:rsidP="00E3602E">
            <w:pPr>
              <w:jc w:val="center"/>
              <w:rPr>
                <w:sz w:val="18"/>
                <w:szCs w:val="18"/>
              </w:rPr>
            </w:pPr>
            <w:r w:rsidRPr="007B5933">
              <w:rPr>
                <w:sz w:val="18"/>
                <w:szCs w:val="18"/>
              </w:rPr>
              <w:t>253</w:t>
            </w:r>
          </w:p>
        </w:tc>
        <w:tc>
          <w:tcPr>
            <w:tcW w:w="850" w:type="dxa"/>
            <w:shd w:val="clear" w:color="auto" w:fill="auto"/>
          </w:tcPr>
          <w:p w:rsidR="002A6013" w:rsidRPr="007B5933" w:rsidRDefault="002A6013" w:rsidP="00E3602E">
            <w:pPr>
              <w:jc w:val="center"/>
              <w:rPr>
                <w:sz w:val="18"/>
                <w:szCs w:val="18"/>
              </w:rPr>
            </w:pPr>
            <w:r w:rsidRPr="007B5933">
              <w:rPr>
                <w:sz w:val="18"/>
                <w:szCs w:val="18"/>
              </w:rPr>
              <w:t>2412</w:t>
            </w:r>
          </w:p>
        </w:tc>
        <w:tc>
          <w:tcPr>
            <w:tcW w:w="709" w:type="dxa"/>
            <w:shd w:val="clear" w:color="auto" w:fill="auto"/>
          </w:tcPr>
          <w:p w:rsidR="002A6013" w:rsidRPr="007B5933" w:rsidRDefault="002A6013" w:rsidP="00E3602E">
            <w:pPr>
              <w:jc w:val="center"/>
              <w:rPr>
                <w:sz w:val="18"/>
                <w:szCs w:val="18"/>
              </w:rPr>
            </w:pPr>
            <w:r w:rsidRPr="007B5933">
              <w:rPr>
                <w:sz w:val="18"/>
                <w:szCs w:val="18"/>
              </w:rPr>
              <w:t>122</w:t>
            </w:r>
          </w:p>
        </w:tc>
        <w:tc>
          <w:tcPr>
            <w:tcW w:w="709" w:type="dxa"/>
            <w:shd w:val="clear" w:color="auto" w:fill="auto"/>
          </w:tcPr>
          <w:p w:rsidR="002A6013" w:rsidRPr="007B5933" w:rsidRDefault="002A6013" w:rsidP="00E3602E">
            <w:pPr>
              <w:jc w:val="center"/>
              <w:rPr>
                <w:sz w:val="18"/>
                <w:szCs w:val="18"/>
              </w:rPr>
            </w:pPr>
            <w:r w:rsidRPr="007B5933">
              <w:rPr>
                <w:sz w:val="18"/>
                <w:szCs w:val="18"/>
              </w:rPr>
              <w:t>20</w:t>
            </w:r>
          </w:p>
        </w:tc>
        <w:tc>
          <w:tcPr>
            <w:tcW w:w="709" w:type="dxa"/>
            <w:shd w:val="clear" w:color="auto" w:fill="auto"/>
          </w:tcPr>
          <w:p w:rsidR="002A6013" w:rsidRPr="007B5933" w:rsidRDefault="002A6013" w:rsidP="00E3602E">
            <w:pPr>
              <w:jc w:val="center"/>
              <w:rPr>
                <w:b/>
                <w:sz w:val="18"/>
                <w:szCs w:val="18"/>
              </w:rPr>
            </w:pPr>
            <w:r w:rsidRPr="007B5933">
              <w:rPr>
                <w:b/>
                <w:sz w:val="18"/>
                <w:szCs w:val="18"/>
                <w:highlight w:val="cyan"/>
              </w:rPr>
              <w:t>5</w:t>
            </w:r>
          </w:p>
        </w:tc>
        <w:tc>
          <w:tcPr>
            <w:tcW w:w="708" w:type="dxa"/>
            <w:shd w:val="clear" w:color="auto" w:fill="auto"/>
          </w:tcPr>
          <w:p w:rsidR="002A6013" w:rsidRPr="007B5933" w:rsidRDefault="002A6013" w:rsidP="00E3602E">
            <w:pPr>
              <w:jc w:val="center"/>
              <w:rPr>
                <w:sz w:val="18"/>
                <w:szCs w:val="18"/>
              </w:rPr>
            </w:pPr>
            <w:r w:rsidRPr="007B5933">
              <w:rPr>
                <w:sz w:val="18"/>
                <w:szCs w:val="18"/>
              </w:rPr>
              <w:t>79</w:t>
            </w:r>
          </w:p>
        </w:tc>
        <w:tc>
          <w:tcPr>
            <w:tcW w:w="708" w:type="dxa"/>
            <w:shd w:val="clear" w:color="auto" w:fill="auto"/>
          </w:tcPr>
          <w:p w:rsidR="002A6013" w:rsidRPr="007B5933" w:rsidRDefault="002A6013" w:rsidP="00E3602E">
            <w:pPr>
              <w:jc w:val="center"/>
              <w:rPr>
                <w:sz w:val="18"/>
                <w:szCs w:val="18"/>
              </w:rPr>
            </w:pPr>
            <w:r w:rsidRPr="007B5933">
              <w:rPr>
                <w:sz w:val="18"/>
                <w:szCs w:val="18"/>
              </w:rPr>
              <w:t>136</w:t>
            </w:r>
          </w:p>
        </w:tc>
        <w:tc>
          <w:tcPr>
            <w:tcW w:w="567" w:type="dxa"/>
            <w:shd w:val="clear" w:color="auto" w:fill="auto"/>
          </w:tcPr>
          <w:p w:rsidR="002A6013" w:rsidRPr="007B5933" w:rsidRDefault="002A6013" w:rsidP="00E3602E">
            <w:pPr>
              <w:jc w:val="center"/>
              <w:rPr>
                <w:sz w:val="18"/>
                <w:szCs w:val="18"/>
              </w:rPr>
            </w:pPr>
            <w:r w:rsidRPr="007B5933">
              <w:rPr>
                <w:sz w:val="18"/>
                <w:szCs w:val="18"/>
              </w:rPr>
              <w:t>159</w:t>
            </w:r>
          </w:p>
        </w:tc>
        <w:tc>
          <w:tcPr>
            <w:tcW w:w="567" w:type="dxa"/>
            <w:shd w:val="clear" w:color="auto" w:fill="auto"/>
          </w:tcPr>
          <w:p w:rsidR="002A6013" w:rsidRPr="007B5933" w:rsidRDefault="002A6013" w:rsidP="00E3602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auto"/>
          </w:tcPr>
          <w:p w:rsidR="002A6013" w:rsidRPr="007B5933" w:rsidRDefault="002A6013" w:rsidP="00E3602E">
            <w:pPr>
              <w:jc w:val="center"/>
              <w:rPr>
                <w:sz w:val="18"/>
                <w:szCs w:val="18"/>
              </w:rPr>
            </w:pPr>
            <w:r w:rsidRPr="007B5933">
              <w:rPr>
                <w:sz w:val="18"/>
                <w:szCs w:val="18"/>
              </w:rPr>
              <w:t>82</w:t>
            </w:r>
          </w:p>
        </w:tc>
      </w:tr>
      <w:tr w:rsidR="002A6013" w:rsidRPr="00EA517E" w:rsidTr="002A6013">
        <w:trPr>
          <w:trHeight w:val="203"/>
        </w:trPr>
        <w:tc>
          <w:tcPr>
            <w:tcW w:w="993" w:type="dxa"/>
            <w:shd w:val="clear" w:color="auto" w:fill="auto"/>
          </w:tcPr>
          <w:p w:rsidR="002A6013" w:rsidRPr="00BD7A87" w:rsidRDefault="002A6013" w:rsidP="00E3602E">
            <w:pPr>
              <w:jc w:val="center"/>
              <w:rPr>
                <w:b/>
                <w:i/>
                <w:sz w:val="18"/>
                <w:szCs w:val="18"/>
              </w:rPr>
            </w:pPr>
            <w:r w:rsidRPr="00BD7A87">
              <w:rPr>
                <w:b/>
                <w:i/>
                <w:sz w:val="18"/>
                <w:szCs w:val="18"/>
              </w:rPr>
              <w:lastRenderedPageBreak/>
              <w:t>1995</w:t>
            </w:r>
          </w:p>
        </w:tc>
        <w:tc>
          <w:tcPr>
            <w:tcW w:w="850" w:type="dxa"/>
            <w:shd w:val="clear" w:color="auto" w:fill="auto"/>
          </w:tcPr>
          <w:p w:rsidR="002A6013" w:rsidRPr="007B5933" w:rsidRDefault="002A6013" w:rsidP="00E3602E">
            <w:pPr>
              <w:jc w:val="center"/>
              <w:rPr>
                <w:sz w:val="18"/>
                <w:szCs w:val="18"/>
              </w:rPr>
            </w:pPr>
            <w:r w:rsidRPr="007B5933">
              <w:rPr>
                <w:sz w:val="18"/>
                <w:szCs w:val="18"/>
              </w:rPr>
              <w:t>3320</w:t>
            </w:r>
          </w:p>
        </w:tc>
        <w:tc>
          <w:tcPr>
            <w:tcW w:w="709" w:type="dxa"/>
            <w:shd w:val="clear" w:color="auto" w:fill="auto"/>
          </w:tcPr>
          <w:p w:rsidR="002A6013" w:rsidRPr="007B5933" w:rsidRDefault="002A6013" w:rsidP="00E3602E">
            <w:pPr>
              <w:jc w:val="center"/>
              <w:rPr>
                <w:sz w:val="18"/>
                <w:szCs w:val="18"/>
              </w:rPr>
            </w:pPr>
            <w:r w:rsidRPr="007B5933">
              <w:rPr>
                <w:sz w:val="18"/>
                <w:szCs w:val="18"/>
              </w:rPr>
              <w:t>19</w:t>
            </w:r>
          </w:p>
        </w:tc>
        <w:tc>
          <w:tcPr>
            <w:tcW w:w="851" w:type="dxa"/>
            <w:shd w:val="clear" w:color="auto" w:fill="auto"/>
          </w:tcPr>
          <w:p w:rsidR="002A6013" w:rsidRPr="007B5933" w:rsidRDefault="002A6013" w:rsidP="00E3602E">
            <w:pPr>
              <w:jc w:val="center"/>
              <w:rPr>
                <w:sz w:val="18"/>
                <w:szCs w:val="18"/>
              </w:rPr>
            </w:pPr>
            <w:r w:rsidRPr="007B5933">
              <w:rPr>
                <w:sz w:val="18"/>
                <w:szCs w:val="18"/>
              </w:rPr>
              <w:t>201</w:t>
            </w:r>
          </w:p>
        </w:tc>
        <w:tc>
          <w:tcPr>
            <w:tcW w:w="850" w:type="dxa"/>
            <w:shd w:val="clear" w:color="auto" w:fill="auto"/>
          </w:tcPr>
          <w:p w:rsidR="002A6013" w:rsidRPr="007B5933" w:rsidRDefault="002A6013" w:rsidP="00E3602E">
            <w:pPr>
              <w:jc w:val="center"/>
              <w:rPr>
                <w:sz w:val="18"/>
                <w:szCs w:val="18"/>
              </w:rPr>
            </w:pPr>
            <w:r w:rsidRPr="007B5933">
              <w:rPr>
                <w:sz w:val="18"/>
                <w:szCs w:val="18"/>
              </w:rPr>
              <w:t>4150</w:t>
            </w:r>
          </w:p>
        </w:tc>
        <w:tc>
          <w:tcPr>
            <w:tcW w:w="709" w:type="dxa"/>
            <w:shd w:val="clear" w:color="auto" w:fill="auto"/>
          </w:tcPr>
          <w:p w:rsidR="002A6013" w:rsidRPr="007B5933" w:rsidRDefault="002A6013" w:rsidP="00E3602E">
            <w:pPr>
              <w:jc w:val="center"/>
              <w:rPr>
                <w:sz w:val="18"/>
                <w:szCs w:val="18"/>
              </w:rPr>
            </w:pPr>
            <w:r w:rsidRPr="007B5933">
              <w:rPr>
                <w:sz w:val="18"/>
                <w:szCs w:val="18"/>
              </w:rPr>
              <w:t>132</w:t>
            </w:r>
          </w:p>
        </w:tc>
        <w:tc>
          <w:tcPr>
            <w:tcW w:w="709" w:type="dxa"/>
            <w:shd w:val="clear" w:color="auto" w:fill="auto"/>
          </w:tcPr>
          <w:p w:rsidR="002A6013" w:rsidRPr="007B5933" w:rsidRDefault="002A6013" w:rsidP="00E3602E">
            <w:pPr>
              <w:jc w:val="center"/>
              <w:rPr>
                <w:sz w:val="18"/>
                <w:szCs w:val="18"/>
              </w:rPr>
            </w:pPr>
            <w:r w:rsidRPr="007B5933">
              <w:rPr>
                <w:sz w:val="18"/>
                <w:szCs w:val="18"/>
              </w:rPr>
              <w:t>32</w:t>
            </w:r>
          </w:p>
        </w:tc>
        <w:tc>
          <w:tcPr>
            <w:tcW w:w="709" w:type="dxa"/>
            <w:shd w:val="clear" w:color="auto" w:fill="auto"/>
          </w:tcPr>
          <w:p w:rsidR="002A6013" w:rsidRPr="007B5933" w:rsidRDefault="002A6013" w:rsidP="00E3602E">
            <w:pPr>
              <w:jc w:val="center"/>
              <w:rPr>
                <w:sz w:val="18"/>
                <w:szCs w:val="18"/>
              </w:rPr>
            </w:pPr>
            <w:r w:rsidRPr="007B5933">
              <w:rPr>
                <w:sz w:val="18"/>
                <w:szCs w:val="18"/>
              </w:rPr>
              <w:t>12</w:t>
            </w:r>
          </w:p>
        </w:tc>
        <w:tc>
          <w:tcPr>
            <w:tcW w:w="708" w:type="dxa"/>
            <w:shd w:val="clear" w:color="auto" w:fill="auto"/>
          </w:tcPr>
          <w:p w:rsidR="002A6013" w:rsidRPr="007B5933" w:rsidRDefault="002A6013" w:rsidP="00E3602E">
            <w:pPr>
              <w:jc w:val="center"/>
              <w:rPr>
                <w:b/>
                <w:sz w:val="18"/>
                <w:szCs w:val="18"/>
              </w:rPr>
            </w:pPr>
            <w:r w:rsidRPr="007B5933">
              <w:rPr>
                <w:b/>
                <w:sz w:val="18"/>
                <w:szCs w:val="18"/>
                <w:highlight w:val="cyan"/>
              </w:rPr>
              <w:t>67</w:t>
            </w:r>
          </w:p>
        </w:tc>
        <w:tc>
          <w:tcPr>
            <w:tcW w:w="708" w:type="dxa"/>
            <w:shd w:val="clear" w:color="auto" w:fill="auto"/>
          </w:tcPr>
          <w:p w:rsidR="002A6013" w:rsidRPr="007B5933" w:rsidRDefault="002A6013" w:rsidP="00E3602E">
            <w:pPr>
              <w:jc w:val="center"/>
              <w:rPr>
                <w:sz w:val="18"/>
                <w:szCs w:val="18"/>
              </w:rPr>
            </w:pPr>
            <w:r w:rsidRPr="007B5933">
              <w:rPr>
                <w:sz w:val="18"/>
                <w:szCs w:val="18"/>
              </w:rPr>
              <w:t>146</w:t>
            </w:r>
          </w:p>
        </w:tc>
        <w:tc>
          <w:tcPr>
            <w:tcW w:w="567" w:type="dxa"/>
            <w:shd w:val="clear" w:color="auto" w:fill="auto"/>
          </w:tcPr>
          <w:p w:rsidR="002A6013" w:rsidRPr="007B5933" w:rsidRDefault="002A6013" w:rsidP="00E3602E">
            <w:pPr>
              <w:jc w:val="center"/>
              <w:rPr>
                <w:sz w:val="18"/>
                <w:szCs w:val="18"/>
              </w:rPr>
            </w:pPr>
            <w:r w:rsidRPr="007B5933">
              <w:rPr>
                <w:sz w:val="18"/>
                <w:szCs w:val="18"/>
              </w:rPr>
              <w:t>101</w:t>
            </w:r>
          </w:p>
        </w:tc>
        <w:tc>
          <w:tcPr>
            <w:tcW w:w="567" w:type="dxa"/>
            <w:shd w:val="clear" w:color="auto" w:fill="auto"/>
          </w:tcPr>
          <w:p w:rsidR="002A6013" w:rsidRPr="007B5933" w:rsidRDefault="002A6013" w:rsidP="00E3602E">
            <w:pPr>
              <w:jc w:val="center"/>
              <w:rPr>
                <w:sz w:val="18"/>
                <w:szCs w:val="18"/>
              </w:rPr>
            </w:pPr>
            <w:r w:rsidRPr="007B5933">
              <w:rPr>
                <w:sz w:val="18"/>
                <w:szCs w:val="18"/>
              </w:rPr>
              <w:t>2</w:t>
            </w:r>
          </w:p>
        </w:tc>
        <w:tc>
          <w:tcPr>
            <w:tcW w:w="568" w:type="dxa"/>
            <w:shd w:val="clear" w:color="auto" w:fill="auto"/>
          </w:tcPr>
          <w:p w:rsidR="002A6013" w:rsidRPr="007B5933" w:rsidRDefault="002A6013" w:rsidP="00E3602E">
            <w:pPr>
              <w:jc w:val="center"/>
              <w:rPr>
                <w:sz w:val="18"/>
                <w:szCs w:val="18"/>
              </w:rPr>
            </w:pPr>
            <w:r w:rsidRPr="007B5933">
              <w:rPr>
                <w:sz w:val="18"/>
                <w:szCs w:val="18"/>
              </w:rPr>
              <w:t>49</w:t>
            </w:r>
          </w:p>
        </w:tc>
      </w:tr>
      <w:tr w:rsidR="002A6013" w:rsidRPr="00EA517E" w:rsidTr="002A6013">
        <w:trPr>
          <w:trHeight w:val="189"/>
        </w:trPr>
        <w:tc>
          <w:tcPr>
            <w:tcW w:w="993" w:type="dxa"/>
            <w:shd w:val="clear" w:color="auto" w:fill="auto"/>
          </w:tcPr>
          <w:p w:rsidR="002A6013" w:rsidRPr="00BD7A87" w:rsidRDefault="002A6013" w:rsidP="00E3602E">
            <w:pPr>
              <w:jc w:val="center"/>
              <w:rPr>
                <w:b/>
                <w:i/>
                <w:sz w:val="18"/>
                <w:szCs w:val="18"/>
              </w:rPr>
            </w:pPr>
            <w:r w:rsidRPr="00BD7A87">
              <w:rPr>
                <w:b/>
                <w:i/>
                <w:sz w:val="18"/>
                <w:szCs w:val="18"/>
              </w:rPr>
              <w:t>1996</w:t>
            </w:r>
          </w:p>
        </w:tc>
        <w:tc>
          <w:tcPr>
            <w:tcW w:w="850" w:type="dxa"/>
            <w:shd w:val="clear" w:color="auto" w:fill="auto"/>
          </w:tcPr>
          <w:p w:rsidR="002A6013" w:rsidRPr="007B5933" w:rsidRDefault="002A6013" w:rsidP="00E3602E">
            <w:pPr>
              <w:jc w:val="center"/>
              <w:rPr>
                <w:sz w:val="18"/>
                <w:szCs w:val="18"/>
              </w:rPr>
            </w:pPr>
            <w:r w:rsidRPr="007B5933">
              <w:rPr>
                <w:sz w:val="18"/>
                <w:szCs w:val="18"/>
              </w:rPr>
              <w:t>5256</w:t>
            </w:r>
          </w:p>
        </w:tc>
        <w:tc>
          <w:tcPr>
            <w:tcW w:w="709" w:type="dxa"/>
            <w:shd w:val="clear" w:color="auto" w:fill="auto"/>
          </w:tcPr>
          <w:p w:rsidR="002A6013" w:rsidRPr="007B5933" w:rsidRDefault="002A6013" w:rsidP="00E3602E">
            <w:pPr>
              <w:jc w:val="center"/>
              <w:rPr>
                <w:sz w:val="18"/>
                <w:szCs w:val="18"/>
              </w:rPr>
            </w:pPr>
            <w:r w:rsidRPr="007B5933">
              <w:rPr>
                <w:sz w:val="18"/>
                <w:szCs w:val="18"/>
              </w:rPr>
              <w:t>22</w:t>
            </w:r>
          </w:p>
        </w:tc>
        <w:tc>
          <w:tcPr>
            <w:tcW w:w="851" w:type="dxa"/>
            <w:shd w:val="clear" w:color="auto" w:fill="auto"/>
          </w:tcPr>
          <w:p w:rsidR="002A6013" w:rsidRPr="007B5933" w:rsidRDefault="002A6013" w:rsidP="00E3602E">
            <w:pPr>
              <w:jc w:val="center"/>
              <w:rPr>
                <w:sz w:val="18"/>
                <w:szCs w:val="18"/>
              </w:rPr>
            </w:pPr>
            <w:r w:rsidRPr="007B5933">
              <w:rPr>
                <w:sz w:val="18"/>
                <w:szCs w:val="18"/>
              </w:rPr>
              <w:t>237</w:t>
            </w:r>
          </w:p>
        </w:tc>
        <w:tc>
          <w:tcPr>
            <w:tcW w:w="850" w:type="dxa"/>
            <w:shd w:val="clear" w:color="auto" w:fill="auto"/>
          </w:tcPr>
          <w:p w:rsidR="002A6013" w:rsidRPr="007B5933" w:rsidRDefault="002A6013" w:rsidP="00E3602E">
            <w:pPr>
              <w:jc w:val="center"/>
              <w:rPr>
                <w:sz w:val="18"/>
                <w:szCs w:val="18"/>
              </w:rPr>
            </w:pPr>
            <w:r w:rsidRPr="007B5933">
              <w:rPr>
                <w:sz w:val="18"/>
                <w:szCs w:val="18"/>
              </w:rPr>
              <w:t>3396</w:t>
            </w:r>
          </w:p>
        </w:tc>
        <w:tc>
          <w:tcPr>
            <w:tcW w:w="709" w:type="dxa"/>
            <w:shd w:val="clear" w:color="auto" w:fill="auto"/>
          </w:tcPr>
          <w:p w:rsidR="002A6013" w:rsidRPr="007B5933" w:rsidRDefault="002A6013" w:rsidP="00E3602E">
            <w:pPr>
              <w:jc w:val="center"/>
              <w:rPr>
                <w:sz w:val="18"/>
                <w:szCs w:val="18"/>
              </w:rPr>
            </w:pPr>
            <w:r w:rsidRPr="007B5933">
              <w:rPr>
                <w:sz w:val="18"/>
                <w:szCs w:val="18"/>
              </w:rPr>
              <w:t>140</w:t>
            </w:r>
          </w:p>
        </w:tc>
        <w:tc>
          <w:tcPr>
            <w:tcW w:w="709" w:type="dxa"/>
            <w:shd w:val="clear" w:color="auto" w:fill="auto"/>
          </w:tcPr>
          <w:p w:rsidR="002A6013" w:rsidRPr="007B5933" w:rsidRDefault="002A6013" w:rsidP="00E3602E">
            <w:pPr>
              <w:jc w:val="center"/>
              <w:rPr>
                <w:sz w:val="18"/>
                <w:szCs w:val="18"/>
              </w:rPr>
            </w:pPr>
            <w:r w:rsidRPr="007B5933">
              <w:rPr>
                <w:sz w:val="18"/>
                <w:szCs w:val="18"/>
              </w:rPr>
              <w:t>27</w:t>
            </w:r>
          </w:p>
        </w:tc>
        <w:tc>
          <w:tcPr>
            <w:tcW w:w="709" w:type="dxa"/>
            <w:shd w:val="clear" w:color="auto" w:fill="auto"/>
          </w:tcPr>
          <w:p w:rsidR="002A6013" w:rsidRPr="007B5933" w:rsidRDefault="002A6013" w:rsidP="00E3602E">
            <w:pPr>
              <w:jc w:val="center"/>
              <w:rPr>
                <w:sz w:val="18"/>
                <w:szCs w:val="18"/>
              </w:rPr>
            </w:pPr>
            <w:r w:rsidRPr="007B5933">
              <w:rPr>
                <w:sz w:val="18"/>
                <w:szCs w:val="18"/>
              </w:rPr>
              <w:t>9</w:t>
            </w:r>
          </w:p>
        </w:tc>
        <w:tc>
          <w:tcPr>
            <w:tcW w:w="708" w:type="dxa"/>
            <w:shd w:val="clear" w:color="auto" w:fill="auto"/>
          </w:tcPr>
          <w:p w:rsidR="002A6013" w:rsidRPr="007B5933" w:rsidRDefault="002A6013" w:rsidP="00E3602E">
            <w:pPr>
              <w:jc w:val="center"/>
              <w:rPr>
                <w:sz w:val="18"/>
                <w:szCs w:val="18"/>
              </w:rPr>
            </w:pPr>
            <w:r w:rsidRPr="007B5933">
              <w:rPr>
                <w:sz w:val="18"/>
                <w:szCs w:val="18"/>
              </w:rPr>
              <w:t>91</w:t>
            </w:r>
          </w:p>
        </w:tc>
        <w:tc>
          <w:tcPr>
            <w:tcW w:w="708" w:type="dxa"/>
            <w:shd w:val="clear" w:color="auto" w:fill="auto"/>
          </w:tcPr>
          <w:p w:rsidR="002A6013" w:rsidRPr="007B5933" w:rsidRDefault="002A6013" w:rsidP="00E3602E">
            <w:pPr>
              <w:jc w:val="center"/>
              <w:rPr>
                <w:sz w:val="18"/>
                <w:szCs w:val="18"/>
              </w:rPr>
            </w:pPr>
            <w:r w:rsidRPr="007B5933">
              <w:rPr>
                <w:sz w:val="18"/>
                <w:szCs w:val="18"/>
              </w:rPr>
              <w:t>141</w:t>
            </w:r>
          </w:p>
        </w:tc>
        <w:tc>
          <w:tcPr>
            <w:tcW w:w="567" w:type="dxa"/>
            <w:shd w:val="clear" w:color="auto" w:fill="auto"/>
          </w:tcPr>
          <w:p w:rsidR="002A6013" w:rsidRPr="007B5933" w:rsidRDefault="002A6013" w:rsidP="00E3602E">
            <w:pPr>
              <w:jc w:val="center"/>
              <w:rPr>
                <w:sz w:val="18"/>
                <w:szCs w:val="18"/>
              </w:rPr>
            </w:pPr>
            <w:r w:rsidRPr="007B5933">
              <w:rPr>
                <w:sz w:val="18"/>
                <w:szCs w:val="18"/>
              </w:rPr>
              <w:t>114</w:t>
            </w:r>
          </w:p>
        </w:tc>
        <w:tc>
          <w:tcPr>
            <w:tcW w:w="567" w:type="dxa"/>
            <w:shd w:val="clear" w:color="auto" w:fill="auto"/>
          </w:tcPr>
          <w:p w:rsidR="002A6013" w:rsidRPr="007B5933" w:rsidRDefault="002A6013" w:rsidP="00E3602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auto"/>
          </w:tcPr>
          <w:p w:rsidR="002A6013" w:rsidRPr="007B5933" w:rsidRDefault="002A6013" w:rsidP="00E3602E">
            <w:pPr>
              <w:jc w:val="center"/>
              <w:rPr>
                <w:sz w:val="18"/>
                <w:szCs w:val="18"/>
              </w:rPr>
            </w:pPr>
            <w:r w:rsidRPr="007B5933">
              <w:rPr>
                <w:sz w:val="18"/>
                <w:szCs w:val="18"/>
              </w:rPr>
              <w:t>80</w:t>
            </w:r>
          </w:p>
        </w:tc>
      </w:tr>
      <w:tr w:rsidR="002A6013" w:rsidRPr="00EA517E" w:rsidTr="002A6013">
        <w:trPr>
          <w:trHeight w:val="203"/>
        </w:trPr>
        <w:tc>
          <w:tcPr>
            <w:tcW w:w="993" w:type="dxa"/>
            <w:shd w:val="clear" w:color="auto" w:fill="auto"/>
          </w:tcPr>
          <w:p w:rsidR="002A6013" w:rsidRPr="00BD7A87" w:rsidRDefault="002A6013" w:rsidP="00E3602E">
            <w:pPr>
              <w:jc w:val="center"/>
              <w:rPr>
                <w:b/>
                <w:i/>
                <w:sz w:val="18"/>
                <w:szCs w:val="18"/>
              </w:rPr>
            </w:pPr>
            <w:r w:rsidRPr="00BD7A87">
              <w:rPr>
                <w:b/>
                <w:i/>
                <w:sz w:val="18"/>
                <w:szCs w:val="18"/>
              </w:rPr>
              <w:t>1997</w:t>
            </w:r>
          </w:p>
        </w:tc>
        <w:tc>
          <w:tcPr>
            <w:tcW w:w="850" w:type="dxa"/>
            <w:shd w:val="clear" w:color="auto" w:fill="auto"/>
          </w:tcPr>
          <w:p w:rsidR="002A6013" w:rsidRPr="007B5933" w:rsidRDefault="002A6013" w:rsidP="00E3602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auto"/>
          </w:tcPr>
          <w:p w:rsidR="002A6013" w:rsidRPr="007B5933" w:rsidRDefault="002A6013" w:rsidP="00E3602E">
            <w:pPr>
              <w:jc w:val="center"/>
              <w:rPr>
                <w:sz w:val="18"/>
                <w:szCs w:val="18"/>
              </w:rPr>
            </w:pPr>
            <w:r w:rsidRPr="007B5933">
              <w:rPr>
                <w:sz w:val="18"/>
                <w:szCs w:val="18"/>
              </w:rPr>
              <w:t>21</w:t>
            </w:r>
          </w:p>
        </w:tc>
        <w:tc>
          <w:tcPr>
            <w:tcW w:w="851" w:type="dxa"/>
            <w:shd w:val="clear" w:color="auto" w:fill="auto"/>
          </w:tcPr>
          <w:p w:rsidR="002A6013" w:rsidRPr="007B5933" w:rsidRDefault="002A6013" w:rsidP="00E3602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auto"/>
          </w:tcPr>
          <w:p w:rsidR="002A6013" w:rsidRPr="007B5933" w:rsidRDefault="002A6013" w:rsidP="00E3602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auto"/>
          </w:tcPr>
          <w:p w:rsidR="002A6013" w:rsidRPr="007B5933" w:rsidRDefault="002A6013" w:rsidP="00E3602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auto"/>
          </w:tcPr>
          <w:p w:rsidR="002A6013" w:rsidRPr="007B5933" w:rsidRDefault="002A6013" w:rsidP="00E3602E">
            <w:pPr>
              <w:jc w:val="center"/>
              <w:rPr>
                <w:sz w:val="18"/>
                <w:szCs w:val="18"/>
              </w:rPr>
            </w:pPr>
            <w:r w:rsidRPr="007B5933">
              <w:rPr>
                <w:sz w:val="18"/>
                <w:szCs w:val="18"/>
              </w:rPr>
              <w:t>13</w:t>
            </w:r>
          </w:p>
        </w:tc>
        <w:tc>
          <w:tcPr>
            <w:tcW w:w="709" w:type="dxa"/>
            <w:shd w:val="clear" w:color="auto" w:fill="auto"/>
          </w:tcPr>
          <w:p w:rsidR="002A6013" w:rsidRPr="007B5933" w:rsidRDefault="002A6013" w:rsidP="00E3602E">
            <w:pPr>
              <w:jc w:val="center"/>
              <w:rPr>
                <w:sz w:val="18"/>
                <w:szCs w:val="18"/>
              </w:rPr>
            </w:pPr>
            <w:r w:rsidRPr="007B5933">
              <w:rPr>
                <w:sz w:val="18"/>
                <w:szCs w:val="18"/>
              </w:rPr>
              <w:t>39</w:t>
            </w:r>
          </w:p>
        </w:tc>
        <w:tc>
          <w:tcPr>
            <w:tcW w:w="708" w:type="dxa"/>
            <w:shd w:val="clear" w:color="auto" w:fill="auto"/>
          </w:tcPr>
          <w:p w:rsidR="002A6013" w:rsidRPr="007B5933" w:rsidRDefault="002A6013" w:rsidP="00E3602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</w:tcPr>
          <w:p w:rsidR="002A6013" w:rsidRPr="007B5933" w:rsidRDefault="002A6013" w:rsidP="00E3602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</w:tcPr>
          <w:p w:rsidR="002A6013" w:rsidRPr="007B5933" w:rsidRDefault="002A6013" w:rsidP="00E3602E">
            <w:pPr>
              <w:jc w:val="center"/>
              <w:rPr>
                <w:sz w:val="18"/>
                <w:szCs w:val="18"/>
              </w:rPr>
            </w:pPr>
            <w:r w:rsidRPr="007B5933">
              <w:rPr>
                <w:sz w:val="18"/>
                <w:szCs w:val="18"/>
              </w:rPr>
              <w:t>58</w:t>
            </w:r>
          </w:p>
        </w:tc>
        <w:tc>
          <w:tcPr>
            <w:tcW w:w="567" w:type="dxa"/>
            <w:shd w:val="clear" w:color="auto" w:fill="auto"/>
          </w:tcPr>
          <w:p w:rsidR="002A6013" w:rsidRPr="007B5933" w:rsidRDefault="002A6013" w:rsidP="00E3602E">
            <w:pPr>
              <w:jc w:val="center"/>
              <w:rPr>
                <w:sz w:val="18"/>
                <w:szCs w:val="18"/>
              </w:rPr>
            </w:pPr>
            <w:r w:rsidRPr="007B5933">
              <w:rPr>
                <w:sz w:val="18"/>
                <w:szCs w:val="18"/>
              </w:rPr>
              <w:t>1</w:t>
            </w:r>
          </w:p>
        </w:tc>
        <w:tc>
          <w:tcPr>
            <w:tcW w:w="568" w:type="dxa"/>
            <w:shd w:val="clear" w:color="auto" w:fill="auto"/>
          </w:tcPr>
          <w:p w:rsidR="002A6013" w:rsidRPr="007B5933" w:rsidRDefault="002A6013" w:rsidP="00E3602E">
            <w:pPr>
              <w:jc w:val="center"/>
              <w:rPr>
                <w:sz w:val="18"/>
                <w:szCs w:val="18"/>
              </w:rPr>
            </w:pPr>
          </w:p>
        </w:tc>
      </w:tr>
      <w:tr w:rsidR="002A6013" w:rsidRPr="00EA517E" w:rsidTr="002A6013">
        <w:trPr>
          <w:trHeight w:val="189"/>
        </w:trPr>
        <w:tc>
          <w:tcPr>
            <w:tcW w:w="993" w:type="dxa"/>
            <w:shd w:val="clear" w:color="auto" w:fill="auto"/>
          </w:tcPr>
          <w:p w:rsidR="002A6013" w:rsidRPr="00BD7A87" w:rsidRDefault="002A6013" w:rsidP="00E3602E">
            <w:pPr>
              <w:jc w:val="center"/>
              <w:rPr>
                <w:b/>
                <w:i/>
                <w:sz w:val="18"/>
                <w:szCs w:val="18"/>
              </w:rPr>
            </w:pPr>
            <w:r w:rsidRPr="00BD7A87">
              <w:rPr>
                <w:b/>
                <w:i/>
                <w:sz w:val="18"/>
                <w:szCs w:val="18"/>
              </w:rPr>
              <w:t>1998</w:t>
            </w:r>
          </w:p>
        </w:tc>
        <w:tc>
          <w:tcPr>
            <w:tcW w:w="850" w:type="dxa"/>
            <w:shd w:val="clear" w:color="auto" w:fill="auto"/>
          </w:tcPr>
          <w:p w:rsidR="002A6013" w:rsidRPr="007B5933" w:rsidRDefault="002A6013" w:rsidP="00E3602E">
            <w:pPr>
              <w:jc w:val="center"/>
              <w:rPr>
                <w:sz w:val="18"/>
                <w:szCs w:val="18"/>
              </w:rPr>
            </w:pPr>
            <w:r w:rsidRPr="007B5933">
              <w:rPr>
                <w:sz w:val="18"/>
                <w:szCs w:val="18"/>
              </w:rPr>
              <w:t>3596</w:t>
            </w:r>
          </w:p>
        </w:tc>
        <w:tc>
          <w:tcPr>
            <w:tcW w:w="709" w:type="dxa"/>
            <w:shd w:val="clear" w:color="auto" w:fill="auto"/>
          </w:tcPr>
          <w:p w:rsidR="002A6013" w:rsidRPr="007B5933" w:rsidRDefault="002A6013" w:rsidP="00E3602E">
            <w:pPr>
              <w:jc w:val="center"/>
              <w:rPr>
                <w:sz w:val="18"/>
                <w:szCs w:val="18"/>
              </w:rPr>
            </w:pPr>
            <w:r w:rsidRPr="007B5933">
              <w:rPr>
                <w:sz w:val="18"/>
                <w:szCs w:val="18"/>
              </w:rPr>
              <w:t>31</w:t>
            </w:r>
          </w:p>
        </w:tc>
        <w:tc>
          <w:tcPr>
            <w:tcW w:w="851" w:type="dxa"/>
            <w:shd w:val="clear" w:color="auto" w:fill="auto"/>
          </w:tcPr>
          <w:p w:rsidR="002A6013" w:rsidRPr="007B5933" w:rsidRDefault="002A6013" w:rsidP="00E3602E">
            <w:pPr>
              <w:jc w:val="center"/>
              <w:rPr>
                <w:sz w:val="18"/>
                <w:szCs w:val="18"/>
              </w:rPr>
            </w:pPr>
            <w:r w:rsidRPr="007B5933">
              <w:rPr>
                <w:sz w:val="18"/>
                <w:szCs w:val="18"/>
              </w:rPr>
              <w:t>108</w:t>
            </w:r>
          </w:p>
        </w:tc>
        <w:tc>
          <w:tcPr>
            <w:tcW w:w="850" w:type="dxa"/>
            <w:shd w:val="clear" w:color="auto" w:fill="auto"/>
          </w:tcPr>
          <w:p w:rsidR="002A6013" w:rsidRPr="007B5933" w:rsidRDefault="002A6013" w:rsidP="00E3602E">
            <w:pPr>
              <w:jc w:val="center"/>
              <w:rPr>
                <w:sz w:val="18"/>
                <w:szCs w:val="18"/>
              </w:rPr>
            </w:pPr>
            <w:r w:rsidRPr="007B5933">
              <w:rPr>
                <w:sz w:val="18"/>
                <w:szCs w:val="18"/>
              </w:rPr>
              <w:t>1230</w:t>
            </w:r>
          </w:p>
        </w:tc>
        <w:tc>
          <w:tcPr>
            <w:tcW w:w="709" w:type="dxa"/>
            <w:shd w:val="clear" w:color="auto" w:fill="auto"/>
          </w:tcPr>
          <w:p w:rsidR="002A6013" w:rsidRPr="007B5933" w:rsidRDefault="002A6013" w:rsidP="00E3602E">
            <w:pPr>
              <w:jc w:val="center"/>
              <w:rPr>
                <w:sz w:val="18"/>
                <w:szCs w:val="18"/>
              </w:rPr>
            </w:pPr>
            <w:r w:rsidRPr="007B5933">
              <w:rPr>
                <w:sz w:val="18"/>
                <w:szCs w:val="18"/>
              </w:rPr>
              <w:t>110</w:t>
            </w:r>
          </w:p>
        </w:tc>
        <w:tc>
          <w:tcPr>
            <w:tcW w:w="709" w:type="dxa"/>
            <w:shd w:val="clear" w:color="auto" w:fill="auto"/>
          </w:tcPr>
          <w:p w:rsidR="002A6013" w:rsidRPr="007B5933" w:rsidRDefault="002A6013" w:rsidP="00E3602E">
            <w:pPr>
              <w:jc w:val="center"/>
              <w:rPr>
                <w:sz w:val="18"/>
                <w:szCs w:val="18"/>
              </w:rPr>
            </w:pPr>
            <w:r w:rsidRPr="007B5933">
              <w:rPr>
                <w:sz w:val="18"/>
                <w:szCs w:val="18"/>
              </w:rPr>
              <w:t>24</w:t>
            </w:r>
          </w:p>
        </w:tc>
        <w:tc>
          <w:tcPr>
            <w:tcW w:w="709" w:type="dxa"/>
            <w:shd w:val="clear" w:color="auto" w:fill="auto"/>
          </w:tcPr>
          <w:p w:rsidR="002A6013" w:rsidRPr="007B5933" w:rsidRDefault="002A6013" w:rsidP="00E3602E">
            <w:pPr>
              <w:jc w:val="center"/>
              <w:rPr>
                <w:sz w:val="18"/>
                <w:szCs w:val="18"/>
              </w:rPr>
            </w:pPr>
            <w:r w:rsidRPr="007B5933">
              <w:rPr>
                <w:sz w:val="18"/>
                <w:szCs w:val="18"/>
              </w:rPr>
              <w:t>69</w:t>
            </w:r>
          </w:p>
        </w:tc>
        <w:tc>
          <w:tcPr>
            <w:tcW w:w="708" w:type="dxa"/>
            <w:shd w:val="clear" w:color="auto" w:fill="auto"/>
          </w:tcPr>
          <w:p w:rsidR="002A6013" w:rsidRPr="007B5933" w:rsidRDefault="002A6013" w:rsidP="00E3602E">
            <w:pPr>
              <w:jc w:val="center"/>
              <w:rPr>
                <w:sz w:val="18"/>
                <w:szCs w:val="18"/>
              </w:rPr>
            </w:pPr>
            <w:r w:rsidRPr="007B5933">
              <w:rPr>
                <w:sz w:val="18"/>
                <w:szCs w:val="18"/>
              </w:rPr>
              <w:t>154</w:t>
            </w:r>
          </w:p>
        </w:tc>
        <w:tc>
          <w:tcPr>
            <w:tcW w:w="708" w:type="dxa"/>
            <w:shd w:val="clear" w:color="auto" w:fill="auto"/>
          </w:tcPr>
          <w:p w:rsidR="002A6013" w:rsidRPr="007B5933" w:rsidRDefault="002A6013" w:rsidP="00E3602E">
            <w:pPr>
              <w:jc w:val="center"/>
              <w:rPr>
                <w:sz w:val="18"/>
                <w:szCs w:val="18"/>
              </w:rPr>
            </w:pPr>
            <w:r w:rsidRPr="007B5933">
              <w:rPr>
                <w:sz w:val="18"/>
                <w:szCs w:val="18"/>
              </w:rPr>
              <w:t>94</w:t>
            </w:r>
          </w:p>
        </w:tc>
        <w:tc>
          <w:tcPr>
            <w:tcW w:w="567" w:type="dxa"/>
            <w:shd w:val="clear" w:color="auto" w:fill="auto"/>
          </w:tcPr>
          <w:p w:rsidR="002A6013" w:rsidRPr="007B5933" w:rsidRDefault="002A6013" w:rsidP="00E3602E">
            <w:pPr>
              <w:jc w:val="center"/>
              <w:rPr>
                <w:sz w:val="18"/>
                <w:szCs w:val="18"/>
              </w:rPr>
            </w:pPr>
            <w:r w:rsidRPr="007B5933">
              <w:rPr>
                <w:sz w:val="18"/>
                <w:szCs w:val="18"/>
              </w:rPr>
              <w:t>91</w:t>
            </w:r>
          </w:p>
        </w:tc>
        <w:tc>
          <w:tcPr>
            <w:tcW w:w="567" w:type="dxa"/>
            <w:shd w:val="clear" w:color="auto" w:fill="auto"/>
          </w:tcPr>
          <w:p w:rsidR="002A6013" w:rsidRPr="007B5933" w:rsidRDefault="002A6013" w:rsidP="00E3602E">
            <w:pPr>
              <w:jc w:val="center"/>
              <w:rPr>
                <w:sz w:val="18"/>
                <w:szCs w:val="18"/>
              </w:rPr>
            </w:pPr>
            <w:r w:rsidRPr="007B5933">
              <w:rPr>
                <w:sz w:val="18"/>
                <w:szCs w:val="18"/>
              </w:rPr>
              <w:t>2</w:t>
            </w:r>
          </w:p>
        </w:tc>
        <w:tc>
          <w:tcPr>
            <w:tcW w:w="568" w:type="dxa"/>
            <w:shd w:val="clear" w:color="auto" w:fill="auto"/>
          </w:tcPr>
          <w:p w:rsidR="002A6013" w:rsidRPr="007B5933" w:rsidRDefault="002A6013" w:rsidP="00E3602E">
            <w:pPr>
              <w:jc w:val="center"/>
              <w:rPr>
                <w:sz w:val="18"/>
                <w:szCs w:val="18"/>
              </w:rPr>
            </w:pPr>
            <w:r w:rsidRPr="007B5933">
              <w:rPr>
                <w:sz w:val="18"/>
                <w:szCs w:val="18"/>
              </w:rPr>
              <w:t>36</w:t>
            </w:r>
          </w:p>
        </w:tc>
      </w:tr>
      <w:tr w:rsidR="002A6013" w:rsidRPr="00EA517E" w:rsidTr="002A6013">
        <w:trPr>
          <w:trHeight w:val="203"/>
        </w:trPr>
        <w:tc>
          <w:tcPr>
            <w:tcW w:w="993" w:type="dxa"/>
            <w:shd w:val="clear" w:color="auto" w:fill="auto"/>
          </w:tcPr>
          <w:p w:rsidR="002A6013" w:rsidRPr="00BD7A87" w:rsidRDefault="002A6013" w:rsidP="00E3602E">
            <w:pPr>
              <w:jc w:val="center"/>
              <w:rPr>
                <w:b/>
                <w:i/>
                <w:sz w:val="18"/>
                <w:szCs w:val="18"/>
              </w:rPr>
            </w:pPr>
            <w:r w:rsidRPr="00BD7A87">
              <w:rPr>
                <w:b/>
                <w:i/>
                <w:sz w:val="18"/>
                <w:szCs w:val="18"/>
              </w:rPr>
              <w:t>1999</w:t>
            </w:r>
          </w:p>
        </w:tc>
        <w:tc>
          <w:tcPr>
            <w:tcW w:w="850" w:type="dxa"/>
            <w:shd w:val="clear" w:color="auto" w:fill="auto"/>
          </w:tcPr>
          <w:p w:rsidR="002A6013" w:rsidRPr="007B5933" w:rsidRDefault="002A6013" w:rsidP="00E3602E">
            <w:pPr>
              <w:jc w:val="center"/>
              <w:rPr>
                <w:sz w:val="18"/>
                <w:szCs w:val="18"/>
              </w:rPr>
            </w:pPr>
            <w:r w:rsidRPr="007B5933">
              <w:rPr>
                <w:sz w:val="18"/>
                <w:szCs w:val="18"/>
              </w:rPr>
              <w:t>2417</w:t>
            </w:r>
          </w:p>
        </w:tc>
        <w:tc>
          <w:tcPr>
            <w:tcW w:w="709" w:type="dxa"/>
            <w:shd w:val="clear" w:color="auto" w:fill="auto"/>
          </w:tcPr>
          <w:p w:rsidR="002A6013" w:rsidRPr="007B5933" w:rsidRDefault="002A6013" w:rsidP="00E3602E">
            <w:pPr>
              <w:jc w:val="center"/>
              <w:rPr>
                <w:sz w:val="18"/>
                <w:szCs w:val="18"/>
              </w:rPr>
            </w:pPr>
            <w:r w:rsidRPr="007B5933">
              <w:rPr>
                <w:sz w:val="18"/>
                <w:szCs w:val="18"/>
              </w:rPr>
              <w:t>57</w:t>
            </w:r>
          </w:p>
        </w:tc>
        <w:tc>
          <w:tcPr>
            <w:tcW w:w="851" w:type="dxa"/>
            <w:shd w:val="clear" w:color="auto" w:fill="auto"/>
          </w:tcPr>
          <w:p w:rsidR="002A6013" w:rsidRPr="007B5933" w:rsidRDefault="002A6013" w:rsidP="00E3602E">
            <w:pPr>
              <w:jc w:val="center"/>
              <w:rPr>
                <w:sz w:val="18"/>
                <w:szCs w:val="18"/>
              </w:rPr>
            </w:pPr>
            <w:r w:rsidRPr="007B5933">
              <w:rPr>
                <w:sz w:val="18"/>
                <w:szCs w:val="18"/>
              </w:rPr>
              <w:t>92</w:t>
            </w:r>
          </w:p>
        </w:tc>
        <w:tc>
          <w:tcPr>
            <w:tcW w:w="850" w:type="dxa"/>
            <w:shd w:val="clear" w:color="auto" w:fill="auto"/>
          </w:tcPr>
          <w:p w:rsidR="002A6013" w:rsidRPr="007B5933" w:rsidRDefault="002A6013" w:rsidP="00E3602E">
            <w:pPr>
              <w:jc w:val="center"/>
              <w:rPr>
                <w:sz w:val="18"/>
                <w:szCs w:val="18"/>
              </w:rPr>
            </w:pPr>
            <w:r w:rsidRPr="007B5933">
              <w:rPr>
                <w:sz w:val="18"/>
                <w:szCs w:val="18"/>
              </w:rPr>
              <w:t>1168</w:t>
            </w:r>
          </w:p>
        </w:tc>
        <w:tc>
          <w:tcPr>
            <w:tcW w:w="709" w:type="dxa"/>
            <w:shd w:val="clear" w:color="auto" w:fill="auto"/>
          </w:tcPr>
          <w:p w:rsidR="002A6013" w:rsidRPr="007B5933" w:rsidRDefault="002A6013" w:rsidP="00E3602E">
            <w:pPr>
              <w:jc w:val="center"/>
              <w:rPr>
                <w:sz w:val="18"/>
                <w:szCs w:val="18"/>
              </w:rPr>
            </w:pPr>
            <w:r w:rsidRPr="007B5933">
              <w:rPr>
                <w:sz w:val="18"/>
                <w:szCs w:val="18"/>
              </w:rPr>
              <w:t>158</w:t>
            </w:r>
          </w:p>
        </w:tc>
        <w:tc>
          <w:tcPr>
            <w:tcW w:w="709" w:type="dxa"/>
            <w:shd w:val="clear" w:color="auto" w:fill="auto"/>
          </w:tcPr>
          <w:p w:rsidR="002A6013" w:rsidRPr="007B5933" w:rsidRDefault="002A6013" w:rsidP="00E3602E">
            <w:pPr>
              <w:jc w:val="center"/>
              <w:rPr>
                <w:sz w:val="18"/>
                <w:szCs w:val="18"/>
              </w:rPr>
            </w:pPr>
            <w:r w:rsidRPr="007B5933">
              <w:rPr>
                <w:sz w:val="18"/>
                <w:szCs w:val="18"/>
              </w:rPr>
              <w:t>38</w:t>
            </w:r>
          </w:p>
        </w:tc>
        <w:tc>
          <w:tcPr>
            <w:tcW w:w="709" w:type="dxa"/>
            <w:shd w:val="clear" w:color="auto" w:fill="auto"/>
          </w:tcPr>
          <w:p w:rsidR="002A6013" w:rsidRPr="007B5933" w:rsidRDefault="002A6013" w:rsidP="00E3602E">
            <w:pPr>
              <w:jc w:val="center"/>
              <w:rPr>
                <w:sz w:val="18"/>
                <w:szCs w:val="18"/>
              </w:rPr>
            </w:pPr>
            <w:r w:rsidRPr="007B5933">
              <w:rPr>
                <w:sz w:val="18"/>
                <w:szCs w:val="18"/>
              </w:rPr>
              <w:t>16</w:t>
            </w:r>
          </w:p>
        </w:tc>
        <w:tc>
          <w:tcPr>
            <w:tcW w:w="708" w:type="dxa"/>
            <w:shd w:val="clear" w:color="auto" w:fill="auto"/>
          </w:tcPr>
          <w:p w:rsidR="002A6013" w:rsidRPr="007B5933" w:rsidRDefault="002A6013" w:rsidP="00E3602E">
            <w:pPr>
              <w:jc w:val="center"/>
              <w:rPr>
                <w:sz w:val="18"/>
                <w:szCs w:val="18"/>
              </w:rPr>
            </w:pPr>
            <w:r w:rsidRPr="007B5933">
              <w:rPr>
                <w:sz w:val="18"/>
                <w:szCs w:val="18"/>
              </w:rPr>
              <w:t>163</w:t>
            </w:r>
          </w:p>
        </w:tc>
        <w:tc>
          <w:tcPr>
            <w:tcW w:w="708" w:type="dxa"/>
            <w:shd w:val="clear" w:color="auto" w:fill="auto"/>
          </w:tcPr>
          <w:p w:rsidR="002A6013" w:rsidRPr="007B5933" w:rsidRDefault="002A6013" w:rsidP="00E3602E">
            <w:pPr>
              <w:jc w:val="center"/>
              <w:rPr>
                <w:sz w:val="18"/>
                <w:szCs w:val="18"/>
              </w:rPr>
            </w:pPr>
            <w:r w:rsidRPr="007B5933">
              <w:rPr>
                <w:sz w:val="18"/>
                <w:szCs w:val="18"/>
              </w:rPr>
              <w:t>83</w:t>
            </w:r>
          </w:p>
        </w:tc>
        <w:tc>
          <w:tcPr>
            <w:tcW w:w="567" w:type="dxa"/>
            <w:shd w:val="clear" w:color="auto" w:fill="auto"/>
          </w:tcPr>
          <w:p w:rsidR="002A6013" w:rsidRPr="007B5933" w:rsidRDefault="002A6013" w:rsidP="00E3602E">
            <w:pPr>
              <w:jc w:val="center"/>
              <w:rPr>
                <w:sz w:val="18"/>
                <w:szCs w:val="18"/>
              </w:rPr>
            </w:pPr>
            <w:r w:rsidRPr="007B5933">
              <w:rPr>
                <w:sz w:val="18"/>
                <w:szCs w:val="18"/>
              </w:rPr>
              <w:t>64</w:t>
            </w:r>
          </w:p>
        </w:tc>
        <w:tc>
          <w:tcPr>
            <w:tcW w:w="567" w:type="dxa"/>
            <w:shd w:val="clear" w:color="auto" w:fill="auto"/>
          </w:tcPr>
          <w:p w:rsidR="002A6013" w:rsidRPr="007B5933" w:rsidRDefault="002A6013" w:rsidP="00E3602E">
            <w:pPr>
              <w:jc w:val="center"/>
              <w:rPr>
                <w:sz w:val="18"/>
                <w:szCs w:val="18"/>
              </w:rPr>
            </w:pPr>
            <w:r w:rsidRPr="007B5933">
              <w:rPr>
                <w:sz w:val="18"/>
                <w:szCs w:val="18"/>
              </w:rPr>
              <w:t>6</w:t>
            </w:r>
          </w:p>
        </w:tc>
        <w:tc>
          <w:tcPr>
            <w:tcW w:w="568" w:type="dxa"/>
            <w:shd w:val="clear" w:color="auto" w:fill="auto"/>
          </w:tcPr>
          <w:p w:rsidR="002A6013" w:rsidRPr="007B5933" w:rsidRDefault="002A6013" w:rsidP="00E3602E">
            <w:pPr>
              <w:jc w:val="center"/>
              <w:rPr>
                <w:b/>
                <w:sz w:val="18"/>
                <w:szCs w:val="18"/>
              </w:rPr>
            </w:pPr>
            <w:r w:rsidRPr="007B5933">
              <w:rPr>
                <w:b/>
                <w:sz w:val="18"/>
                <w:szCs w:val="18"/>
                <w:highlight w:val="cyan"/>
              </w:rPr>
              <w:t>28</w:t>
            </w:r>
          </w:p>
        </w:tc>
      </w:tr>
      <w:tr w:rsidR="002A6013" w:rsidRPr="00EA517E" w:rsidTr="002A6013">
        <w:trPr>
          <w:trHeight w:val="189"/>
        </w:trPr>
        <w:tc>
          <w:tcPr>
            <w:tcW w:w="993" w:type="dxa"/>
            <w:shd w:val="clear" w:color="auto" w:fill="auto"/>
          </w:tcPr>
          <w:p w:rsidR="002A6013" w:rsidRPr="00BD7A87" w:rsidRDefault="002A6013" w:rsidP="00E3602E">
            <w:pPr>
              <w:jc w:val="center"/>
              <w:rPr>
                <w:b/>
                <w:i/>
                <w:sz w:val="18"/>
                <w:szCs w:val="18"/>
              </w:rPr>
            </w:pPr>
            <w:r w:rsidRPr="00BD7A87">
              <w:rPr>
                <w:b/>
                <w:i/>
                <w:sz w:val="18"/>
                <w:szCs w:val="18"/>
              </w:rPr>
              <w:t>2000</w:t>
            </w:r>
          </w:p>
        </w:tc>
        <w:tc>
          <w:tcPr>
            <w:tcW w:w="850" w:type="dxa"/>
            <w:shd w:val="clear" w:color="auto" w:fill="auto"/>
          </w:tcPr>
          <w:p w:rsidR="002A6013" w:rsidRPr="007B5933" w:rsidRDefault="002A6013" w:rsidP="00E3602E">
            <w:pPr>
              <w:jc w:val="center"/>
              <w:rPr>
                <w:sz w:val="18"/>
                <w:szCs w:val="18"/>
              </w:rPr>
            </w:pPr>
            <w:r w:rsidRPr="007B5933">
              <w:rPr>
                <w:sz w:val="18"/>
                <w:szCs w:val="18"/>
              </w:rPr>
              <w:t>3161</w:t>
            </w:r>
          </w:p>
        </w:tc>
        <w:tc>
          <w:tcPr>
            <w:tcW w:w="709" w:type="dxa"/>
            <w:shd w:val="clear" w:color="auto" w:fill="auto"/>
          </w:tcPr>
          <w:p w:rsidR="002A6013" w:rsidRPr="007B5933" w:rsidRDefault="002A6013" w:rsidP="00E3602E">
            <w:pPr>
              <w:jc w:val="center"/>
              <w:rPr>
                <w:sz w:val="18"/>
                <w:szCs w:val="18"/>
              </w:rPr>
            </w:pPr>
            <w:r w:rsidRPr="007B5933">
              <w:rPr>
                <w:sz w:val="18"/>
                <w:szCs w:val="18"/>
              </w:rPr>
              <w:t>35</w:t>
            </w:r>
          </w:p>
        </w:tc>
        <w:tc>
          <w:tcPr>
            <w:tcW w:w="851" w:type="dxa"/>
            <w:shd w:val="clear" w:color="auto" w:fill="auto"/>
          </w:tcPr>
          <w:p w:rsidR="002A6013" w:rsidRPr="007B5933" w:rsidRDefault="002A6013" w:rsidP="00E3602E">
            <w:pPr>
              <w:jc w:val="center"/>
              <w:rPr>
                <w:sz w:val="18"/>
                <w:szCs w:val="18"/>
              </w:rPr>
            </w:pPr>
            <w:r w:rsidRPr="007B5933">
              <w:rPr>
                <w:sz w:val="18"/>
                <w:szCs w:val="18"/>
              </w:rPr>
              <w:t>116</w:t>
            </w:r>
          </w:p>
        </w:tc>
        <w:tc>
          <w:tcPr>
            <w:tcW w:w="850" w:type="dxa"/>
            <w:shd w:val="clear" w:color="auto" w:fill="auto"/>
          </w:tcPr>
          <w:p w:rsidR="002A6013" w:rsidRPr="007B5933" w:rsidRDefault="002A6013" w:rsidP="00E3602E">
            <w:pPr>
              <w:jc w:val="center"/>
              <w:rPr>
                <w:sz w:val="18"/>
                <w:szCs w:val="18"/>
              </w:rPr>
            </w:pPr>
            <w:r w:rsidRPr="007B5933">
              <w:rPr>
                <w:sz w:val="18"/>
                <w:szCs w:val="18"/>
              </w:rPr>
              <w:t>1387</w:t>
            </w:r>
          </w:p>
        </w:tc>
        <w:tc>
          <w:tcPr>
            <w:tcW w:w="709" w:type="dxa"/>
            <w:shd w:val="clear" w:color="auto" w:fill="auto"/>
          </w:tcPr>
          <w:p w:rsidR="002A6013" w:rsidRPr="007B5933" w:rsidRDefault="002A6013" w:rsidP="00E3602E">
            <w:pPr>
              <w:jc w:val="center"/>
              <w:rPr>
                <w:sz w:val="18"/>
                <w:szCs w:val="18"/>
              </w:rPr>
            </w:pPr>
            <w:r w:rsidRPr="007B5933">
              <w:rPr>
                <w:sz w:val="18"/>
                <w:szCs w:val="18"/>
              </w:rPr>
              <w:t>182</w:t>
            </w:r>
          </w:p>
        </w:tc>
        <w:tc>
          <w:tcPr>
            <w:tcW w:w="709" w:type="dxa"/>
            <w:shd w:val="clear" w:color="auto" w:fill="auto"/>
          </w:tcPr>
          <w:p w:rsidR="002A6013" w:rsidRPr="007B5933" w:rsidRDefault="002A6013" w:rsidP="00E3602E">
            <w:pPr>
              <w:jc w:val="center"/>
              <w:rPr>
                <w:sz w:val="18"/>
                <w:szCs w:val="18"/>
              </w:rPr>
            </w:pPr>
            <w:r w:rsidRPr="007B5933">
              <w:rPr>
                <w:sz w:val="18"/>
                <w:szCs w:val="18"/>
              </w:rPr>
              <w:t>33</w:t>
            </w:r>
          </w:p>
        </w:tc>
        <w:tc>
          <w:tcPr>
            <w:tcW w:w="709" w:type="dxa"/>
            <w:shd w:val="clear" w:color="auto" w:fill="auto"/>
          </w:tcPr>
          <w:p w:rsidR="002A6013" w:rsidRPr="007B5933" w:rsidRDefault="002A6013" w:rsidP="00E3602E">
            <w:pPr>
              <w:jc w:val="center"/>
              <w:rPr>
                <w:sz w:val="18"/>
                <w:szCs w:val="18"/>
              </w:rPr>
            </w:pPr>
            <w:r w:rsidRPr="007B5933">
              <w:rPr>
                <w:sz w:val="18"/>
                <w:szCs w:val="18"/>
              </w:rPr>
              <w:t>58</w:t>
            </w:r>
          </w:p>
        </w:tc>
        <w:tc>
          <w:tcPr>
            <w:tcW w:w="708" w:type="dxa"/>
            <w:shd w:val="clear" w:color="auto" w:fill="auto"/>
          </w:tcPr>
          <w:p w:rsidR="002A6013" w:rsidRPr="007B5933" w:rsidRDefault="002A6013" w:rsidP="00E3602E">
            <w:pPr>
              <w:jc w:val="center"/>
              <w:rPr>
                <w:sz w:val="18"/>
                <w:szCs w:val="18"/>
              </w:rPr>
            </w:pPr>
            <w:r w:rsidRPr="007B5933">
              <w:rPr>
                <w:sz w:val="18"/>
                <w:szCs w:val="18"/>
              </w:rPr>
              <w:t>194</w:t>
            </w:r>
          </w:p>
        </w:tc>
        <w:tc>
          <w:tcPr>
            <w:tcW w:w="708" w:type="dxa"/>
            <w:shd w:val="clear" w:color="auto" w:fill="auto"/>
          </w:tcPr>
          <w:p w:rsidR="002A6013" w:rsidRPr="007B5933" w:rsidRDefault="002A6013" w:rsidP="00E3602E">
            <w:pPr>
              <w:jc w:val="center"/>
              <w:rPr>
                <w:sz w:val="18"/>
                <w:szCs w:val="18"/>
              </w:rPr>
            </w:pPr>
            <w:r w:rsidRPr="007B5933">
              <w:rPr>
                <w:sz w:val="18"/>
                <w:szCs w:val="18"/>
              </w:rPr>
              <w:t>107</w:t>
            </w:r>
          </w:p>
        </w:tc>
        <w:tc>
          <w:tcPr>
            <w:tcW w:w="567" w:type="dxa"/>
            <w:shd w:val="clear" w:color="auto" w:fill="auto"/>
          </w:tcPr>
          <w:p w:rsidR="002A6013" w:rsidRPr="007B5933" w:rsidRDefault="002A6013" w:rsidP="00E3602E">
            <w:pPr>
              <w:jc w:val="center"/>
              <w:rPr>
                <w:sz w:val="18"/>
                <w:szCs w:val="18"/>
              </w:rPr>
            </w:pPr>
            <w:r w:rsidRPr="007B5933">
              <w:rPr>
                <w:sz w:val="18"/>
                <w:szCs w:val="18"/>
              </w:rPr>
              <w:t>56</w:t>
            </w:r>
          </w:p>
        </w:tc>
        <w:tc>
          <w:tcPr>
            <w:tcW w:w="567" w:type="dxa"/>
            <w:shd w:val="clear" w:color="auto" w:fill="auto"/>
          </w:tcPr>
          <w:p w:rsidR="002A6013" w:rsidRPr="007B5933" w:rsidRDefault="002A6013" w:rsidP="00E3602E">
            <w:pPr>
              <w:jc w:val="center"/>
              <w:rPr>
                <w:sz w:val="18"/>
                <w:szCs w:val="18"/>
              </w:rPr>
            </w:pPr>
            <w:r w:rsidRPr="007B5933">
              <w:rPr>
                <w:sz w:val="18"/>
                <w:szCs w:val="18"/>
              </w:rPr>
              <w:t>12</w:t>
            </w:r>
          </w:p>
        </w:tc>
        <w:tc>
          <w:tcPr>
            <w:tcW w:w="568" w:type="dxa"/>
            <w:shd w:val="clear" w:color="auto" w:fill="auto"/>
          </w:tcPr>
          <w:p w:rsidR="002A6013" w:rsidRPr="007B5933" w:rsidRDefault="002A6013" w:rsidP="00E3602E">
            <w:pPr>
              <w:jc w:val="center"/>
              <w:rPr>
                <w:sz w:val="18"/>
                <w:szCs w:val="18"/>
              </w:rPr>
            </w:pPr>
            <w:r w:rsidRPr="007B5933">
              <w:rPr>
                <w:sz w:val="18"/>
                <w:szCs w:val="18"/>
              </w:rPr>
              <w:t>73</w:t>
            </w:r>
          </w:p>
        </w:tc>
      </w:tr>
      <w:tr w:rsidR="002A6013" w:rsidRPr="00EA517E" w:rsidTr="002A6013">
        <w:trPr>
          <w:trHeight w:val="203"/>
        </w:trPr>
        <w:tc>
          <w:tcPr>
            <w:tcW w:w="993" w:type="dxa"/>
            <w:shd w:val="clear" w:color="auto" w:fill="auto"/>
          </w:tcPr>
          <w:p w:rsidR="002A6013" w:rsidRPr="00BD7A87" w:rsidRDefault="002A6013" w:rsidP="00E3602E">
            <w:pPr>
              <w:jc w:val="center"/>
              <w:rPr>
                <w:b/>
                <w:i/>
                <w:sz w:val="18"/>
                <w:szCs w:val="18"/>
              </w:rPr>
            </w:pPr>
            <w:r w:rsidRPr="00BD7A87">
              <w:rPr>
                <w:b/>
                <w:i/>
                <w:sz w:val="18"/>
                <w:szCs w:val="18"/>
              </w:rPr>
              <w:t>2001</w:t>
            </w:r>
          </w:p>
        </w:tc>
        <w:tc>
          <w:tcPr>
            <w:tcW w:w="850" w:type="dxa"/>
            <w:shd w:val="clear" w:color="auto" w:fill="auto"/>
          </w:tcPr>
          <w:p w:rsidR="002A6013" w:rsidRPr="007B5933" w:rsidRDefault="002A6013" w:rsidP="00E3602E">
            <w:pPr>
              <w:jc w:val="center"/>
              <w:rPr>
                <w:sz w:val="18"/>
                <w:szCs w:val="18"/>
              </w:rPr>
            </w:pPr>
            <w:r w:rsidRPr="007B5933">
              <w:rPr>
                <w:sz w:val="18"/>
                <w:szCs w:val="18"/>
              </w:rPr>
              <w:t>4354</w:t>
            </w:r>
          </w:p>
        </w:tc>
        <w:tc>
          <w:tcPr>
            <w:tcW w:w="709" w:type="dxa"/>
            <w:shd w:val="clear" w:color="auto" w:fill="auto"/>
          </w:tcPr>
          <w:p w:rsidR="002A6013" w:rsidRPr="007B5933" w:rsidRDefault="002A6013" w:rsidP="00E3602E">
            <w:pPr>
              <w:jc w:val="center"/>
              <w:rPr>
                <w:sz w:val="18"/>
                <w:szCs w:val="18"/>
              </w:rPr>
            </w:pPr>
            <w:r w:rsidRPr="007B5933">
              <w:rPr>
                <w:sz w:val="18"/>
                <w:szCs w:val="18"/>
              </w:rPr>
              <w:t>36</w:t>
            </w:r>
          </w:p>
        </w:tc>
        <w:tc>
          <w:tcPr>
            <w:tcW w:w="851" w:type="dxa"/>
            <w:shd w:val="clear" w:color="auto" w:fill="auto"/>
          </w:tcPr>
          <w:p w:rsidR="002A6013" w:rsidRPr="007B5933" w:rsidRDefault="002A6013" w:rsidP="00E3602E">
            <w:pPr>
              <w:jc w:val="center"/>
              <w:rPr>
                <w:sz w:val="18"/>
                <w:szCs w:val="18"/>
              </w:rPr>
            </w:pPr>
            <w:r w:rsidRPr="007B5933">
              <w:rPr>
                <w:sz w:val="18"/>
                <w:szCs w:val="18"/>
              </w:rPr>
              <w:t>173</w:t>
            </w:r>
          </w:p>
        </w:tc>
        <w:tc>
          <w:tcPr>
            <w:tcW w:w="850" w:type="dxa"/>
            <w:shd w:val="clear" w:color="auto" w:fill="auto"/>
          </w:tcPr>
          <w:p w:rsidR="002A6013" w:rsidRPr="007B5933" w:rsidRDefault="002A6013" w:rsidP="00E3602E">
            <w:pPr>
              <w:jc w:val="center"/>
              <w:rPr>
                <w:sz w:val="18"/>
                <w:szCs w:val="18"/>
              </w:rPr>
            </w:pPr>
            <w:r w:rsidRPr="007B5933">
              <w:rPr>
                <w:sz w:val="18"/>
                <w:szCs w:val="18"/>
              </w:rPr>
              <w:t>1199</w:t>
            </w:r>
          </w:p>
        </w:tc>
        <w:tc>
          <w:tcPr>
            <w:tcW w:w="709" w:type="dxa"/>
            <w:shd w:val="clear" w:color="auto" w:fill="auto"/>
          </w:tcPr>
          <w:p w:rsidR="002A6013" w:rsidRPr="007B5933" w:rsidRDefault="002A6013" w:rsidP="00E3602E">
            <w:pPr>
              <w:jc w:val="center"/>
              <w:rPr>
                <w:sz w:val="18"/>
                <w:szCs w:val="18"/>
              </w:rPr>
            </w:pPr>
            <w:r w:rsidRPr="007B5933">
              <w:rPr>
                <w:sz w:val="18"/>
                <w:szCs w:val="18"/>
              </w:rPr>
              <w:t>195</w:t>
            </w:r>
          </w:p>
        </w:tc>
        <w:tc>
          <w:tcPr>
            <w:tcW w:w="709" w:type="dxa"/>
            <w:shd w:val="clear" w:color="auto" w:fill="auto"/>
          </w:tcPr>
          <w:p w:rsidR="002A6013" w:rsidRPr="007B5933" w:rsidRDefault="002A6013" w:rsidP="00E3602E">
            <w:pPr>
              <w:jc w:val="center"/>
              <w:rPr>
                <w:sz w:val="18"/>
                <w:szCs w:val="18"/>
              </w:rPr>
            </w:pPr>
            <w:r w:rsidRPr="007B5933">
              <w:rPr>
                <w:sz w:val="18"/>
                <w:szCs w:val="18"/>
              </w:rPr>
              <w:t>19</w:t>
            </w:r>
          </w:p>
        </w:tc>
        <w:tc>
          <w:tcPr>
            <w:tcW w:w="709" w:type="dxa"/>
            <w:shd w:val="clear" w:color="auto" w:fill="auto"/>
          </w:tcPr>
          <w:p w:rsidR="002A6013" w:rsidRPr="007B5933" w:rsidRDefault="002A6013" w:rsidP="00E3602E">
            <w:pPr>
              <w:jc w:val="center"/>
              <w:rPr>
                <w:sz w:val="18"/>
                <w:szCs w:val="18"/>
              </w:rPr>
            </w:pPr>
            <w:r w:rsidRPr="007B5933">
              <w:rPr>
                <w:sz w:val="18"/>
                <w:szCs w:val="18"/>
              </w:rPr>
              <w:t>43</w:t>
            </w:r>
          </w:p>
        </w:tc>
        <w:tc>
          <w:tcPr>
            <w:tcW w:w="708" w:type="dxa"/>
            <w:shd w:val="clear" w:color="auto" w:fill="auto"/>
          </w:tcPr>
          <w:p w:rsidR="002A6013" w:rsidRPr="007B5933" w:rsidRDefault="002A6013" w:rsidP="00E3602E">
            <w:pPr>
              <w:jc w:val="center"/>
              <w:rPr>
                <w:sz w:val="18"/>
                <w:szCs w:val="18"/>
              </w:rPr>
            </w:pPr>
            <w:r w:rsidRPr="007B5933">
              <w:rPr>
                <w:sz w:val="18"/>
                <w:szCs w:val="18"/>
              </w:rPr>
              <w:t>105</w:t>
            </w:r>
          </w:p>
        </w:tc>
        <w:tc>
          <w:tcPr>
            <w:tcW w:w="708" w:type="dxa"/>
            <w:shd w:val="clear" w:color="auto" w:fill="auto"/>
          </w:tcPr>
          <w:p w:rsidR="002A6013" w:rsidRPr="007B5933" w:rsidRDefault="002A6013" w:rsidP="00E3602E">
            <w:pPr>
              <w:jc w:val="center"/>
              <w:rPr>
                <w:sz w:val="18"/>
                <w:szCs w:val="18"/>
              </w:rPr>
            </w:pPr>
            <w:r w:rsidRPr="007B5933">
              <w:rPr>
                <w:sz w:val="18"/>
                <w:szCs w:val="18"/>
              </w:rPr>
              <w:t>83</w:t>
            </w:r>
          </w:p>
        </w:tc>
        <w:tc>
          <w:tcPr>
            <w:tcW w:w="567" w:type="dxa"/>
            <w:shd w:val="clear" w:color="auto" w:fill="auto"/>
          </w:tcPr>
          <w:p w:rsidR="002A6013" w:rsidRPr="007B5933" w:rsidRDefault="002A6013" w:rsidP="00E3602E">
            <w:pPr>
              <w:jc w:val="center"/>
              <w:rPr>
                <w:sz w:val="18"/>
                <w:szCs w:val="18"/>
              </w:rPr>
            </w:pPr>
            <w:r w:rsidRPr="007B5933">
              <w:rPr>
                <w:sz w:val="18"/>
                <w:szCs w:val="18"/>
              </w:rPr>
              <w:t>97</w:t>
            </w:r>
          </w:p>
        </w:tc>
        <w:tc>
          <w:tcPr>
            <w:tcW w:w="567" w:type="dxa"/>
            <w:shd w:val="clear" w:color="auto" w:fill="auto"/>
          </w:tcPr>
          <w:p w:rsidR="002A6013" w:rsidRPr="007B5933" w:rsidRDefault="002A6013" w:rsidP="00E3602E">
            <w:pPr>
              <w:jc w:val="center"/>
              <w:rPr>
                <w:sz w:val="18"/>
                <w:szCs w:val="18"/>
              </w:rPr>
            </w:pPr>
            <w:r w:rsidRPr="007B5933">
              <w:rPr>
                <w:sz w:val="18"/>
                <w:szCs w:val="18"/>
              </w:rPr>
              <w:t>11</w:t>
            </w:r>
          </w:p>
        </w:tc>
        <w:tc>
          <w:tcPr>
            <w:tcW w:w="568" w:type="dxa"/>
            <w:shd w:val="clear" w:color="auto" w:fill="auto"/>
          </w:tcPr>
          <w:p w:rsidR="002A6013" w:rsidRPr="007B5933" w:rsidRDefault="002A6013" w:rsidP="00E3602E">
            <w:pPr>
              <w:jc w:val="center"/>
              <w:rPr>
                <w:sz w:val="18"/>
                <w:szCs w:val="18"/>
              </w:rPr>
            </w:pPr>
            <w:r w:rsidRPr="007B5933">
              <w:rPr>
                <w:sz w:val="18"/>
                <w:szCs w:val="18"/>
              </w:rPr>
              <w:t>67</w:t>
            </w:r>
          </w:p>
        </w:tc>
      </w:tr>
      <w:tr w:rsidR="002A6013" w:rsidRPr="00EA517E" w:rsidTr="002A6013">
        <w:trPr>
          <w:trHeight w:val="189"/>
        </w:trPr>
        <w:tc>
          <w:tcPr>
            <w:tcW w:w="993" w:type="dxa"/>
            <w:shd w:val="clear" w:color="auto" w:fill="auto"/>
          </w:tcPr>
          <w:p w:rsidR="002A6013" w:rsidRPr="00BD7A87" w:rsidRDefault="002A6013" w:rsidP="00E3602E">
            <w:pPr>
              <w:jc w:val="center"/>
              <w:rPr>
                <w:b/>
                <w:i/>
                <w:sz w:val="18"/>
                <w:szCs w:val="18"/>
              </w:rPr>
            </w:pPr>
            <w:r w:rsidRPr="00BD7A87">
              <w:rPr>
                <w:b/>
                <w:i/>
                <w:sz w:val="18"/>
                <w:szCs w:val="18"/>
              </w:rPr>
              <w:t>2002</w:t>
            </w:r>
          </w:p>
        </w:tc>
        <w:tc>
          <w:tcPr>
            <w:tcW w:w="850" w:type="dxa"/>
            <w:shd w:val="clear" w:color="auto" w:fill="auto"/>
          </w:tcPr>
          <w:p w:rsidR="002A6013" w:rsidRPr="007B5933" w:rsidRDefault="002A6013" w:rsidP="00E3602E">
            <w:pPr>
              <w:jc w:val="center"/>
              <w:rPr>
                <w:sz w:val="18"/>
                <w:szCs w:val="18"/>
              </w:rPr>
            </w:pPr>
            <w:r w:rsidRPr="007B5933">
              <w:rPr>
                <w:sz w:val="18"/>
                <w:szCs w:val="18"/>
              </w:rPr>
              <w:t>3451</w:t>
            </w:r>
          </w:p>
        </w:tc>
        <w:tc>
          <w:tcPr>
            <w:tcW w:w="709" w:type="dxa"/>
            <w:shd w:val="clear" w:color="auto" w:fill="auto"/>
          </w:tcPr>
          <w:p w:rsidR="002A6013" w:rsidRPr="007B5933" w:rsidRDefault="002A6013" w:rsidP="00E3602E">
            <w:pPr>
              <w:jc w:val="center"/>
              <w:rPr>
                <w:sz w:val="18"/>
                <w:szCs w:val="18"/>
              </w:rPr>
            </w:pPr>
            <w:r w:rsidRPr="007B5933">
              <w:rPr>
                <w:sz w:val="18"/>
                <w:szCs w:val="18"/>
              </w:rPr>
              <w:t>23</w:t>
            </w:r>
          </w:p>
        </w:tc>
        <w:tc>
          <w:tcPr>
            <w:tcW w:w="851" w:type="dxa"/>
            <w:shd w:val="clear" w:color="auto" w:fill="auto"/>
          </w:tcPr>
          <w:p w:rsidR="002A6013" w:rsidRPr="007B5933" w:rsidRDefault="002A6013" w:rsidP="00E3602E">
            <w:pPr>
              <w:jc w:val="center"/>
              <w:rPr>
                <w:sz w:val="18"/>
                <w:szCs w:val="18"/>
              </w:rPr>
            </w:pPr>
            <w:r w:rsidRPr="007B5933">
              <w:rPr>
                <w:sz w:val="18"/>
                <w:szCs w:val="18"/>
              </w:rPr>
              <w:t>64</w:t>
            </w:r>
          </w:p>
        </w:tc>
        <w:tc>
          <w:tcPr>
            <w:tcW w:w="850" w:type="dxa"/>
            <w:shd w:val="clear" w:color="auto" w:fill="auto"/>
          </w:tcPr>
          <w:p w:rsidR="002A6013" w:rsidRPr="007B5933" w:rsidRDefault="002A6013" w:rsidP="00E3602E">
            <w:pPr>
              <w:jc w:val="center"/>
              <w:rPr>
                <w:b/>
                <w:sz w:val="18"/>
                <w:szCs w:val="18"/>
              </w:rPr>
            </w:pPr>
            <w:r w:rsidRPr="007B5933">
              <w:rPr>
                <w:b/>
                <w:sz w:val="18"/>
                <w:szCs w:val="18"/>
                <w:highlight w:val="magenta"/>
              </w:rPr>
              <w:t>4270</w:t>
            </w:r>
          </w:p>
        </w:tc>
        <w:tc>
          <w:tcPr>
            <w:tcW w:w="709" w:type="dxa"/>
            <w:shd w:val="clear" w:color="auto" w:fill="auto"/>
          </w:tcPr>
          <w:p w:rsidR="002A6013" w:rsidRPr="007B5933" w:rsidRDefault="002A6013" w:rsidP="00E3602E">
            <w:pPr>
              <w:jc w:val="center"/>
              <w:rPr>
                <w:sz w:val="18"/>
                <w:szCs w:val="18"/>
              </w:rPr>
            </w:pPr>
            <w:r w:rsidRPr="007B5933">
              <w:rPr>
                <w:sz w:val="18"/>
                <w:szCs w:val="18"/>
              </w:rPr>
              <w:t>263</w:t>
            </w:r>
          </w:p>
        </w:tc>
        <w:tc>
          <w:tcPr>
            <w:tcW w:w="709" w:type="dxa"/>
            <w:shd w:val="clear" w:color="auto" w:fill="auto"/>
          </w:tcPr>
          <w:p w:rsidR="002A6013" w:rsidRPr="007B5933" w:rsidRDefault="002A6013" w:rsidP="00E3602E">
            <w:pPr>
              <w:jc w:val="center"/>
              <w:rPr>
                <w:sz w:val="18"/>
                <w:szCs w:val="18"/>
              </w:rPr>
            </w:pPr>
            <w:r w:rsidRPr="007B5933">
              <w:rPr>
                <w:sz w:val="18"/>
                <w:szCs w:val="18"/>
              </w:rPr>
              <w:t>123</w:t>
            </w:r>
          </w:p>
        </w:tc>
        <w:tc>
          <w:tcPr>
            <w:tcW w:w="709" w:type="dxa"/>
            <w:shd w:val="clear" w:color="auto" w:fill="auto"/>
          </w:tcPr>
          <w:p w:rsidR="002A6013" w:rsidRPr="007B5933" w:rsidRDefault="002A6013" w:rsidP="00E3602E">
            <w:pPr>
              <w:jc w:val="center"/>
              <w:rPr>
                <w:sz w:val="18"/>
                <w:szCs w:val="18"/>
              </w:rPr>
            </w:pPr>
            <w:r w:rsidRPr="007B5933">
              <w:rPr>
                <w:sz w:val="18"/>
                <w:szCs w:val="18"/>
              </w:rPr>
              <w:t>42</w:t>
            </w:r>
          </w:p>
        </w:tc>
        <w:tc>
          <w:tcPr>
            <w:tcW w:w="708" w:type="dxa"/>
            <w:shd w:val="clear" w:color="auto" w:fill="auto"/>
          </w:tcPr>
          <w:p w:rsidR="002A6013" w:rsidRPr="007B5933" w:rsidRDefault="002A6013" w:rsidP="00E3602E">
            <w:pPr>
              <w:jc w:val="center"/>
              <w:rPr>
                <w:sz w:val="18"/>
                <w:szCs w:val="18"/>
              </w:rPr>
            </w:pPr>
            <w:r w:rsidRPr="007B5933">
              <w:rPr>
                <w:sz w:val="18"/>
                <w:szCs w:val="18"/>
              </w:rPr>
              <w:t>222</w:t>
            </w:r>
          </w:p>
        </w:tc>
        <w:tc>
          <w:tcPr>
            <w:tcW w:w="708" w:type="dxa"/>
            <w:shd w:val="clear" w:color="auto" w:fill="auto"/>
          </w:tcPr>
          <w:p w:rsidR="002A6013" w:rsidRPr="007B5933" w:rsidRDefault="002A6013" w:rsidP="00E3602E">
            <w:pPr>
              <w:jc w:val="center"/>
              <w:rPr>
                <w:sz w:val="18"/>
                <w:szCs w:val="18"/>
              </w:rPr>
            </w:pPr>
            <w:r w:rsidRPr="007B5933">
              <w:rPr>
                <w:sz w:val="18"/>
                <w:szCs w:val="18"/>
              </w:rPr>
              <w:t>164</w:t>
            </w:r>
          </w:p>
        </w:tc>
        <w:tc>
          <w:tcPr>
            <w:tcW w:w="567" w:type="dxa"/>
            <w:shd w:val="clear" w:color="auto" w:fill="auto"/>
          </w:tcPr>
          <w:p w:rsidR="002A6013" w:rsidRPr="007B5933" w:rsidRDefault="002A6013" w:rsidP="00E3602E">
            <w:pPr>
              <w:jc w:val="center"/>
              <w:rPr>
                <w:b/>
                <w:sz w:val="18"/>
                <w:szCs w:val="18"/>
              </w:rPr>
            </w:pPr>
            <w:r w:rsidRPr="007B5933">
              <w:rPr>
                <w:b/>
                <w:sz w:val="18"/>
                <w:szCs w:val="18"/>
                <w:highlight w:val="cyan"/>
              </w:rPr>
              <w:t>45</w:t>
            </w:r>
          </w:p>
        </w:tc>
        <w:tc>
          <w:tcPr>
            <w:tcW w:w="567" w:type="dxa"/>
            <w:shd w:val="clear" w:color="auto" w:fill="auto"/>
          </w:tcPr>
          <w:p w:rsidR="002A6013" w:rsidRPr="007B5933" w:rsidRDefault="002A6013" w:rsidP="00E3602E">
            <w:pPr>
              <w:jc w:val="center"/>
              <w:rPr>
                <w:sz w:val="18"/>
                <w:szCs w:val="18"/>
              </w:rPr>
            </w:pPr>
            <w:r w:rsidRPr="007B5933">
              <w:rPr>
                <w:sz w:val="18"/>
                <w:szCs w:val="18"/>
              </w:rPr>
              <w:t>5</w:t>
            </w:r>
          </w:p>
        </w:tc>
        <w:tc>
          <w:tcPr>
            <w:tcW w:w="568" w:type="dxa"/>
            <w:shd w:val="clear" w:color="auto" w:fill="auto"/>
          </w:tcPr>
          <w:p w:rsidR="002A6013" w:rsidRPr="007B5933" w:rsidRDefault="002A6013" w:rsidP="00E3602E">
            <w:pPr>
              <w:jc w:val="center"/>
              <w:rPr>
                <w:sz w:val="18"/>
                <w:szCs w:val="18"/>
              </w:rPr>
            </w:pPr>
            <w:r w:rsidRPr="007B5933">
              <w:rPr>
                <w:sz w:val="18"/>
                <w:szCs w:val="18"/>
              </w:rPr>
              <w:t>73</w:t>
            </w:r>
          </w:p>
        </w:tc>
      </w:tr>
      <w:tr w:rsidR="002A6013" w:rsidRPr="00EA517E" w:rsidTr="002A6013">
        <w:trPr>
          <w:trHeight w:val="203"/>
        </w:trPr>
        <w:tc>
          <w:tcPr>
            <w:tcW w:w="993" w:type="dxa"/>
            <w:shd w:val="clear" w:color="auto" w:fill="auto"/>
          </w:tcPr>
          <w:p w:rsidR="002A6013" w:rsidRPr="00BD7A87" w:rsidRDefault="002A6013" w:rsidP="00E3602E">
            <w:pPr>
              <w:jc w:val="center"/>
              <w:rPr>
                <w:b/>
                <w:i/>
                <w:sz w:val="18"/>
                <w:szCs w:val="18"/>
              </w:rPr>
            </w:pPr>
            <w:r w:rsidRPr="00BD7A87">
              <w:rPr>
                <w:b/>
                <w:i/>
                <w:sz w:val="18"/>
                <w:szCs w:val="18"/>
              </w:rPr>
              <w:t>2003</w:t>
            </w:r>
          </w:p>
        </w:tc>
        <w:tc>
          <w:tcPr>
            <w:tcW w:w="850" w:type="dxa"/>
            <w:shd w:val="clear" w:color="auto" w:fill="auto"/>
          </w:tcPr>
          <w:p w:rsidR="002A6013" w:rsidRPr="007B5933" w:rsidRDefault="002A6013" w:rsidP="00E3602E">
            <w:pPr>
              <w:jc w:val="center"/>
              <w:rPr>
                <w:sz w:val="18"/>
                <w:szCs w:val="18"/>
              </w:rPr>
            </w:pPr>
            <w:r w:rsidRPr="007B5933">
              <w:rPr>
                <w:sz w:val="18"/>
                <w:szCs w:val="18"/>
              </w:rPr>
              <w:t>3145</w:t>
            </w:r>
          </w:p>
        </w:tc>
        <w:tc>
          <w:tcPr>
            <w:tcW w:w="709" w:type="dxa"/>
            <w:shd w:val="clear" w:color="auto" w:fill="auto"/>
          </w:tcPr>
          <w:p w:rsidR="002A6013" w:rsidRPr="007B5933" w:rsidRDefault="002A6013" w:rsidP="00E3602E">
            <w:pPr>
              <w:jc w:val="center"/>
              <w:rPr>
                <w:sz w:val="18"/>
                <w:szCs w:val="18"/>
              </w:rPr>
            </w:pPr>
            <w:r w:rsidRPr="007B5933">
              <w:rPr>
                <w:sz w:val="18"/>
                <w:szCs w:val="18"/>
              </w:rPr>
              <w:t>36</w:t>
            </w:r>
          </w:p>
        </w:tc>
        <w:tc>
          <w:tcPr>
            <w:tcW w:w="851" w:type="dxa"/>
            <w:shd w:val="clear" w:color="auto" w:fill="auto"/>
          </w:tcPr>
          <w:p w:rsidR="002A6013" w:rsidRPr="007B5933" w:rsidRDefault="002A6013" w:rsidP="00E3602E">
            <w:pPr>
              <w:jc w:val="center"/>
              <w:rPr>
                <w:sz w:val="18"/>
                <w:szCs w:val="18"/>
              </w:rPr>
            </w:pPr>
            <w:r w:rsidRPr="007B5933">
              <w:rPr>
                <w:sz w:val="18"/>
                <w:szCs w:val="18"/>
              </w:rPr>
              <w:t>137</w:t>
            </w:r>
          </w:p>
        </w:tc>
        <w:tc>
          <w:tcPr>
            <w:tcW w:w="850" w:type="dxa"/>
            <w:shd w:val="clear" w:color="auto" w:fill="auto"/>
          </w:tcPr>
          <w:p w:rsidR="002A6013" w:rsidRPr="007B5933" w:rsidRDefault="002A6013" w:rsidP="00E3602E">
            <w:pPr>
              <w:jc w:val="center"/>
              <w:rPr>
                <w:sz w:val="18"/>
                <w:szCs w:val="18"/>
              </w:rPr>
            </w:pPr>
            <w:r w:rsidRPr="007B5933">
              <w:rPr>
                <w:sz w:val="18"/>
                <w:szCs w:val="18"/>
              </w:rPr>
              <w:t>3440</w:t>
            </w:r>
          </w:p>
        </w:tc>
        <w:tc>
          <w:tcPr>
            <w:tcW w:w="709" w:type="dxa"/>
            <w:shd w:val="clear" w:color="auto" w:fill="auto"/>
          </w:tcPr>
          <w:p w:rsidR="002A6013" w:rsidRPr="007B5933" w:rsidRDefault="002A6013" w:rsidP="00E3602E">
            <w:pPr>
              <w:jc w:val="center"/>
              <w:rPr>
                <w:sz w:val="18"/>
                <w:szCs w:val="18"/>
              </w:rPr>
            </w:pPr>
            <w:r w:rsidRPr="007B5933">
              <w:rPr>
                <w:sz w:val="18"/>
                <w:szCs w:val="18"/>
              </w:rPr>
              <w:t>384</w:t>
            </w:r>
          </w:p>
        </w:tc>
        <w:tc>
          <w:tcPr>
            <w:tcW w:w="709" w:type="dxa"/>
            <w:shd w:val="clear" w:color="auto" w:fill="auto"/>
          </w:tcPr>
          <w:p w:rsidR="002A6013" w:rsidRPr="007B5933" w:rsidRDefault="002A6013" w:rsidP="00E3602E">
            <w:pPr>
              <w:jc w:val="center"/>
              <w:rPr>
                <w:sz w:val="18"/>
                <w:szCs w:val="18"/>
              </w:rPr>
            </w:pPr>
            <w:r w:rsidRPr="007B5933">
              <w:rPr>
                <w:sz w:val="18"/>
                <w:szCs w:val="18"/>
              </w:rPr>
              <w:t>78</w:t>
            </w:r>
          </w:p>
        </w:tc>
        <w:tc>
          <w:tcPr>
            <w:tcW w:w="709" w:type="dxa"/>
            <w:shd w:val="clear" w:color="auto" w:fill="auto"/>
          </w:tcPr>
          <w:p w:rsidR="002A6013" w:rsidRPr="007B5933" w:rsidRDefault="002A6013" w:rsidP="00E3602E">
            <w:pPr>
              <w:jc w:val="center"/>
              <w:rPr>
                <w:sz w:val="18"/>
                <w:szCs w:val="18"/>
              </w:rPr>
            </w:pPr>
            <w:r w:rsidRPr="007B5933">
              <w:rPr>
                <w:sz w:val="18"/>
                <w:szCs w:val="18"/>
              </w:rPr>
              <w:t>100</w:t>
            </w:r>
          </w:p>
        </w:tc>
        <w:tc>
          <w:tcPr>
            <w:tcW w:w="708" w:type="dxa"/>
            <w:shd w:val="clear" w:color="auto" w:fill="auto"/>
          </w:tcPr>
          <w:p w:rsidR="002A6013" w:rsidRPr="007B5933" w:rsidRDefault="002A6013" w:rsidP="00E3602E">
            <w:pPr>
              <w:jc w:val="center"/>
              <w:rPr>
                <w:sz w:val="18"/>
                <w:szCs w:val="18"/>
              </w:rPr>
            </w:pPr>
            <w:r w:rsidRPr="007B5933">
              <w:rPr>
                <w:sz w:val="18"/>
                <w:szCs w:val="18"/>
              </w:rPr>
              <w:t>238</w:t>
            </w:r>
          </w:p>
        </w:tc>
        <w:tc>
          <w:tcPr>
            <w:tcW w:w="708" w:type="dxa"/>
            <w:shd w:val="clear" w:color="auto" w:fill="auto"/>
          </w:tcPr>
          <w:p w:rsidR="002A6013" w:rsidRPr="007B5933" w:rsidRDefault="002A6013" w:rsidP="00E3602E">
            <w:pPr>
              <w:jc w:val="center"/>
              <w:rPr>
                <w:sz w:val="18"/>
                <w:szCs w:val="18"/>
              </w:rPr>
            </w:pPr>
            <w:r w:rsidRPr="007B5933">
              <w:rPr>
                <w:sz w:val="18"/>
                <w:szCs w:val="18"/>
              </w:rPr>
              <w:t>150</w:t>
            </w:r>
          </w:p>
        </w:tc>
        <w:tc>
          <w:tcPr>
            <w:tcW w:w="567" w:type="dxa"/>
            <w:shd w:val="clear" w:color="auto" w:fill="auto"/>
          </w:tcPr>
          <w:p w:rsidR="002A6013" w:rsidRPr="007B5933" w:rsidRDefault="002A6013" w:rsidP="00E3602E">
            <w:pPr>
              <w:jc w:val="center"/>
              <w:rPr>
                <w:sz w:val="18"/>
                <w:szCs w:val="18"/>
              </w:rPr>
            </w:pPr>
            <w:r w:rsidRPr="007B5933">
              <w:rPr>
                <w:sz w:val="18"/>
                <w:szCs w:val="18"/>
              </w:rPr>
              <w:t>78</w:t>
            </w:r>
          </w:p>
        </w:tc>
        <w:tc>
          <w:tcPr>
            <w:tcW w:w="567" w:type="dxa"/>
            <w:shd w:val="clear" w:color="auto" w:fill="auto"/>
          </w:tcPr>
          <w:p w:rsidR="002A6013" w:rsidRPr="007B5933" w:rsidRDefault="002A6013" w:rsidP="00E3602E">
            <w:pPr>
              <w:jc w:val="center"/>
              <w:rPr>
                <w:sz w:val="18"/>
                <w:szCs w:val="18"/>
              </w:rPr>
            </w:pPr>
            <w:r w:rsidRPr="007B5933">
              <w:rPr>
                <w:sz w:val="18"/>
                <w:szCs w:val="18"/>
              </w:rPr>
              <w:t>12</w:t>
            </w:r>
          </w:p>
        </w:tc>
        <w:tc>
          <w:tcPr>
            <w:tcW w:w="568" w:type="dxa"/>
            <w:shd w:val="clear" w:color="auto" w:fill="auto"/>
          </w:tcPr>
          <w:p w:rsidR="002A6013" w:rsidRPr="007B5933" w:rsidRDefault="002A6013" w:rsidP="00E3602E">
            <w:pPr>
              <w:jc w:val="center"/>
              <w:rPr>
                <w:sz w:val="18"/>
                <w:szCs w:val="18"/>
              </w:rPr>
            </w:pPr>
            <w:r w:rsidRPr="007B5933">
              <w:rPr>
                <w:sz w:val="18"/>
                <w:szCs w:val="18"/>
              </w:rPr>
              <w:t>84</w:t>
            </w:r>
          </w:p>
        </w:tc>
      </w:tr>
      <w:tr w:rsidR="002A6013" w:rsidRPr="00EA517E" w:rsidTr="002A6013">
        <w:trPr>
          <w:trHeight w:val="189"/>
        </w:trPr>
        <w:tc>
          <w:tcPr>
            <w:tcW w:w="993" w:type="dxa"/>
            <w:shd w:val="clear" w:color="auto" w:fill="auto"/>
          </w:tcPr>
          <w:p w:rsidR="002A6013" w:rsidRPr="00BD7A87" w:rsidRDefault="002A6013" w:rsidP="00E3602E">
            <w:pPr>
              <w:jc w:val="center"/>
              <w:rPr>
                <w:b/>
                <w:i/>
                <w:sz w:val="18"/>
                <w:szCs w:val="18"/>
              </w:rPr>
            </w:pPr>
            <w:r w:rsidRPr="00BD7A87">
              <w:rPr>
                <w:b/>
                <w:i/>
                <w:sz w:val="18"/>
                <w:szCs w:val="18"/>
              </w:rPr>
              <w:t>2004</w:t>
            </w:r>
          </w:p>
        </w:tc>
        <w:tc>
          <w:tcPr>
            <w:tcW w:w="850" w:type="dxa"/>
            <w:shd w:val="clear" w:color="auto" w:fill="auto"/>
          </w:tcPr>
          <w:p w:rsidR="002A6013" w:rsidRPr="007B5933" w:rsidRDefault="002A6013" w:rsidP="00E3602E">
            <w:pPr>
              <w:jc w:val="center"/>
              <w:rPr>
                <w:sz w:val="18"/>
                <w:szCs w:val="18"/>
              </w:rPr>
            </w:pPr>
            <w:r w:rsidRPr="007B5933">
              <w:rPr>
                <w:sz w:val="18"/>
                <w:szCs w:val="18"/>
              </w:rPr>
              <w:t>5936</w:t>
            </w:r>
          </w:p>
        </w:tc>
        <w:tc>
          <w:tcPr>
            <w:tcW w:w="709" w:type="dxa"/>
            <w:shd w:val="clear" w:color="auto" w:fill="auto"/>
          </w:tcPr>
          <w:p w:rsidR="002A6013" w:rsidRPr="007B5933" w:rsidRDefault="002A6013" w:rsidP="00E3602E">
            <w:pPr>
              <w:jc w:val="center"/>
              <w:rPr>
                <w:b/>
                <w:sz w:val="18"/>
                <w:szCs w:val="18"/>
              </w:rPr>
            </w:pPr>
            <w:r w:rsidRPr="007B5933">
              <w:rPr>
                <w:b/>
                <w:sz w:val="18"/>
                <w:szCs w:val="18"/>
                <w:highlight w:val="cyan"/>
              </w:rPr>
              <w:t>7</w:t>
            </w:r>
          </w:p>
        </w:tc>
        <w:tc>
          <w:tcPr>
            <w:tcW w:w="851" w:type="dxa"/>
            <w:shd w:val="clear" w:color="auto" w:fill="auto"/>
          </w:tcPr>
          <w:p w:rsidR="002A6013" w:rsidRPr="007B5933" w:rsidRDefault="002A6013" w:rsidP="00E3602E">
            <w:pPr>
              <w:jc w:val="center"/>
              <w:rPr>
                <w:sz w:val="18"/>
                <w:szCs w:val="18"/>
              </w:rPr>
            </w:pPr>
            <w:r w:rsidRPr="007B5933">
              <w:rPr>
                <w:sz w:val="18"/>
                <w:szCs w:val="18"/>
              </w:rPr>
              <w:t>99</w:t>
            </w:r>
          </w:p>
        </w:tc>
        <w:tc>
          <w:tcPr>
            <w:tcW w:w="850" w:type="dxa"/>
            <w:shd w:val="clear" w:color="auto" w:fill="auto"/>
          </w:tcPr>
          <w:p w:rsidR="002A6013" w:rsidRPr="007B5933" w:rsidRDefault="002A6013" w:rsidP="00E3602E">
            <w:pPr>
              <w:jc w:val="center"/>
              <w:rPr>
                <w:sz w:val="18"/>
                <w:szCs w:val="18"/>
              </w:rPr>
            </w:pPr>
            <w:r w:rsidRPr="007B5933">
              <w:rPr>
                <w:sz w:val="18"/>
                <w:szCs w:val="18"/>
              </w:rPr>
              <w:t>3745</w:t>
            </w:r>
          </w:p>
        </w:tc>
        <w:tc>
          <w:tcPr>
            <w:tcW w:w="709" w:type="dxa"/>
            <w:shd w:val="clear" w:color="auto" w:fill="auto"/>
          </w:tcPr>
          <w:p w:rsidR="002A6013" w:rsidRPr="007B5933" w:rsidRDefault="002A6013" w:rsidP="00E3602E">
            <w:pPr>
              <w:jc w:val="center"/>
              <w:rPr>
                <w:b/>
                <w:sz w:val="18"/>
                <w:szCs w:val="18"/>
              </w:rPr>
            </w:pPr>
            <w:r w:rsidRPr="007B5933">
              <w:rPr>
                <w:b/>
                <w:sz w:val="18"/>
                <w:szCs w:val="18"/>
                <w:highlight w:val="magenta"/>
              </w:rPr>
              <w:t>456</w:t>
            </w:r>
          </w:p>
        </w:tc>
        <w:tc>
          <w:tcPr>
            <w:tcW w:w="709" w:type="dxa"/>
            <w:shd w:val="clear" w:color="auto" w:fill="auto"/>
          </w:tcPr>
          <w:p w:rsidR="002A6013" w:rsidRPr="007B5933" w:rsidRDefault="002A6013" w:rsidP="00E3602E">
            <w:pPr>
              <w:jc w:val="center"/>
              <w:rPr>
                <w:b/>
                <w:sz w:val="18"/>
                <w:szCs w:val="18"/>
              </w:rPr>
            </w:pPr>
            <w:r w:rsidRPr="007B5933">
              <w:rPr>
                <w:b/>
                <w:sz w:val="18"/>
                <w:szCs w:val="18"/>
                <w:highlight w:val="cyan"/>
              </w:rPr>
              <w:t>11</w:t>
            </w:r>
          </w:p>
        </w:tc>
        <w:tc>
          <w:tcPr>
            <w:tcW w:w="709" w:type="dxa"/>
            <w:shd w:val="clear" w:color="auto" w:fill="auto"/>
          </w:tcPr>
          <w:p w:rsidR="002A6013" w:rsidRPr="007B5933" w:rsidRDefault="002A6013" w:rsidP="00E3602E">
            <w:pPr>
              <w:jc w:val="center"/>
              <w:rPr>
                <w:sz w:val="18"/>
                <w:szCs w:val="18"/>
              </w:rPr>
            </w:pPr>
            <w:r w:rsidRPr="007B5933">
              <w:rPr>
                <w:sz w:val="18"/>
                <w:szCs w:val="18"/>
              </w:rPr>
              <w:t>52</w:t>
            </w:r>
          </w:p>
        </w:tc>
        <w:tc>
          <w:tcPr>
            <w:tcW w:w="708" w:type="dxa"/>
            <w:shd w:val="clear" w:color="auto" w:fill="auto"/>
          </w:tcPr>
          <w:p w:rsidR="002A6013" w:rsidRPr="007B5933" w:rsidRDefault="002A6013" w:rsidP="00E3602E">
            <w:pPr>
              <w:jc w:val="center"/>
              <w:rPr>
                <w:b/>
                <w:sz w:val="18"/>
                <w:szCs w:val="18"/>
              </w:rPr>
            </w:pPr>
            <w:r w:rsidRPr="007B5933">
              <w:rPr>
                <w:b/>
                <w:sz w:val="18"/>
                <w:szCs w:val="18"/>
                <w:highlight w:val="magenta"/>
              </w:rPr>
              <w:t>472</w:t>
            </w:r>
          </w:p>
        </w:tc>
        <w:tc>
          <w:tcPr>
            <w:tcW w:w="708" w:type="dxa"/>
            <w:shd w:val="clear" w:color="auto" w:fill="auto"/>
          </w:tcPr>
          <w:p w:rsidR="002A6013" w:rsidRPr="007B5933" w:rsidRDefault="002A6013" w:rsidP="00E3602E">
            <w:pPr>
              <w:jc w:val="center"/>
              <w:rPr>
                <w:b/>
                <w:sz w:val="18"/>
                <w:szCs w:val="18"/>
              </w:rPr>
            </w:pPr>
            <w:r w:rsidRPr="007B5933">
              <w:rPr>
                <w:b/>
                <w:sz w:val="18"/>
                <w:szCs w:val="18"/>
                <w:highlight w:val="magenta"/>
              </w:rPr>
              <w:t>300</w:t>
            </w:r>
          </w:p>
        </w:tc>
        <w:tc>
          <w:tcPr>
            <w:tcW w:w="567" w:type="dxa"/>
            <w:shd w:val="clear" w:color="auto" w:fill="auto"/>
          </w:tcPr>
          <w:p w:rsidR="002A6013" w:rsidRPr="007B5933" w:rsidRDefault="002A6013" w:rsidP="00E3602E">
            <w:pPr>
              <w:jc w:val="center"/>
              <w:rPr>
                <w:sz w:val="18"/>
                <w:szCs w:val="18"/>
              </w:rPr>
            </w:pPr>
            <w:r w:rsidRPr="007B5933">
              <w:rPr>
                <w:sz w:val="18"/>
                <w:szCs w:val="18"/>
              </w:rPr>
              <w:t>78</w:t>
            </w:r>
          </w:p>
        </w:tc>
        <w:tc>
          <w:tcPr>
            <w:tcW w:w="567" w:type="dxa"/>
            <w:shd w:val="clear" w:color="auto" w:fill="auto"/>
          </w:tcPr>
          <w:p w:rsidR="002A6013" w:rsidRPr="007B5933" w:rsidRDefault="002A6013" w:rsidP="00E3602E">
            <w:pPr>
              <w:jc w:val="center"/>
              <w:rPr>
                <w:b/>
                <w:sz w:val="18"/>
                <w:szCs w:val="18"/>
              </w:rPr>
            </w:pPr>
            <w:r w:rsidRPr="007B5933">
              <w:rPr>
                <w:b/>
                <w:sz w:val="18"/>
                <w:szCs w:val="18"/>
                <w:highlight w:val="magenta"/>
              </w:rPr>
              <w:t>27</w:t>
            </w:r>
          </w:p>
        </w:tc>
        <w:tc>
          <w:tcPr>
            <w:tcW w:w="568" w:type="dxa"/>
            <w:shd w:val="clear" w:color="auto" w:fill="auto"/>
          </w:tcPr>
          <w:p w:rsidR="002A6013" w:rsidRPr="007B5933" w:rsidRDefault="002A6013" w:rsidP="00E3602E">
            <w:pPr>
              <w:jc w:val="center"/>
              <w:rPr>
                <w:b/>
                <w:sz w:val="18"/>
                <w:szCs w:val="18"/>
              </w:rPr>
            </w:pPr>
            <w:r w:rsidRPr="007B5933">
              <w:rPr>
                <w:b/>
                <w:sz w:val="18"/>
                <w:szCs w:val="18"/>
                <w:highlight w:val="magenta"/>
              </w:rPr>
              <w:t>270</w:t>
            </w:r>
          </w:p>
        </w:tc>
      </w:tr>
      <w:tr w:rsidR="002A6013" w:rsidRPr="00EA517E" w:rsidTr="002A6013">
        <w:trPr>
          <w:trHeight w:val="203"/>
        </w:trPr>
        <w:tc>
          <w:tcPr>
            <w:tcW w:w="993" w:type="dxa"/>
            <w:shd w:val="clear" w:color="auto" w:fill="auto"/>
          </w:tcPr>
          <w:p w:rsidR="002A6013" w:rsidRPr="00BD7A87" w:rsidRDefault="002A6013" w:rsidP="00E3602E">
            <w:pPr>
              <w:jc w:val="center"/>
              <w:rPr>
                <w:b/>
                <w:i/>
                <w:sz w:val="18"/>
                <w:szCs w:val="18"/>
              </w:rPr>
            </w:pPr>
            <w:r w:rsidRPr="00BD7A87">
              <w:rPr>
                <w:b/>
                <w:i/>
                <w:sz w:val="18"/>
                <w:szCs w:val="18"/>
              </w:rPr>
              <w:t>2005</w:t>
            </w:r>
          </w:p>
        </w:tc>
        <w:tc>
          <w:tcPr>
            <w:tcW w:w="850" w:type="dxa"/>
            <w:shd w:val="clear" w:color="auto" w:fill="auto"/>
          </w:tcPr>
          <w:p w:rsidR="002A6013" w:rsidRPr="007B5933" w:rsidRDefault="002A6013" w:rsidP="00E3602E">
            <w:pPr>
              <w:jc w:val="center"/>
              <w:rPr>
                <w:sz w:val="18"/>
                <w:szCs w:val="18"/>
              </w:rPr>
            </w:pPr>
            <w:r w:rsidRPr="007B5933">
              <w:rPr>
                <w:sz w:val="18"/>
                <w:szCs w:val="18"/>
              </w:rPr>
              <w:t>4636</w:t>
            </w:r>
          </w:p>
        </w:tc>
        <w:tc>
          <w:tcPr>
            <w:tcW w:w="709" w:type="dxa"/>
            <w:shd w:val="clear" w:color="auto" w:fill="auto"/>
          </w:tcPr>
          <w:p w:rsidR="002A6013" w:rsidRPr="007B5933" w:rsidRDefault="002A6013" w:rsidP="00E3602E">
            <w:pPr>
              <w:jc w:val="center"/>
              <w:rPr>
                <w:b/>
                <w:sz w:val="18"/>
                <w:szCs w:val="18"/>
              </w:rPr>
            </w:pPr>
            <w:r w:rsidRPr="007B5933">
              <w:rPr>
                <w:b/>
                <w:sz w:val="18"/>
                <w:szCs w:val="18"/>
                <w:highlight w:val="magenta"/>
              </w:rPr>
              <w:t>67</w:t>
            </w:r>
          </w:p>
        </w:tc>
        <w:tc>
          <w:tcPr>
            <w:tcW w:w="851" w:type="dxa"/>
            <w:shd w:val="clear" w:color="auto" w:fill="auto"/>
          </w:tcPr>
          <w:p w:rsidR="002A6013" w:rsidRPr="007B5933" w:rsidRDefault="002A6013" w:rsidP="00E3602E">
            <w:pPr>
              <w:jc w:val="center"/>
              <w:rPr>
                <w:sz w:val="18"/>
                <w:szCs w:val="18"/>
              </w:rPr>
            </w:pPr>
            <w:r w:rsidRPr="007B5933">
              <w:rPr>
                <w:sz w:val="18"/>
                <w:szCs w:val="18"/>
              </w:rPr>
              <w:t>167</w:t>
            </w:r>
          </w:p>
        </w:tc>
        <w:tc>
          <w:tcPr>
            <w:tcW w:w="850" w:type="dxa"/>
            <w:shd w:val="clear" w:color="auto" w:fill="auto"/>
          </w:tcPr>
          <w:p w:rsidR="002A6013" w:rsidRPr="007B5933" w:rsidRDefault="002A6013" w:rsidP="00E3602E">
            <w:pPr>
              <w:jc w:val="center"/>
              <w:rPr>
                <w:sz w:val="18"/>
                <w:szCs w:val="18"/>
              </w:rPr>
            </w:pPr>
            <w:r w:rsidRPr="007B5933">
              <w:rPr>
                <w:sz w:val="18"/>
                <w:szCs w:val="18"/>
              </w:rPr>
              <w:t>3482</w:t>
            </w:r>
          </w:p>
        </w:tc>
        <w:tc>
          <w:tcPr>
            <w:tcW w:w="709" w:type="dxa"/>
            <w:shd w:val="clear" w:color="auto" w:fill="auto"/>
          </w:tcPr>
          <w:p w:rsidR="002A6013" w:rsidRPr="007B5933" w:rsidRDefault="002A6013" w:rsidP="00E3602E">
            <w:pPr>
              <w:jc w:val="center"/>
              <w:rPr>
                <w:sz w:val="18"/>
                <w:szCs w:val="18"/>
              </w:rPr>
            </w:pPr>
            <w:r w:rsidRPr="007B5933">
              <w:rPr>
                <w:sz w:val="18"/>
                <w:szCs w:val="18"/>
              </w:rPr>
              <w:t>255</w:t>
            </w:r>
          </w:p>
        </w:tc>
        <w:tc>
          <w:tcPr>
            <w:tcW w:w="709" w:type="dxa"/>
            <w:shd w:val="clear" w:color="auto" w:fill="auto"/>
          </w:tcPr>
          <w:p w:rsidR="002A6013" w:rsidRPr="007B5933" w:rsidRDefault="002A6013" w:rsidP="00E3602E">
            <w:pPr>
              <w:jc w:val="center"/>
              <w:rPr>
                <w:sz w:val="18"/>
                <w:szCs w:val="18"/>
              </w:rPr>
            </w:pPr>
            <w:r w:rsidRPr="007B5933">
              <w:rPr>
                <w:sz w:val="18"/>
                <w:szCs w:val="18"/>
              </w:rPr>
              <w:t>112</w:t>
            </w:r>
          </w:p>
        </w:tc>
        <w:tc>
          <w:tcPr>
            <w:tcW w:w="709" w:type="dxa"/>
            <w:shd w:val="clear" w:color="auto" w:fill="auto"/>
          </w:tcPr>
          <w:p w:rsidR="002A6013" w:rsidRPr="007B5933" w:rsidRDefault="002A6013" w:rsidP="00E3602E">
            <w:pPr>
              <w:jc w:val="center"/>
              <w:rPr>
                <w:sz w:val="18"/>
                <w:szCs w:val="18"/>
              </w:rPr>
            </w:pPr>
            <w:r w:rsidRPr="007B5933">
              <w:rPr>
                <w:sz w:val="18"/>
                <w:szCs w:val="18"/>
              </w:rPr>
              <w:t>52</w:t>
            </w:r>
          </w:p>
        </w:tc>
        <w:tc>
          <w:tcPr>
            <w:tcW w:w="708" w:type="dxa"/>
            <w:shd w:val="clear" w:color="auto" w:fill="auto"/>
          </w:tcPr>
          <w:p w:rsidR="002A6013" w:rsidRPr="007B5933" w:rsidRDefault="002A6013" w:rsidP="00E3602E">
            <w:pPr>
              <w:jc w:val="center"/>
              <w:rPr>
                <w:sz w:val="18"/>
                <w:szCs w:val="18"/>
              </w:rPr>
            </w:pPr>
            <w:r w:rsidRPr="007B5933">
              <w:rPr>
                <w:sz w:val="18"/>
                <w:szCs w:val="18"/>
              </w:rPr>
              <w:t>267</w:t>
            </w:r>
          </w:p>
        </w:tc>
        <w:tc>
          <w:tcPr>
            <w:tcW w:w="708" w:type="dxa"/>
            <w:shd w:val="clear" w:color="auto" w:fill="auto"/>
          </w:tcPr>
          <w:p w:rsidR="002A6013" w:rsidRPr="007B5933" w:rsidRDefault="002A6013" w:rsidP="00E3602E">
            <w:pPr>
              <w:jc w:val="center"/>
              <w:rPr>
                <w:sz w:val="18"/>
                <w:szCs w:val="18"/>
              </w:rPr>
            </w:pPr>
            <w:r w:rsidRPr="007B5933">
              <w:rPr>
                <w:sz w:val="18"/>
                <w:szCs w:val="18"/>
              </w:rPr>
              <w:t>197</w:t>
            </w:r>
          </w:p>
        </w:tc>
        <w:tc>
          <w:tcPr>
            <w:tcW w:w="567" w:type="dxa"/>
            <w:shd w:val="clear" w:color="auto" w:fill="auto"/>
          </w:tcPr>
          <w:p w:rsidR="002A6013" w:rsidRPr="007B5933" w:rsidRDefault="002A6013" w:rsidP="00E3602E">
            <w:pPr>
              <w:jc w:val="center"/>
              <w:rPr>
                <w:sz w:val="18"/>
                <w:szCs w:val="18"/>
              </w:rPr>
            </w:pPr>
            <w:r w:rsidRPr="007B5933">
              <w:rPr>
                <w:sz w:val="18"/>
                <w:szCs w:val="18"/>
              </w:rPr>
              <w:t>94</w:t>
            </w:r>
          </w:p>
        </w:tc>
        <w:tc>
          <w:tcPr>
            <w:tcW w:w="567" w:type="dxa"/>
            <w:shd w:val="clear" w:color="auto" w:fill="auto"/>
          </w:tcPr>
          <w:p w:rsidR="002A6013" w:rsidRPr="007B5933" w:rsidRDefault="002A6013" w:rsidP="00E3602E">
            <w:pPr>
              <w:jc w:val="center"/>
              <w:rPr>
                <w:sz w:val="18"/>
                <w:szCs w:val="18"/>
              </w:rPr>
            </w:pPr>
            <w:r w:rsidRPr="007B5933">
              <w:rPr>
                <w:sz w:val="18"/>
                <w:szCs w:val="18"/>
              </w:rPr>
              <w:t>9</w:t>
            </w:r>
          </w:p>
        </w:tc>
        <w:tc>
          <w:tcPr>
            <w:tcW w:w="568" w:type="dxa"/>
            <w:shd w:val="clear" w:color="auto" w:fill="auto"/>
          </w:tcPr>
          <w:p w:rsidR="002A6013" w:rsidRPr="007B5933" w:rsidRDefault="002A6013" w:rsidP="00E3602E">
            <w:pPr>
              <w:jc w:val="center"/>
              <w:rPr>
                <w:sz w:val="18"/>
                <w:szCs w:val="18"/>
              </w:rPr>
            </w:pPr>
            <w:r w:rsidRPr="007B5933">
              <w:rPr>
                <w:sz w:val="18"/>
                <w:szCs w:val="18"/>
              </w:rPr>
              <w:t>82</w:t>
            </w:r>
          </w:p>
        </w:tc>
      </w:tr>
      <w:tr w:rsidR="002A6013" w:rsidRPr="00EA517E" w:rsidTr="002A6013">
        <w:trPr>
          <w:trHeight w:val="189"/>
        </w:trPr>
        <w:tc>
          <w:tcPr>
            <w:tcW w:w="993" w:type="dxa"/>
            <w:shd w:val="clear" w:color="auto" w:fill="auto"/>
          </w:tcPr>
          <w:p w:rsidR="002A6013" w:rsidRPr="00BD7A87" w:rsidRDefault="002A6013" w:rsidP="00E3602E">
            <w:pPr>
              <w:jc w:val="center"/>
              <w:rPr>
                <w:b/>
                <w:i/>
                <w:sz w:val="18"/>
                <w:szCs w:val="18"/>
              </w:rPr>
            </w:pPr>
            <w:r w:rsidRPr="00BD7A87">
              <w:rPr>
                <w:b/>
                <w:i/>
                <w:sz w:val="18"/>
                <w:szCs w:val="18"/>
              </w:rPr>
              <w:t>2006</w:t>
            </w:r>
          </w:p>
        </w:tc>
        <w:tc>
          <w:tcPr>
            <w:tcW w:w="850" w:type="dxa"/>
            <w:shd w:val="clear" w:color="auto" w:fill="auto"/>
          </w:tcPr>
          <w:p w:rsidR="002A6013" w:rsidRPr="007B5933" w:rsidRDefault="002A6013" w:rsidP="00E3602E">
            <w:pPr>
              <w:jc w:val="center"/>
              <w:rPr>
                <w:sz w:val="18"/>
                <w:szCs w:val="18"/>
              </w:rPr>
            </w:pPr>
            <w:r w:rsidRPr="007B5933">
              <w:rPr>
                <w:sz w:val="18"/>
                <w:szCs w:val="18"/>
              </w:rPr>
              <w:t>4796</w:t>
            </w:r>
          </w:p>
        </w:tc>
        <w:tc>
          <w:tcPr>
            <w:tcW w:w="709" w:type="dxa"/>
            <w:shd w:val="clear" w:color="auto" w:fill="auto"/>
          </w:tcPr>
          <w:p w:rsidR="002A6013" w:rsidRPr="007B5933" w:rsidRDefault="002A6013" w:rsidP="00E3602E">
            <w:pPr>
              <w:jc w:val="center"/>
              <w:rPr>
                <w:sz w:val="18"/>
                <w:szCs w:val="18"/>
              </w:rPr>
            </w:pPr>
            <w:r w:rsidRPr="007B5933">
              <w:rPr>
                <w:sz w:val="18"/>
                <w:szCs w:val="18"/>
              </w:rPr>
              <w:t>12</w:t>
            </w:r>
          </w:p>
        </w:tc>
        <w:tc>
          <w:tcPr>
            <w:tcW w:w="851" w:type="dxa"/>
            <w:shd w:val="clear" w:color="auto" w:fill="auto"/>
          </w:tcPr>
          <w:p w:rsidR="002A6013" w:rsidRPr="007B5933" w:rsidRDefault="002A6013" w:rsidP="00E3602E">
            <w:pPr>
              <w:jc w:val="center"/>
              <w:rPr>
                <w:sz w:val="18"/>
                <w:szCs w:val="18"/>
              </w:rPr>
            </w:pPr>
            <w:r w:rsidRPr="007B5933">
              <w:rPr>
                <w:sz w:val="18"/>
                <w:szCs w:val="18"/>
              </w:rPr>
              <w:t>208</w:t>
            </w:r>
          </w:p>
        </w:tc>
        <w:tc>
          <w:tcPr>
            <w:tcW w:w="850" w:type="dxa"/>
            <w:shd w:val="clear" w:color="auto" w:fill="auto"/>
          </w:tcPr>
          <w:p w:rsidR="002A6013" w:rsidRPr="007B5933" w:rsidRDefault="002A6013" w:rsidP="00E3602E">
            <w:pPr>
              <w:jc w:val="center"/>
              <w:rPr>
                <w:sz w:val="18"/>
                <w:szCs w:val="18"/>
              </w:rPr>
            </w:pPr>
            <w:r w:rsidRPr="007B5933">
              <w:rPr>
                <w:sz w:val="18"/>
                <w:szCs w:val="18"/>
              </w:rPr>
              <w:t>3369</w:t>
            </w:r>
          </w:p>
        </w:tc>
        <w:tc>
          <w:tcPr>
            <w:tcW w:w="709" w:type="dxa"/>
            <w:shd w:val="clear" w:color="auto" w:fill="auto"/>
          </w:tcPr>
          <w:p w:rsidR="002A6013" w:rsidRPr="007B5933" w:rsidRDefault="002A6013" w:rsidP="00E3602E">
            <w:pPr>
              <w:jc w:val="center"/>
              <w:rPr>
                <w:sz w:val="18"/>
                <w:szCs w:val="18"/>
              </w:rPr>
            </w:pPr>
            <w:r w:rsidRPr="007B5933">
              <w:rPr>
                <w:sz w:val="18"/>
                <w:szCs w:val="18"/>
              </w:rPr>
              <w:t>242</w:t>
            </w:r>
          </w:p>
        </w:tc>
        <w:tc>
          <w:tcPr>
            <w:tcW w:w="709" w:type="dxa"/>
            <w:shd w:val="clear" w:color="auto" w:fill="auto"/>
          </w:tcPr>
          <w:p w:rsidR="002A6013" w:rsidRPr="007B5933" w:rsidRDefault="002A6013" w:rsidP="00E3602E">
            <w:pPr>
              <w:jc w:val="center"/>
              <w:rPr>
                <w:sz w:val="18"/>
                <w:szCs w:val="18"/>
              </w:rPr>
            </w:pPr>
            <w:r w:rsidRPr="007B5933">
              <w:rPr>
                <w:sz w:val="18"/>
                <w:szCs w:val="18"/>
              </w:rPr>
              <w:t>199</w:t>
            </w:r>
          </w:p>
        </w:tc>
        <w:tc>
          <w:tcPr>
            <w:tcW w:w="709" w:type="dxa"/>
            <w:shd w:val="clear" w:color="auto" w:fill="auto"/>
          </w:tcPr>
          <w:p w:rsidR="002A6013" w:rsidRPr="007B5933" w:rsidRDefault="002A6013" w:rsidP="00E3602E">
            <w:pPr>
              <w:jc w:val="center"/>
              <w:rPr>
                <w:sz w:val="18"/>
                <w:szCs w:val="18"/>
              </w:rPr>
            </w:pPr>
            <w:r w:rsidRPr="007B5933">
              <w:rPr>
                <w:sz w:val="18"/>
                <w:szCs w:val="18"/>
              </w:rPr>
              <w:t>52</w:t>
            </w:r>
          </w:p>
        </w:tc>
        <w:tc>
          <w:tcPr>
            <w:tcW w:w="708" w:type="dxa"/>
            <w:shd w:val="clear" w:color="auto" w:fill="auto"/>
          </w:tcPr>
          <w:p w:rsidR="002A6013" w:rsidRPr="007B5933" w:rsidRDefault="002A6013" w:rsidP="00E3602E">
            <w:pPr>
              <w:jc w:val="center"/>
              <w:rPr>
                <w:sz w:val="18"/>
                <w:szCs w:val="18"/>
              </w:rPr>
            </w:pPr>
            <w:r w:rsidRPr="007B5933">
              <w:rPr>
                <w:sz w:val="18"/>
                <w:szCs w:val="18"/>
              </w:rPr>
              <w:t>290</w:t>
            </w:r>
          </w:p>
        </w:tc>
        <w:tc>
          <w:tcPr>
            <w:tcW w:w="708" w:type="dxa"/>
            <w:shd w:val="clear" w:color="auto" w:fill="auto"/>
          </w:tcPr>
          <w:p w:rsidR="002A6013" w:rsidRPr="007B5933" w:rsidRDefault="002A6013" w:rsidP="00E3602E">
            <w:pPr>
              <w:jc w:val="center"/>
              <w:rPr>
                <w:sz w:val="18"/>
                <w:szCs w:val="18"/>
              </w:rPr>
            </w:pPr>
            <w:r w:rsidRPr="007B5933">
              <w:rPr>
                <w:sz w:val="18"/>
                <w:szCs w:val="18"/>
              </w:rPr>
              <w:t>153</w:t>
            </w:r>
          </w:p>
        </w:tc>
        <w:tc>
          <w:tcPr>
            <w:tcW w:w="567" w:type="dxa"/>
            <w:shd w:val="clear" w:color="auto" w:fill="auto"/>
          </w:tcPr>
          <w:p w:rsidR="002A6013" w:rsidRPr="007B5933" w:rsidRDefault="002A6013" w:rsidP="00E3602E">
            <w:pPr>
              <w:jc w:val="center"/>
              <w:rPr>
                <w:sz w:val="18"/>
                <w:szCs w:val="18"/>
              </w:rPr>
            </w:pPr>
            <w:r w:rsidRPr="007B5933">
              <w:rPr>
                <w:sz w:val="18"/>
                <w:szCs w:val="18"/>
              </w:rPr>
              <w:t>145</w:t>
            </w:r>
          </w:p>
        </w:tc>
        <w:tc>
          <w:tcPr>
            <w:tcW w:w="567" w:type="dxa"/>
            <w:shd w:val="clear" w:color="auto" w:fill="auto"/>
          </w:tcPr>
          <w:p w:rsidR="002A6013" w:rsidRPr="007B5933" w:rsidRDefault="002A6013" w:rsidP="00E3602E">
            <w:pPr>
              <w:jc w:val="center"/>
              <w:rPr>
                <w:sz w:val="18"/>
                <w:szCs w:val="18"/>
              </w:rPr>
            </w:pPr>
            <w:r w:rsidRPr="007B5933">
              <w:rPr>
                <w:sz w:val="18"/>
                <w:szCs w:val="18"/>
              </w:rPr>
              <w:t>12</w:t>
            </w:r>
          </w:p>
        </w:tc>
        <w:tc>
          <w:tcPr>
            <w:tcW w:w="568" w:type="dxa"/>
            <w:shd w:val="clear" w:color="auto" w:fill="auto"/>
          </w:tcPr>
          <w:p w:rsidR="002A6013" w:rsidRPr="007B5933" w:rsidRDefault="002A6013" w:rsidP="00E3602E">
            <w:pPr>
              <w:jc w:val="center"/>
              <w:rPr>
                <w:sz w:val="18"/>
                <w:szCs w:val="18"/>
              </w:rPr>
            </w:pPr>
            <w:r w:rsidRPr="007B5933">
              <w:rPr>
                <w:sz w:val="18"/>
                <w:szCs w:val="18"/>
              </w:rPr>
              <w:t>98</w:t>
            </w:r>
          </w:p>
        </w:tc>
      </w:tr>
      <w:tr w:rsidR="002A6013" w:rsidRPr="00EA517E" w:rsidTr="002A6013">
        <w:trPr>
          <w:trHeight w:val="203"/>
        </w:trPr>
        <w:tc>
          <w:tcPr>
            <w:tcW w:w="993" w:type="dxa"/>
            <w:shd w:val="clear" w:color="auto" w:fill="auto"/>
          </w:tcPr>
          <w:p w:rsidR="002A6013" w:rsidRPr="00BD7A87" w:rsidRDefault="002A6013" w:rsidP="00E3602E">
            <w:pPr>
              <w:jc w:val="center"/>
              <w:rPr>
                <w:b/>
                <w:i/>
                <w:sz w:val="18"/>
                <w:szCs w:val="18"/>
              </w:rPr>
            </w:pPr>
            <w:r w:rsidRPr="00BD7A87">
              <w:rPr>
                <w:b/>
                <w:i/>
                <w:sz w:val="18"/>
                <w:szCs w:val="18"/>
              </w:rPr>
              <w:t>2007</w:t>
            </w:r>
          </w:p>
        </w:tc>
        <w:tc>
          <w:tcPr>
            <w:tcW w:w="850" w:type="dxa"/>
            <w:shd w:val="clear" w:color="auto" w:fill="auto"/>
          </w:tcPr>
          <w:p w:rsidR="002A6013" w:rsidRPr="007B5933" w:rsidRDefault="002A6013" w:rsidP="00E3602E">
            <w:pPr>
              <w:jc w:val="center"/>
              <w:rPr>
                <w:sz w:val="18"/>
                <w:szCs w:val="18"/>
              </w:rPr>
            </w:pPr>
            <w:r w:rsidRPr="007B5933">
              <w:rPr>
                <w:sz w:val="18"/>
                <w:szCs w:val="18"/>
              </w:rPr>
              <w:t>5629</w:t>
            </w:r>
          </w:p>
        </w:tc>
        <w:tc>
          <w:tcPr>
            <w:tcW w:w="709" w:type="dxa"/>
            <w:shd w:val="clear" w:color="auto" w:fill="auto"/>
          </w:tcPr>
          <w:p w:rsidR="002A6013" w:rsidRPr="007B5933" w:rsidRDefault="002A6013" w:rsidP="00E3602E">
            <w:pPr>
              <w:jc w:val="center"/>
              <w:rPr>
                <w:sz w:val="18"/>
                <w:szCs w:val="18"/>
              </w:rPr>
            </w:pPr>
            <w:r w:rsidRPr="007B5933">
              <w:rPr>
                <w:sz w:val="18"/>
                <w:szCs w:val="18"/>
              </w:rPr>
              <w:t>13</w:t>
            </w:r>
          </w:p>
        </w:tc>
        <w:tc>
          <w:tcPr>
            <w:tcW w:w="851" w:type="dxa"/>
            <w:shd w:val="clear" w:color="auto" w:fill="auto"/>
          </w:tcPr>
          <w:p w:rsidR="002A6013" w:rsidRPr="007B5933" w:rsidRDefault="002A6013" w:rsidP="00E3602E">
            <w:pPr>
              <w:jc w:val="center"/>
              <w:rPr>
                <w:sz w:val="18"/>
                <w:szCs w:val="18"/>
              </w:rPr>
            </w:pPr>
            <w:r w:rsidRPr="007B5933">
              <w:rPr>
                <w:sz w:val="18"/>
                <w:szCs w:val="18"/>
              </w:rPr>
              <w:t>85</w:t>
            </w:r>
          </w:p>
        </w:tc>
        <w:tc>
          <w:tcPr>
            <w:tcW w:w="850" w:type="dxa"/>
            <w:shd w:val="clear" w:color="auto" w:fill="auto"/>
          </w:tcPr>
          <w:p w:rsidR="002A6013" w:rsidRPr="007B5933" w:rsidRDefault="002A6013" w:rsidP="00E3602E">
            <w:pPr>
              <w:jc w:val="center"/>
              <w:rPr>
                <w:sz w:val="18"/>
                <w:szCs w:val="18"/>
              </w:rPr>
            </w:pPr>
            <w:r w:rsidRPr="007B5933">
              <w:rPr>
                <w:sz w:val="18"/>
                <w:szCs w:val="18"/>
              </w:rPr>
              <w:t>2312</w:t>
            </w:r>
          </w:p>
        </w:tc>
        <w:tc>
          <w:tcPr>
            <w:tcW w:w="709" w:type="dxa"/>
            <w:shd w:val="clear" w:color="auto" w:fill="auto"/>
          </w:tcPr>
          <w:p w:rsidR="002A6013" w:rsidRPr="007B5933" w:rsidRDefault="002A6013" w:rsidP="00E3602E">
            <w:pPr>
              <w:jc w:val="center"/>
              <w:rPr>
                <w:sz w:val="18"/>
                <w:szCs w:val="18"/>
              </w:rPr>
            </w:pPr>
            <w:r w:rsidRPr="007B5933">
              <w:rPr>
                <w:sz w:val="18"/>
                <w:szCs w:val="18"/>
              </w:rPr>
              <w:t>97</w:t>
            </w:r>
          </w:p>
        </w:tc>
        <w:tc>
          <w:tcPr>
            <w:tcW w:w="709" w:type="dxa"/>
            <w:shd w:val="clear" w:color="auto" w:fill="auto"/>
          </w:tcPr>
          <w:p w:rsidR="002A6013" w:rsidRPr="007B5933" w:rsidRDefault="002A6013" w:rsidP="00E3602E">
            <w:pPr>
              <w:jc w:val="center"/>
              <w:rPr>
                <w:sz w:val="18"/>
                <w:szCs w:val="18"/>
              </w:rPr>
            </w:pPr>
            <w:r w:rsidRPr="007B5933">
              <w:rPr>
                <w:sz w:val="18"/>
                <w:szCs w:val="18"/>
              </w:rPr>
              <w:t>167</w:t>
            </w:r>
          </w:p>
        </w:tc>
        <w:tc>
          <w:tcPr>
            <w:tcW w:w="709" w:type="dxa"/>
            <w:shd w:val="clear" w:color="auto" w:fill="auto"/>
          </w:tcPr>
          <w:p w:rsidR="002A6013" w:rsidRPr="007B5933" w:rsidRDefault="002A6013" w:rsidP="00E3602E">
            <w:pPr>
              <w:jc w:val="center"/>
              <w:rPr>
                <w:sz w:val="18"/>
                <w:szCs w:val="18"/>
              </w:rPr>
            </w:pPr>
            <w:r w:rsidRPr="007B5933">
              <w:rPr>
                <w:sz w:val="18"/>
                <w:szCs w:val="18"/>
              </w:rPr>
              <w:t>36</w:t>
            </w:r>
          </w:p>
        </w:tc>
        <w:tc>
          <w:tcPr>
            <w:tcW w:w="708" w:type="dxa"/>
            <w:shd w:val="clear" w:color="auto" w:fill="auto"/>
          </w:tcPr>
          <w:p w:rsidR="002A6013" w:rsidRPr="007B5933" w:rsidRDefault="002A6013" w:rsidP="00E3602E">
            <w:pPr>
              <w:jc w:val="center"/>
              <w:rPr>
                <w:sz w:val="18"/>
                <w:szCs w:val="18"/>
              </w:rPr>
            </w:pPr>
            <w:r w:rsidRPr="007B5933">
              <w:rPr>
                <w:sz w:val="18"/>
                <w:szCs w:val="18"/>
              </w:rPr>
              <w:t>165</w:t>
            </w:r>
          </w:p>
        </w:tc>
        <w:tc>
          <w:tcPr>
            <w:tcW w:w="708" w:type="dxa"/>
            <w:shd w:val="clear" w:color="auto" w:fill="auto"/>
          </w:tcPr>
          <w:p w:rsidR="002A6013" w:rsidRPr="007B5933" w:rsidRDefault="002A6013" w:rsidP="00E3602E">
            <w:pPr>
              <w:jc w:val="center"/>
              <w:rPr>
                <w:sz w:val="18"/>
                <w:szCs w:val="18"/>
              </w:rPr>
            </w:pPr>
            <w:r w:rsidRPr="007B5933">
              <w:rPr>
                <w:sz w:val="18"/>
                <w:szCs w:val="18"/>
              </w:rPr>
              <w:t>131</w:t>
            </w:r>
          </w:p>
        </w:tc>
        <w:tc>
          <w:tcPr>
            <w:tcW w:w="567" w:type="dxa"/>
            <w:shd w:val="clear" w:color="auto" w:fill="auto"/>
          </w:tcPr>
          <w:p w:rsidR="002A6013" w:rsidRPr="007B5933" w:rsidRDefault="002A6013" w:rsidP="00E3602E">
            <w:pPr>
              <w:jc w:val="center"/>
              <w:rPr>
                <w:sz w:val="18"/>
                <w:szCs w:val="18"/>
              </w:rPr>
            </w:pPr>
            <w:r w:rsidRPr="007B5933">
              <w:rPr>
                <w:sz w:val="18"/>
                <w:szCs w:val="18"/>
              </w:rPr>
              <w:t>80</w:t>
            </w:r>
          </w:p>
        </w:tc>
        <w:tc>
          <w:tcPr>
            <w:tcW w:w="567" w:type="dxa"/>
            <w:shd w:val="clear" w:color="auto" w:fill="auto"/>
          </w:tcPr>
          <w:p w:rsidR="002A6013" w:rsidRPr="007B5933" w:rsidRDefault="002A6013" w:rsidP="00E3602E">
            <w:pPr>
              <w:jc w:val="center"/>
              <w:rPr>
                <w:sz w:val="18"/>
                <w:szCs w:val="18"/>
              </w:rPr>
            </w:pPr>
            <w:r w:rsidRPr="007B5933">
              <w:rPr>
                <w:sz w:val="18"/>
                <w:szCs w:val="18"/>
              </w:rPr>
              <w:t>5</w:t>
            </w:r>
          </w:p>
        </w:tc>
        <w:tc>
          <w:tcPr>
            <w:tcW w:w="568" w:type="dxa"/>
            <w:shd w:val="clear" w:color="auto" w:fill="auto"/>
          </w:tcPr>
          <w:p w:rsidR="002A6013" w:rsidRPr="007B5933" w:rsidRDefault="002A6013" w:rsidP="00E3602E">
            <w:pPr>
              <w:jc w:val="center"/>
              <w:rPr>
                <w:sz w:val="18"/>
                <w:szCs w:val="18"/>
              </w:rPr>
            </w:pPr>
            <w:r w:rsidRPr="007B5933">
              <w:rPr>
                <w:sz w:val="18"/>
                <w:szCs w:val="18"/>
              </w:rPr>
              <w:t>85</w:t>
            </w:r>
          </w:p>
        </w:tc>
      </w:tr>
      <w:tr w:rsidR="002A6013" w:rsidRPr="00EA517E" w:rsidTr="002A6013">
        <w:trPr>
          <w:trHeight w:val="189"/>
        </w:trPr>
        <w:tc>
          <w:tcPr>
            <w:tcW w:w="993" w:type="dxa"/>
            <w:shd w:val="clear" w:color="auto" w:fill="auto"/>
          </w:tcPr>
          <w:p w:rsidR="002A6013" w:rsidRPr="00BD7A87" w:rsidRDefault="002A6013" w:rsidP="00E3602E">
            <w:pPr>
              <w:jc w:val="center"/>
              <w:rPr>
                <w:b/>
                <w:i/>
                <w:sz w:val="18"/>
                <w:szCs w:val="18"/>
              </w:rPr>
            </w:pPr>
            <w:r w:rsidRPr="00BD7A87">
              <w:rPr>
                <w:b/>
                <w:i/>
                <w:sz w:val="18"/>
                <w:szCs w:val="18"/>
              </w:rPr>
              <w:t>2008</w:t>
            </w:r>
          </w:p>
        </w:tc>
        <w:tc>
          <w:tcPr>
            <w:tcW w:w="850" w:type="dxa"/>
            <w:shd w:val="clear" w:color="auto" w:fill="auto"/>
          </w:tcPr>
          <w:p w:rsidR="002A6013" w:rsidRPr="007B5933" w:rsidRDefault="002A6013" w:rsidP="00E3602E">
            <w:pPr>
              <w:jc w:val="center"/>
              <w:rPr>
                <w:sz w:val="18"/>
                <w:szCs w:val="18"/>
              </w:rPr>
            </w:pPr>
            <w:r w:rsidRPr="007B5933">
              <w:rPr>
                <w:sz w:val="18"/>
                <w:szCs w:val="18"/>
              </w:rPr>
              <w:t>6276</w:t>
            </w:r>
          </w:p>
        </w:tc>
        <w:tc>
          <w:tcPr>
            <w:tcW w:w="709" w:type="dxa"/>
            <w:shd w:val="clear" w:color="auto" w:fill="auto"/>
          </w:tcPr>
          <w:p w:rsidR="002A6013" w:rsidRPr="007B5933" w:rsidRDefault="002A6013" w:rsidP="00E3602E">
            <w:pPr>
              <w:jc w:val="center"/>
              <w:rPr>
                <w:sz w:val="18"/>
                <w:szCs w:val="18"/>
              </w:rPr>
            </w:pPr>
            <w:r w:rsidRPr="007B5933">
              <w:rPr>
                <w:sz w:val="18"/>
                <w:szCs w:val="18"/>
              </w:rPr>
              <w:t>25</w:t>
            </w:r>
          </w:p>
        </w:tc>
        <w:tc>
          <w:tcPr>
            <w:tcW w:w="851" w:type="dxa"/>
            <w:shd w:val="clear" w:color="auto" w:fill="auto"/>
          </w:tcPr>
          <w:p w:rsidR="002A6013" w:rsidRPr="007B5933" w:rsidRDefault="002A6013" w:rsidP="00E3602E">
            <w:pPr>
              <w:jc w:val="center"/>
              <w:rPr>
                <w:b/>
                <w:sz w:val="18"/>
                <w:szCs w:val="18"/>
              </w:rPr>
            </w:pPr>
            <w:r w:rsidRPr="007B5933">
              <w:rPr>
                <w:b/>
                <w:sz w:val="18"/>
                <w:szCs w:val="18"/>
                <w:highlight w:val="cyan"/>
              </w:rPr>
              <w:t>41</w:t>
            </w:r>
          </w:p>
        </w:tc>
        <w:tc>
          <w:tcPr>
            <w:tcW w:w="850" w:type="dxa"/>
            <w:shd w:val="clear" w:color="auto" w:fill="auto"/>
          </w:tcPr>
          <w:p w:rsidR="002A6013" w:rsidRPr="007B5933" w:rsidRDefault="002A6013" w:rsidP="00E3602E">
            <w:pPr>
              <w:jc w:val="center"/>
              <w:rPr>
                <w:sz w:val="18"/>
                <w:szCs w:val="18"/>
              </w:rPr>
            </w:pPr>
            <w:r w:rsidRPr="007B5933">
              <w:rPr>
                <w:sz w:val="18"/>
                <w:szCs w:val="18"/>
              </w:rPr>
              <w:t>2400</w:t>
            </w:r>
          </w:p>
        </w:tc>
        <w:tc>
          <w:tcPr>
            <w:tcW w:w="709" w:type="dxa"/>
            <w:shd w:val="clear" w:color="auto" w:fill="auto"/>
          </w:tcPr>
          <w:p w:rsidR="002A6013" w:rsidRPr="007B5933" w:rsidRDefault="002A6013" w:rsidP="00E3602E">
            <w:pPr>
              <w:jc w:val="center"/>
              <w:rPr>
                <w:sz w:val="18"/>
                <w:szCs w:val="18"/>
              </w:rPr>
            </w:pPr>
            <w:r w:rsidRPr="007B5933">
              <w:rPr>
                <w:sz w:val="18"/>
                <w:szCs w:val="18"/>
              </w:rPr>
              <w:t>111</w:t>
            </w:r>
          </w:p>
        </w:tc>
        <w:tc>
          <w:tcPr>
            <w:tcW w:w="709" w:type="dxa"/>
            <w:shd w:val="clear" w:color="auto" w:fill="auto"/>
          </w:tcPr>
          <w:p w:rsidR="002A6013" w:rsidRPr="007B5933" w:rsidRDefault="002A6013" w:rsidP="00E3602E">
            <w:pPr>
              <w:jc w:val="center"/>
              <w:rPr>
                <w:sz w:val="18"/>
                <w:szCs w:val="18"/>
              </w:rPr>
            </w:pPr>
            <w:r w:rsidRPr="007B5933">
              <w:rPr>
                <w:sz w:val="18"/>
                <w:szCs w:val="18"/>
              </w:rPr>
              <w:t>176</w:t>
            </w:r>
          </w:p>
        </w:tc>
        <w:tc>
          <w:tcPr>
            <w:tcW w:w="709" w:type="dxa"/>
            <w:shd w:val="clear" w:color="auto" w:fill="auto"/>
          </w:tcPr>
          <w:p w:rsidR="002A6013" w:rsidRPr="007B5933" w:rsidRDefault="002A6013" w:rsidP="00E3602E">
            <w:pPr>
              <w:jc w:val="center"/>
              <w:rPr>
                <w:sz w:val="18"/>
                <w:szCs w:val="18"/>
              </w:rPr>
            </w:pPr>
            <w:r w:rsidRPr="007B5933">
              <w:rPr>
                <w:sz w:val="18"/>
                <w:szCs w:val="18"/>
              </w:rPr>
              <w:t>16</w:t>
            </w:r>
          </w:p>
        </w:tc>
        <w:tc>
          <w:tcPr>
            <w:tcW w:w="708" w:type="dxa"/>
            <w:shd w:val="clear" w:color="auto" w:fill="auto"/>
          </w:tcPr>
          <w:p w:rsidR="002A6013" w:rsidRPr="007B5933" w:rsidRDefault="002A6013" w:rsidP="00E3602E">
            <w:pPr>
              <w:jc w:val="center"/>
              <w:rPr>
                <w:sz w:val="18"/>
                <w:szCs w:val="18"/>
              </w:rPr>
            </w:pPr>
            <w:r w:rsidRPr="007B5933">
              <w:rPr>
                <w:sz w:val="18"/>
                <w:szCs w:val="18"/>
              </w:rPr>
              <w:t>239</w:t>
            </w:r>
          </w:p>
        </w:tc>
        <w:tc>
          <w:tcPr>
            <w:tcW w:w="708" w:type="dxa"/>
            <w:shd w:val="clear" w:color="auto" w:fill="auto"/>
          </w:tcPr>
          <w:p w:rsidR="002A6013" w:rsidRPr="007B5933" w:rsidRDefault="002A6013" w:rsidP="00E3602E">
            <w:pPr>
              <w:jc w:val="center"/>
              <w:rPr>
                <w:sz w:val="18"/>
                <w:szCs w:val="18"/>
              </w:rPr>
            </w:pPr>
            <w:r w:rsidRPr="007B5933">
              <w:rPr>
                <w:sz w:val="18"/>
                <w:szCs w:val="18"/>
              </w:rPr>
              <w:t>197</w:t>
            </w:r>
          </w:p>
        </w:tc>
        <w:tc>
          <w:tcPr>
            <w:tcW w:w="567" w:type="dxa"/>
            <w:shd w:val="clear" w:color="auto" w:fill="auto"/>
          </w:tcPr>
          <w:p w:rsidR="002A6013" w:rsidRPr="007B5933" w:rsidRDefault="002A6013" w:rsidP="00E3602E">
            <w:pPr>
              <w:jc w:val="center"/>
              <w:rPr>
                <w:sz w:val="18"/>
                <w:szCs w:val="18"/>
              </w:rPr>
            </w:pPr>
            <w:r w:rsidRPr="007B5933">
              <w:rPr>
                <w:sz w:val="18"/>
                <w:szCs w:val="18"/>
              </w:rPr>
              <w:t>134</w:t>
            </w:r>
          </w:p>
        </w:tc>
        <w:tc>
          <w:tcPr>
            <w:tcW w:w="567" w:type="dxa"/>
            <w:shd w:val="clear" w:color="auto" w:fill="auto"/>
          </w:tcPr>
          <w:p w:rsidR="002A6013" w:rsidRPr="007B5933" w:rsidRDefault="002A6013" w:rsidP="00E3602E">
            <w:pPr>
              <w:jc w:val="center"/>
              <w:rPr>
                <w:sz w:val="18"/>
                <w:szCs w:val="18"/>
              </w:rPr>
            </w:pPr>
            <w:r w:rsidRPr="007B5933">
              <w:rPr>
                <w:sz w:val="18"/>
                <w:szCs w:val="18"/>
              </w:rPr>
              <w:t>20</w:t>
            </w:r>
          </w:p>
        </w:tc>
        <w:tc>
          <w:tcPr>
            <w:tcW w:w="568" w:type="dxa"/>
            <w:shd w:val="clear" w:color="auto" w:fill="auto"/>
          </w:tcPr>
          <w:p w:rsidR="002A6013" w:rsidRPr="007B5933" w:rsidRDefault="002A6013" w:rsidP="00E3602E">
            <w:pPr>
              <w:jc w:val="center"/>
              <w:rPr>
                <w:sz w:val="18"/>
                <w:szCs w:val="18"/>
              </w:rPr>
            </w:pPr>
            <w:r w:rsidRPr="007B5933">
              <w:rPr>
                <w:sz w:val="18"/>
                <w:szCs w:val="18"/>
              </w:rPr>
              <w:t>107</w:t>
            </w:r>
          </w:p>
        </w:tc>
      </w:tr>
      <w:tr w:rsidR="002A6013" w:rsidRPr="00EA517E" w:rsidTr="002A6013">
        <w:trPr>
          <w:trHeight w:val="189"/>
        </w:trPr>
        <w:tc>
          <w:tcPr>
            <w:tcW w:w="993" w:type="dxa"/>
            <w:shd w:val="clear" w:color="auto" w:fill="auto"/>
          </w:tcPr>
          <w:p w:rsidR="002A6013" w:rsidRPr="00BD7A87" w:rsidRDefault="002A6013" w:rsidP="00E3602E">
            <w:pPr>
              <w:jc w:val="center"/>
              <w:rPr>
                <w:b/>
                <w:i/>
                <w:sz w:val="18"/>
                <w:szCs w:val="18"/>
              </w:rPr>
            </w:pPr>
            <w:r w:rsidRPr="00BD7A87">
              <w:rPr>
                <w:b/>
                <w:i/>
                <w:sz w:val="18"/>
                <w:szCs w:val="18"/>
              </w:rPr>
              <w:t>2009</w:t>
            </w:r>
          </w:p>
        </w:tc>
        <w:tc>
          <w:tcPr>
            <w:tcW w:w="850" w:type="dxa"/>
            <w:shd w:val="clear" w:color="auto" w:fill="auto"/>
          </w:tcPr>
          <w:p w:rsidR="002A6013" w:rsidRPr="007B5933" w:rsidRDefault="002A6013" w:rsidP="00E3602E">
            <w:pPr>
              <w:jc w:val="center"/>
              <w:rPr>
                <w:sz w:val="18"/>
                <w:szCs w:val="18"/>
              </w:rPr>
            </w:pPr>
            <w:r w:rsidRPr="007B5933">
              <w:rPr>
                <w:sz w:val="18"/>
                <w:szCs w:val="18"/>
              </w:rPr>
              <w:t>6504</w:t>
            </w:r>
          </w:p>
        </w:tc>
        <w:tc>
          <w:tcPr>
            <w:tcW w:w="709" w:type="dxa"/>
            <w:shd w:val="clear" w:color="auto" w:fill="auto"/>
          </w:tcPr>
          <w:p w:rsidR="002A6013" w:rsidRPr="007B5933" w:rsidRDefault="002A6013" w:rsidP="00E3602E">
            <w:pPr>
              <w:jc w:val="center"/>
              <w:rPr>
                <w:sz w:val="18"/>
                <w:szCs w:val="18"/>
              </w:rPr>
            </w:pPr>
            <w:r w:rsidRPr="007B5933">
              <w:rPr>
                <w:sz w:val="18"/>
                <w:szCs w:val="18"/>
              </w:rPr>
              <w:t>16</w:t>
            </w:r>
          </w:p>
        </w:tc>
        <w:tc>
          <w:tcPr>
            <w:tcW w:w="851" w:type="dxa"/>
            <w:shd w:val="clear" w:color="auto" w:fill="auto"/>
          </w:tcPr>
          <w:p w:rsidR="002A6013" w:rsidRPr="007B5933" w:rsidRDefault="002A6013" w:rsidP="00E3602E">
            <w:pPr>
              <w:jc w:val="center"/>
              <w:rPr>
                <w:sz w:val="18"/>
                <w:szCs w:val="18"/>
              </w:rPr>
            </w:pPr>
            <w:r w:rsidRPr="007B5933">
              <w:rPr>
                <w:sz w:val="18"/>
                <w:szCs w:val="18"/>
              </w:rPr>
              <w:t>67</w:t>
            </w:r>
          </w:p>
        </w:tc>
        <w:tc>
          <w:tcPr>
            <w:tcW w:w="850" w:type="dxa"/>
            <w:shd w:val="clear" w:color="auto" w:fill="auto"/>
          </w:tcPr>
          <w:p w:rsidR="002A6013" w:rsidRPr="007B5933" w:rsidRDefault="002A6013" w:rsidP="00E3602E">
            <w:pPr>
              <w:jc w:val="center"/>
              <w:rPr>
                <w:sz w:val="18"/>
                <w:szCs w:val="18"/>
              </w:rPr>
            </w:pPr>
            <w:r w:rsidRPr="007B5933">
              <w:rPr>
                <w:sz w:val="18"/>
                <w:szCs w:val="18"/>
              </w:rPr>
              <w:t>2856</w:t>
            </w:r>
          </w:p>
        </w:tc>
        <w:tc>
          <w:tcPr>
            <w:tcW w:w="709" w:type="dxa"/>
            <w:shd w:val="clear" w:color="auto" w:fill="auto"/>
          </w:tcPr>
          <w:p w:rsidR="002A6013" w:rsidRPr="007B5933" w:rsidRDefault="002A6013" w:rsidP="00E3602E">
            <w:pPr>
              <w:jc w:val="center"/>
              <w:rPr>
                <w:sz w:val="18"/>
                <w:szCs w:val="18"/>
              </w:rPr>
            </w:pPr>
            <w:r w:rsidRPr="007B5933">
              <w:rPr>
                <w:sz w:val="18"/>
                <w:szCs w:val="18"/>
              </w:rPr>
              <w:t>90</w:t>
            </w:r>
          </w:p>
        </w:tc>
        <w:tc>
          <w:tcPr>
            <w:tcW w:w="709" w:type="dxa"/>
            <w:shd w:val="clear" w:color="auto" w:fill="auto"/>
          </w:tcPr>
          <w:p w:rsidR="002A6013" w:rsidRPr="007B5933" w:rsidRDefault="002A6013" w:rsidP="00E3602E">
            <w:pPr>
              <w:jc w:val="center"/>
              <w:rPr>
                <w:sz w:val="18"/>
                <w:szCs w:val="18"/>
              </w:rPr>
            </w:pPr>
            <w:r w:rsidRPr="007B5933">
              <w:rPr>
                <w:sz w:val="18"/>
                <w:szCs w:val="18"/>
              </w:rPr>
              <w:t>296</w:t>
            </w:r>
          </w:p>
        </w:tc>
        <w:tc>
          <w:tcPr>
            <w:tcW w:w="709" w:type="dxa"/>
            <w:shd w:val="clear" w:color="auto" w:fill="auto"/>
          </w:tcPr>
          <w:p w:rsidR="002A6013" w:rsidRPr="007B5933" w:rsidRDefault="002A6013" w:rsidP="00E3602E">
            <w:pPr>
              <w:jc w:val="center"/>
              <w:rPr>
                <w:sz w:val="18"/>
                <w:szCs w:val="18"/>
              </w:rPr>
            </w:pPr>
            <w:r w:rsidRPr="007B5933">
              <w:rPr>
                <w:sz w:val="18"/>
                <w:szCs w:val="18"/>
              </w:rPr>
              <w:t>36</w:t>
            </w:r>
          </w:p>
        </w:tc>
        <w:tc>
          <w:tcPr>
            <w:tcW w:w="708" w:type="dxa"/>
            <w:shd w:val="clear" w:color="auto" w:fill="auto"/>
          </w:tcPr>
          <w:p w:rsidR="002A6013" w:rsidRPr="007B5933" w:rsidRDefault="002A6013" w:rsidP="00E3602E">
            <w:pPr>
              <w:jc w:val="center"/>
              <w:rPr>
                <w:sz w:val="18"/>
                <w:szCs w:val="18"/>
              </w:rPr>
            </w:pPr>
            <w:r w:rsidRPr="007B5933">
              <w:rPr>
                <w:sz w:val="18"/>
                <w:szCs w:val="18"/>
              </w:rPr>
              <w:t>373</w:t>
            </w:r>
          </w:p>
        </w:tc>
        <w:tc>
          <w:tcPr>
            <w:tcW w:w="708" w:type="dxa"/>
            <w:shd w:val="clear" w:color="auto" w:fill="auto"/>
          </w:tcPr>
          <w:p w:rsidR="002A6013" w:rsidRPr="007B5933" w:rsidRDefault="002A6013" w:rsidP="00E3602E">
            <w:pPr>
              <w:jc w:val="center"/>
              <w:rPr>
                <w:sz w:val="18"/>
                <w:szCs w:val="18"/>
              </w:rPr>
            </w:pPr>
            <w:r w:rsidRPr="007B5933">
              <w:rPr>
                <w:sz w:val="18"/>
                <w:szCs w:val="18"/>
              </w:rPr>
              <w:t>282</w:t>
            </w:r>
          </w:p>
        </w:tc>
        <w:tc>
          <w:tcPr>
            <w:tcW w:w="567" w:type="dxa"/>
            <w:shd w:val="clear" w:color="auto" w:fill="auto"/>
          </w:tcPr>
          <w:p w:rsidR="002A6013" w:rsidRPr="007B5933" w:rsidRDefault="002A6013" w:rsidP="00E3602E">
            <w:pPr>
              <w:jc w:val="center"/>
              <w:rPr>
                <w:sz w:val="18"/>
                <w:szCs w:val="18"/>
              </w:rPr>
            </w:pPr>
            <w:r w:rsidRPr="007B5933">
              <w:rPr>
                <w:sz w:val="18"/>
                <w:szCs w:val="18"/>
              </w:rPr>
              <w:t>174</w:t>
            </w:r>
          </w:p>
        </w:tc>
        <w:tc>
          <w:tcPr>
            <w:tcW w:w="567" w:type="dxa"/>
            <w:shd w:val="clear" w:color="auto" w:fill="auto"/>
          </w:tcPr>
          <w:p w:rsidR="002A6013" w:rsidRPr="007B5933" w:rsidRDefault="002A6013" w:rsidP="00E3602E">
            <w:pPr>
              <w:jc w:val="center"/>
              <w:rPr>
                <w:sz w:val="18"/>
                <w:szCs w:val="18"/>
              </w:rPr>
            </w:pPr>
            <w:r w:rsidRPr="007B5933">
              <w:rPr>
                <w:sz w:val="18"/>
                <w:szCs w:val="18"/>
              </w:rPr>
              <w:t>12</w:t>
            </w:r>
          </w:p>
        </w:tc>
        <w:tc>
          <w:tcPr>
            <w:tcW w:w="568" w:type="dxa"/>
            <w:shd w:val="clear" w:color="auto" w:fill="auto"/>
          </w:tcPr>
          <w:p w:rsidR="002A6013" w:rsidRPr="007B5933" w:rsidRDefault="002A6013" w:rsidP="00E3602E">
            <w:pPr>
              <w:jc w:val="center"/>
              <w:rPr>
                <w:sz w:val="18"/>
                <w:szCs w:val="18"/>
              </w:rPr>
            </w:pPr>
            <w:r w:rsidRPr="007B5933">
              <w:rPr>
                <w:sz w:val="18"/>
                <w:szCs w:val="18"/>
              </w:rPr>
              <w:t>56</w:t>
            </w:r>
          </w:p>
        </w:tc>
      </w:tr>
      <w:tr w:rsidR="002A6013" w:rsidRPr="00EA517E" w:rsidTr="002A6013">
        <w:trPr>
          <w:trHeight w:val="208"/>
        </w:trPr>
        <w:tc>
          <w:tcPr>
            <w:tcW w:w="993" w:type="dxa"/>
            <w:shd w:val="clear" w:color="auto" w:fill="auto"/>
          </w:tcPr>
          <w:p w:rsidR="002A6013" w:rsidRPr="00BD7A87" w:rsidRDefault="002A6013" w:rsidP="00E3602E">
            <w:pPr>
              <w:jc w:val="center"/>
              <w:rPr>
                <w:b/>
                <w:i/>
                <w:sz w:val="18"/>
                <w:szCs w:val="18"/>
              </w:rPr>
            </w:pPr>
            <w:r w:rsidRPr="00BD7A87">
              <w:rPr>
                <w:b/>
                <w:i/>
                <w:sz w:val="18"/>
                <w:szCs w:val="18"/>
              </w:rPr>
              <w:t>2010</w:t>
            </w:r>
          </w:p>
        </w:tc>
        <w:tc>
          <w:tcPr>
            <w:tcW w:w="850" w:type="dxa"/>
            <w:shd w:val="clear" w:color="auto" w:fill="auto"/>
          </w:tcPr>
          <w:p w:rsidR="002A6013" w:rsidRPr="007B5933" w:rsidRDefault="002A6013" w:rsidP="00E3602E">
            <w:pPr>
              <w:jc w:val="center"/>
              <w:rPr>
                <w:b/>
                <w:sz w:val="18"/>
                <w:szCs w:val="18"/>
              </w:rPr>
            </w:pPr>
            <w:r w:rsidRPr="007B5933">
              <w:rPr>
                <w:b/>
                <w:sz w:val="18"/>
                <w:szCs w:val="18"/>
                <w:highlight w:val="cyan"/>
              </w:rPr>
              <w:t>1216</w:t>
            </w:r>
          </w:p>
        </w:tc>
        <w:tc>
          <w:tcPr>
            <w:tcW w:w="709" w:type="dxa"/>
            <w:shd w:val="clear" w:color="auto" w:fill="auto"/>
          </w:tcPr>
          <w:p w:rsidR="002A6013" w:rsidRPr="007B5933" w:rsidRDefault="002A6013" w:rsidP="00E3602E">
            <w:pPr>
              <w:jc w:val="center"/>
              <w:rPr>
                <w:sz w:val="18"/>
                <w:szCs w:val="18"/>
              </w:rPr>
            </w:pPr>
            <w:r w:rsidRPr="007B5933">
              <w:rPr>
                <w:sz w:val="18"/>
                <w:szCs w:val="18"/>
              </w:rPr>
              <w:t>34</w:t>
            </w:r>
          </w:p>
        </w:tc>
        <w:tc>
          <w:tcPr>
            <w:tcW w:w="851" w:type="dxa"/>
            <w:shd w:val="clear" w:color="auto" w:fill="auto"/>
          </w:tcPr>
          <w:p w:rsidR="002A6013" w:rsidRPr="007B5933" w:rsidRDefault="002A6013" w:rsidP="00E3602E">
            <w:pPr>
              <w:jc w:val="center"/>
              <w:rPr>
                <w:b/>
                <w:sz w:val="18"/>
                <w:szCs w:val="18"/>
              </w:rPr>
            </w:pPr>
            <w:r w:rsidRPr="007B5933">
              <w:rPr>
                <w:b/>
                <w:sz w:val="18"/>
                <w:szCs w:val="18"/>
                <w:highlight w:val="magenta"/>
              </w:rPr>
              <w:t>529</w:t>
            </w:r>
          </w:p>
        </w:tc>
        <w:tc>
          <w:tcPr>
            <w:tcW w:w="850" w:type="dxa"/>
            <w:shd w:val="clear" w:color="auto" w:fill="auto"/>
          </w:tcPr>
          <w:p w:rsidR="002A6013" w:rsidRPr="007B5933" w:rsidRDefault="002A6013" w:rsidP="00E3602E">
            <w:pPr>
              <w:jc w:val="center"/>
              <w:rPr>
                <w:sz w:val="18"/>
                <w:szCs w:val="18"/>
              </w:rPr>
            </w:pPr>
            <w:r w:rsidRPr="007B5933">
              <w:rPr>
                <w:sz w:val="18"/>
                <w:szCs w:val="18"/>
              </w:rPr>
              <w:t>3869</w:t>
            </w:r>
          </w:p>
        </w:tc>
        <w:tc>
          <w:tcPr>
            <w:tcW w:w="709" w:type="dxa"/>
            <w:shd w:val="clear" w:color="auto" w:fill="auto"/>
          </w:tcPr>
          <w:p w:rsidR="002A6013" w:rsidRPr="007B5933" w:rsidRDefault="002A6013" w:rsidP="00E3602E">
            <w:pPr>
              <w:jc w:val="center"/>
              <w:rPr>
                <w:sz w:val="18"/>
                <w:szCs w:val="18"/>
              </w:rPr>
            </w:pPr>
            <w:r w:rsidRPr="007B5933">
              <w:rPr>
                <w:sz w:val="18"/>
                <w:szCs w:val="18"/>
              </w:rPr>
              <w:t>62</w:t>
            </w:r>
          </w:p>
        </w:tc>
        <w:tc>
          <w:tcPr>
            <w:tcW w:w="709" w:type="dxa"/>
            <w:shd w:val="clear" w:color="auto" w:fill="auto"/>
          </w:tcPr>
          <w:p w:rsidR="002A6013" w:rsidRPr="007B5933" w:rsidRDefault="002A6013" w:rsidP="00E3602E">
            <w:pPr>
              <w:jc w:val="center"/>
              <w:rPr>
                <w:b/>
                <w:sz w:val="18"/>
                <w:szCs w:val="18"/>
              </w:rPr>
            </w:pPr>
            <w:r w:rsidRPr="007B5933">
              <w:rPr>
                <w:b/>
                <w:sz w:val="18"/>
                <w:szCs w:val="18"/>
                <w:highlight w:val="magenta"/>
              </w:rPr>
              <w:t>470</w:t>
            </w:r>
          </w:p>
        </w:tc>
        <w:tc>
          <w:tcPr>
            <w:tcW w:w="709" w:type="dxa"/>
            <w:shd w:val="clear" w:color="auto" w:fill="auto"/>
          </w:tcPr>
          <w:p w:rsidR="002A6013" w:rsidRPr="00217E36" w:rsidRDefault="002A6013" w:rsidP="00E3602E">
            <w:pPr>
              <w:jc w:val="center"/>
              <w:rPr>
                <w:sz w:val="18"/>
                <w:szCs w:val="18"/>
              </w:rPr>
            </w:pPr>
            <w:r w:rsidRPr="00217E36">
              <w:rPr>
                <w:sz w:val="18"/>
                <w:szCs w:val="18"/>
              </w:rPr>
              <w:t>117</w:t>
            </w:r>
          </w:p>
        </w:tc>
        <w:tc>
          <w:tcPr>
            <w:tcW w:w="708" w:type="dxa"/>
            <w:shd w:val="clear" w:color="auto" w:fill="auto"/>
          </w:tcPr>
          <w:p w:rsidR="002A6013" w:rsidRPr="007B5933" w:rsidRDefault="002A6013" w:rsidP="00E3602E">
            <w:pPr>
              <w:jc w:val="center"/>
              <w:rPr>
                <w:sz w:val="18"/>
                <w:szCs w:val="18"/>
              </w:rPr>
            </w:pPr>
            <w:r w:rsidRPr="007B5933">
              <w:rPr>
                <w:sz w:val="18"/>
                <w:szCs w:val="18"/>
              </w:rPr>
              <w:t>363</w:t>
            </w:r>
          </w:p>
        </w:tc>
        <w:tc>
          <w:tcPr>
            <w:tcW w:w="708" w:type="dxa"/>
            <w:shd w:val="clear" w:color="auto" w:fill="auto"/>
          </w:tcPr>
          <w:p w:rsidR="002A6013" w:rsidRPr="007B5933" w:rsidRDefault="002A6013" w:rsidP="00E3602E">
            <w:pPr>
              <w:jc w:val="center"/>
              <w:rPr>
                <w:sz w:val="18"/>
                <w:szCs w:val="18"/>
              </w:rPr>
            </w:pPr>
            <w:r w:rsidRPr="007B5933">
              <w:rPr>
                <w:sz w:val="18"/>
                <w:szCs w:val="18"/>
              </w:rPr>
              <w:t>167</w:t>
            </w:r>
          </w:p>
        </w:tc>
        <w:tc>
          <w:tcPr>
            <w:tcW w:w="567" w:type="dxa"/>
            <w:shd w:val="clear" w:color="auto" w:fill="auto"/>
          </w:tcPr>
          <w:p w:rsidR="002A6013" w:rsidRPr="007B5933" w:rsidRDefault="002A6013" w:rsidP="00E3602E">
            <w:pPr>
              <w:jc w:val="center"/>
              <w:rPr>
                <w:b/>
                <w:sz w:val="18"/>
                <w:szCs w:val="18"/>
              </w:rPr>
            </w:pPr>
            <w:r w:rsidRPr="007B5933">
              <w:rPr>
                <w:b/>
                <w:sz w:val="18"/>
                <w:szCs w:val="18"/>
                <w:highlight w:val="magenta"/>
              </w:rPr>
              <w:t>417</w:t>
            </w:r>
          </w:p>
        </w:tc>
        <w:tc>
          <w:tcPr>
            <w:tcW w:w="567" w:type="dxa"/>
            <w:shd w:val="clear" w:color="auto" w:fill="auto"/>
          </w:tcPr>
          <w:p w:rsidR="002A6013" w:rsidRPr="007B5933" w:rsidRDefault="002A6013" w:rsidP="00E3602E">
            <w:pPr>
              <w:jc w:val="center"/>
              <w:rPr>
                <w:sz w:val="18"/>
                <w:szCs w:val="18"/>
              </w:rPr>
            </w:pPr>
            <w:r w:rsidRPr="007B5933">
              <w:rPr>
                <w:sz w:val="18"/>
                <w:szCs w:val="18"/>
              </w:rPr>
              <w:t>11</w:t>
            </w:r>
          </w:p>
        </w:tc>
        <w:tc>
          <w:tcPr>
            <w:tcW w:w="568" w:type="dxa"/>
            <w:shd w:val="clear" w:color="auto" w:fill="auto"/>
          </w:tcPr>
          <w:p w:rsidR="002A6013" w:rsidRPr="007B5933" w:rsidRDefault="002A6013" w:rsidP="00E3602E">
            <w:pPr>
              <w:jc w:val="center"/>
              <w:rPr>
                <w:sz w:val="18"/>
                <w:szCs w:val="18"/>
              </w:rPr>
            </w:pPr>
            <w:r w:rsidRPr="007B5933">
              <w:rPr>
                <w:sz w:val="18"/>
                <w:szCs w:val="18"/>
              </w:rPr>
              <w:t>180</w:t>
            </w:r>
          </w:p>
        </w:tc>
      </w:tr>
      <w:tr w:rsidR="002A6013" w:rsidRPr="00EA517E" w:rsidTr="002A6013">
        <w:trPr>
          <w:trHeight w:val="189"/>
        </w:trPr>
        <w:tc>
          <w:tcPr>
            <w:tcW w:w="993" w:type="dxa"/>
            <w:shd w:val="clear" w:color="auto" w:fill="auto"/>
          </w:tcPr>
          <w:p w:rsidR="002A6013" w:rsidRPr="00BD7A87" w:rsidRDefault="002A6013" w:rsidP="00E3602E">
            <w:pPr>
              <w:jc w:val="center"/>
              <w:rPr>
                <w:b/>
                <w:i/>
                <w:sz w:val="18"/>
                <w:szCs w:val="18"/>
              </w:rPr>
            </w:pPr>
            <w:r w:rsidRPr="00BD7A87">
              <w:rPr>
                <w:b/>
                <w:i/>
                <w:sz w:val="18"/>
                <w:szCs w:val="18"/>
              </w:rPr>
              <w:t>2011</w:t>
            </w:r>
          </w:p>
        </w:tc>
        <w:tc>
          <w:tcPr>
            <w:tcW w:w="850" w:type="dxa"/>
            <w:shd w:val="clear" w:color="auto" w:fill="auto"/>
          </w:tcPr>
          <w:p w:rsidR="002A6013" w:rsidRPr="007B5933" w:rsidRDefault="002A6013" w:rsidP="00E3602E">
            <w:pPr>
              <w:jc w:val="center"/>
              <w:rPr>
                <w:sz w:val="18"/>
                <w:szCs w:val="18"/>
              </w:rPr>
            </w:pPr>
            <w:r w:rsidRPr="007B5933">
              <w:rPr>
                <w:sz w:val="18"/>
                <w:szCs w:val="18"/>
              </w:rPr>
              <w:t>1760</w:t>
            </w:r>
          </w:p>
        </w:tc>
        <w:tc>
          <w:tcPr>
            <w:tcW w:w="709" w:type="dxa"/>
            <w:shd w:val="clear" w:color="auto" w:fill="auto"/>
          </w:tcPr>
          <w:p w:rsidR="002A6013" w:rsidRPr="007B5933" w:rsidRDefault="002A6013" w:rsidP="00E3602E">
            <w:pPr>
              <w:jc w:val="center"/>
              <w:rPr>
                <w:sz w:val="18"/>
                <w:szCs w:val="18"/>
              </w:rPr>
            </w:pPr>
            <w:r w:rsidRPr="007B5933">
              <w:rPr>
                <w:sz w:val="18"/>
                <w:szCs w:val="18"/>
              </w:rPr>
              <w:t>14</w:t>
            </w:r>
          </w:p>
        </w:tc>
        <w:tc>
          <w:tcPr>
            <w:tcW w:w="851" w:type="dxa"/>
            <w:shd w:val="clear" w:color="auto" w:fill="auto"/>
          </w:tcPr>
          <w:p w:rsidR="002A6013" w:rsidRPr="007B5933" w:rsidRDefault="002A6013" w:rsidP="00E3602E">
            <w:pPr>
              <w:jc w:val="center"/>
              <w:rPr>
                <w:sz w:val="18"/>
                <w:szCs w:val="18"/>
              </w:rPr>
            </w:pPr>
            <w:r w:rsidRPr="007B5933">
              <w:rPr>
                <w:sz w:val="18"/>
                <w:szCs w:val="18"/>
              </w:rPr>
              <w:t>59</w:t>
            </w:r>
          </w:p>
        </w:tc>
        <w:tc>
          <w:tcPr>
            <w:tcW w:w="850" w:type="dxa"/>
            <w:shd w:val="clear" w:color="auto" w:fill="auto"/>
          </w:tcPr>
          <w:p w:rsidR="002A6013" w:rsidRPr="007B5933" w:rsidRDefault="002A6013" w:rsidP="00E3602E">
            <w:pPr>
              <w:jc w:val="center"/>
              <w:rPr>
                <w:sz w:val="18"/>
                <w:szCs w:val="18"/>
              </w:rPr>
            </w:pPr>
            <w:r w:rsidRPr="007B5933">
              <w:rPr>
                <w:sz w:val="18"/>
                <w:szCs w:val="18"/>
              </w:rPr>
              <w:t>2332</w:t>
            </w:r>
          </w:p>
        </w:tc>
        <w:tc>
          <w:tcPr>
            <w:tcW w:w="709" w:type="dxa"/>
            <w:shd w:val="clear" w:color="auto" w:fill="auto"/>
          </w:tcPr>
          <w:p w:rsidR="002A6013" w:rsidRPr="007B5933" w:rsidRDefault="002A6013" w:rsidP="00E3602E">
            <w:pPr>
              <w:jc w:val="center"/>
              <w:rPr>
                <w:sz w:val="18"/>
                <w:szCs w:val="18"/>
              </w:rPr>
            </w:pPr>
            <w:r w:rsidRPr="007B5933">
              <w:rPr>
                <w:sz w:val="18"/>
                <w:szCs w:val="18"/>
              </w:rPr>
              <w:t>77</w:t>
            </w:r>
          </w:p>
        </w:tc>
        <w:tc>
          <w:tcPr>
            <w:tcW w:w="709" w:type="dxa"/>
            <w:shd w:val="clear" w:color="auto" w:fill="auto"/>
          </w:tcPr>
          <w:p w:rsidR="002A6013" w:rsidRPr="007B5933" w:rsidRDefault="002A6013" w:rsidP="00E3602E">
            <w:pPr>
              <w:jc w:val="center"/>
              <w:rPr>
                <w:b/>
                <w:sz w:val="18"/>
                <w:szCs w:val="18"/>
              </w:rPr>
            </w:pPr>
            <w:r w:rsidRPr="007B5933">
              <w:rPr>
                <w:b/>
                <w:sz w:val="18"/>
                <w:szCs w:val="18"/>
              </w:rPr>
              <w:t>206</w:t>
            </w:r>
          </w:p>
        </w:tc>
        <w:tc>
          <w:tcPr>
            <w:tcW w:w="709" w:type="dxa"/>
            <w:shd w:val="clear" w:color="auto" w:fill="auto"/>
          </w:tcPr>
          <w:p w:rsidR="002A6013" w:rsidRPr="007B5933" w:rsidRDefault="002A6013" w:rsidP="00E3602E">
            <w:pPr>
              <w:jc w:val="center"/>
              <w:rPr>
                <w:b/>
                <w:sz w:val="18"/>
                <w:szCs w:val="18"/>
              </w:rPr>
            </w:pPr>
            <w:r w:rsidRPr="007B5933">
              <w:rPr>
                <w:b/>
                <w:sz w:val="18"/>
                <w:szCs w:val="18"/>
              </w:rPr>
              <w:t>83</w:t>
            </w:r>
          </w:p>
        </w:tc>
        <w:tc>
          <w:tcPr>
            <w:tcW w:w="708" w:type="dxa"/>
            <w:shd w:val="clear" w:color="auto" w:fill="auto"/>
          </w:tcPr>
          <w:p w:rsidR="002A6013" w:rsidRPr="007B5933" w:rsidRDefault="002A6013" w:rsidP="00E3602E">
            <w:pPr>
              <w:jc w:val="center"/>
              <w:rPr>
                <w:sz w:val="18"/>
                <w:szCs w:val="18"/>
              </w:rPr>
            </w:pPr>
            <w:r w:rsidRPr="007B5933">
              <w:rPr>
                <w:sz w:val="18"/>
                <w:szCs w:val="18"/>
              </w:rPr>
              <w:t>240</w:t>
            </w:r>
          </w:p>
        </w:tc>
        <w:tc>
          <w:tcPr>
            <w:tcW w:w="708" w:type="dxa"/>
            <w:shd w:val="clear" w:color="auto" w:fill="auto"/>
          </w:tcPr>
          <w:p w:rsidR="002A6013" w:rsidRPr="007B5933" w:rsidRDefault="002A6013" w:rsidP="00E3602E">
            <w:pPr>
              <w:jc w:val="center"/>
              <w:rPr>
                <w:sz w:val="18"/>
                <w:szCs w:val="18"/>
              </w:rPr>
            </w:pPr>
            <w:r w:rsidRPr="007B5933">
              <w:rPr>
                <w:sz w:val="18"/>
                <w:szCs w:val="18"/>
              </w:rPr>
              <w:t>176</w:t>
            </w:r>
          </w:p>
        </w:tc>
        <w:tc>
          <w:tcPr>
            <w:tcW w:w="567" w:type="dxa"/>
            <w:shd w:val="clear" w:color="auto" w:fill="auto"/>
          </w:tcPr>
          <w:p w:rsidR="002A6013" w:rsidRPr="007B5933" w:rsidRDefault="002A6013" w:rsidP="00E3602E">
            <w:pPr>
              <w:jc w:val="center"/>
              <w:rPr>
                <w:sz w:val="18"/>
                <w:szCs w:val="18"/>
              </w:rPr>
            </w:pPr>
            <w:r w:rsidRPr="007B5933">
              <w:rPr>
                <w:sz w:val="18"/>
                <w:szCs w:val="18"/>
              </w:rPr>
              <w:t>209</w:t>
            </w:r>
          </w:p>
        </w:tc>
        <w:tc>
          <w:tcPr>
            <w:tcW w:w="567" w:type="dxa"/>
            <w:shd w:val="clear" w:color="auto" w:fill="auto"/>
          </w:tcPr>
          <w:p w:rsidR="002A6013" w:rsidRPr="007B5933" w:rsidRDefault="002A6013" w:rsidP="00E3602E">
            <w:pPr>
              <w:jc w:val="center"/>
              <w:rPr>
                <w:sz w:val="18"/>
                <w:szCs w:val="18"/>
              </w:rPr>
            </w:pPr>
            <w:r w:rsidRPr="007B5933">
              <w:rPr>
                <w:sz w:val="18"/>
                <w:szCs w:val="18"/>
              </w:rPr>
              <w:t>4</w:t>
            </w:r>
          </w:p>
        </w:tc>
        <w:tc>
          <w:tcPr>
            <w:tcW w:w="568" w:type="dxa"/>
            <w:shd w:val="clear" w:color="auto" w:fill="auto"/>
          </w:tcPr>
          <w:p w:rsidR="002A6013" w:rsidRPr="007B5933" w:rsidRDefault="002A6013" w:rsidP="00E3602E">
            <w:pPr>
              <w:jc w:val="center"/>
              <w:rPr>
                <w:sz w:val="18"/>
                <w:szCs w:val="18"/>
              </w:rPr>
            </w:pPr>
            <w:r w:rsidRPr="007B5933">
              <w:rPr>
                <w:sz w:val="18"/>
                <w:szCs w:val="18"/>
              </w:rPr>
              <w:t>101</w:t>
            </w:r>
          </w:p>
        </w:tc>
      </w:tr>
      <w:tr w:rsidR="002A6013" w:rsidRPr="00EA517E" w:rsidTr="002A6013">
        <w:trPr>
          <w:trHeight w:val="203"/>
        </w:trPr>
        <w:tc>
          <w:tcPr>
            <w:tcW w:w="993" w:type="dxa"/>
            <w:shd w:val="clear" w:color="auto" w:fill="auto"/>
          </w:tcPr>
          <w:p w:rsidR="002A6013" w:rsidRPr="00BD7A87" w:rsidRDefault="002A6013" w:rsidP="00E3602E">
            <w:pPr>
              <w:jc w:val="center"/>
              <w:rPr>
                <w:b/>
                <w:i/>
                <w:sz w:val="18"/>
                <w:szCs w:val="18"/>
              </w:rPr>
            </w:pPr>
            <w:r w:rsidRPr="00BD7A87">
              <w:rPr>
                <w:b/>
                <w:i/>
                <w:sz w:val="18"/>
                <w:szCs w:val="18"/>
              </w:rPr>
              <w:t>2012</w:t>
            </w:r>
          </w:p>
        </w:tc>
        <w:tc>
          <w:tcPr>
            <w:tcW w:w="850" w:type="dxa"/>
            <w:shd w:val="clear" w:color="auto" w:fill="auto"/>
          </w:tcPr>
          <w:p w:rsidR="002A6013" w:rsidRPr="007B5933" w:rsidRDefault="002A6013" w:rsidP="00E3602E">
            <w:pPr>
              <w:jc w:val="center"/>
              <w:rPr>
                <w:sz w:val="18"/>
                <w:szCs w:val="18"/>
              </w:rPr>
            </w:pPr>
            <w:r w:rsidRPr="007B5933">
              <w:rPr>
                <w:sz w:val="18"/>
                <w:szCs w:val="18"/>
              </w:rPr>
              <w:t>5321</w:t>
            </w:r>
          </w:p>
        </w:tc>
        <w:tc>
          <w:tcPr>
            <w:tcW w:w="709" w:type="dxa"/>
            <w:shd w:val="clear" w:color="auto" w:fill="auto"/>
          </w:tcPr>
          <w:p w:rsidR="002A6013" w:rsidRPr="007B5933" w:rsidRDefault="002A6013" w:rsidP="00E3602E">
            <w:pPr>
              <w:jc w:val="center"/>
              <w:rPr>
                <w:sz w:val="18"/>
                <w:szCs w:val="18"/>
              </w:rPr>
            </w:pPr>
            <w:r w:rsidRPr="007B5933">
              <w:rPr>
                <w:sz w:val="18"/>
                <w:szCs w:val="18"/>
              </w:rPr>
              <w:t>25</w:t>
            </w:r>
          </w:p>
        </w:tc>
        <w:tc>
          <w:tcPr>
            <w:tcW w:w="851" w:type="dxa"/>
            <w:shd w:val="clear" w:color="auto" w:fill="auto"/>
          </w:tcPr>
          <w:p w:rsidR="002A6013" w:rsidRPr="007B5933" w:rsidRDefault="002A6013" w:rsidP="00E3602E">
            <w:pPr>
              <w:jc w:val="center"/>
              <w:rPr>
                <w:sz w:val="18"/>
                <w:szCs w:val="18"/>
              </w:rPr>
            </w:pPr>
            <w:r w:rsidRPr="007B5933">
              <w:rPr>
                <w:sz w:val="18"/>
                <w:szCs w:val="18"/>
              </w:rPr>
              <w:t>250</w:t>
            </w:r>
          </w:p>
        </w:tc>
        <w:tc>
          <w:tcPr>
            <w:tcW w:w="850" w:type="dxa"/>
            <w:shd w:val="clear" w:color="auto" w:fill="auto"/>
          </w:tcPr>
          <w:p w:rsidR="002A6013" w:rsidRPr="007B5933" w:rsidRDefault="002A6013" w:rsidP="00E3602E">
            <w:pPr>
              <w:jc w:val="center"/>
              <w:rPr>
                <w:sz w:val="18"/>
                <w:szCs w:val="18"/>
              </w:rPr>
            </w:pPr>
            <w:r w:rsidRPr="007B5933">
              <w:rPr>
                <w:sz w:val="18"/>
                <w:szCs w:val="18"/>
              </w:rPr>
              <w:t>2761</w:t>
            </w:r>
          </w:p>
        </w:tc>
        <w:tc>
          <w:tcPr>
            <w:tcW w:w="709" w:type="dxa"/>
            <w:shd w:val="clear" w:color="auto" w:fill="auto"/>
          </w:tcPr>
          <w:p w:rsidR="002A6013" w:rsidRPr="007B5933" w:rsidRDefault="002A6013" w:rsidP="00E3602E">
            <w:pPr>
              <w:jc w:val="center"/>
              <w:rPr>
                <w:sz w:val="18"/>
                <w:szCs w:val="18"/>
              </w:rPr>
            </w:pPr>
            <w:r w:rsidRPr="007B5933">
              <w:rPr>
                <w:sz w:val="18"/>
                <w:szCs w:val="18"/>
              </w:rPr>
              <w:t>153</w:t>
            </w:r>
          </w:p>
        </w:tc>
        <w:tc>
          <w:tcPr>
            <w:tcW w:w="709" w:type="dxa"/>
            <w:shd w:val="clear" w:color="auto" w:fill="auto"/>
          </w:tcPr>
          <w:p w:rsidR="002A6013" w:rsidRPr="007B5933" w:rsidRDefault="002A6013" w:rsidP="00E3602E">
            <w:pPr>
              <w:jc w:val="center"/>
              <w:rPr>
                <w:sz w:val="18"/>
                <w:szCs w:val="18"/>
              </w:rPr>
            </w:pPr>
            <w:r w:rsidRPr="007B5933">
              <w:rPr>
                <w:sz w:val="18"/>
                <w:szCs w:val="18"/>
              </w:rPr>
              <w:t>174</w:t>
            </w:r>
          </w:p>
        </w:tc>
        <w:tc>
          <w:tcPr>
            <w:tcW w:w="709" w:type="dxa"/>
            <w:shd w:val="clear" w:color="auto" w:fill="auto"/>
          </w:tcPr>
          <w:p w:rsidR="002A6013" w:rsidRPr="007B5933" w:rsidRDefault="002A6013" w:rsidP="00E3602E">
            <w:pPr>
              <w:jc w:val="center"/>
              <w:rPr>
                <w:sz w:val="18"/>
                <w:szCs w:val="18"/>
              </w:rPr>
            </w:pPr>
            <w:r w:rsidRPr="007B5933">
              <w:rPr>
                <w:sz w:val="18"/>
                <w:szCs w:val="18"/>
              </w:rPr>
              <w:t>97</w:t>
            </w:r>
          </w:p>
        </w:tc>
        <w:tc>
          <w:tcPr>
            <w:tcW w:w="708" w:type="dxa"/>
            <w:shd w:val="clear" w:color="auto" w:fill="auto"/>
          </w:tcPr>
          <w:p w:rsidR="002A6013" w:rsidRPr="007B5933" w:rsidRDefault="002A6013" w:rsidP="00E3602E">
            <w:pPr>
              <w:jc w:val="center"/>
              <w:rPr>
                <w:sz w:val="18"/>
                <w:szCs w:val="18"/>
              </w:rPr>
            </w:pPr>
            <w:r w:rsidRPr="007B5933">
              <w:rPr>
                <w:sz w:val="18"/>
                <w:szCs w:val="18"/>
              </w:rPr>
              <w:t>396</w:t>
            </w:r>
          </w:p>
        </w:tc>
        <w:tc>
          <w:tcPr>
            <w:tcW w:w="708" w:type="dxa"/>
            <w:shd w:val="clear" w:color="auto" w:fill="auto"/>
          </w:tcPr>
          <w:p w:rsidR="002A6013" w:rsidRPr="007B5933" w:rsidRDefault="002A6013" w:rsidP="00E3602E">
            <w:pPr>
              <w:jc w:val="center"/>
              <w:rPr>
                <w:sz w:val="18"/>
                <w:szCs w:val="18"/>
              </w:rPr>
            </w:pPr>
            <w:r w:rsidRPr="007B5933">
              <w:rPr>
                <w:sz w:val="18"/>
                <w:szCs w:val="18"/>
              </w:rPr>
              <w:t>195</w:t>
            </w:r>
          </w:p>
        </w:tc>
        <w:tc>
          <w:tcPr>
            <w:tcW w:w="567" w:type="dxa"/>
            <w:shd w:val="clear" w:color="auto" w:fill="auto"/>
          </w:tcPr>
          <w:p w:rsidR="002A6013" w:rsidRPr="007B5933" w:rsidRDefault="002A6013" w:rsidP="00E3602E">
            <w:pPr>
              <w:jc w:val="center"/>
              <w:rPr>
                <w:sz w:val="18"/>
                <w:szCs w:val="18"/>
              </w:rPr>
            </w:pPr>
            <w:r w:rsidRPr="007B5933">
              <w:rPr>
                <w:sz w:val="18"/>
                <w:szCs w:val="18"/>
              </w:rPr>
              <w:t>97</w:t>
            </w:r>
          </w:p>
        </w:tc>
        <w:tc>
          <w:tcPr>
            <w:tcW w:w="567" w:type="dxa"/>
            <w:shd w:val="clear" w:color="auto" w:fill="auto"/>
          </w:tcPr>
          <w:p w:rsidR="002A6013" w:rsidRPr="007B5933" w:rsidRDefault="002A6013" w:rsidP="00E3602E">
            <w:pPr>
              <w:jc w:val="center"/>
              <w:rPr>
                <w:sz w:val="18"/>
                <w:szCs w:val="18"/>
              </w:rPr>
            </w:pPr>
            <w:r w:rsidRPr="007B5933">
              <w:rPr>
                <w:sz w:val="18"/>
                <w:szCs w:val="18"/>
              </w:rPr>
              <w:t>11</w:t>
            </w:r>
          </w:p>
        </w:tc>
        <w:tc>
          <w:tcPr>
            <w:tcW w:w="568" w:type="dxa"/>
            <w:shd w:val="clear" w:color="auto" w:fill="auto"/>
          </w:tcPr>
          <w:p w:rsidR="002A6013" w:rsidRPr="007B5933" w:rsidRDefault="002A6013" w:rsidP="00E3602E">
            <w:pPr>
              <w:jc w:val="center"/>
              <w:rPr>
                <w:sz w:val="18"/>
                <w:szCs w:val="18"/>
              </w:rPr>
            </w:pPr>
            <w:r w:rsidRPr="007B5933">
              <w:rPr>
                <w:sz w:val="18"/>
                <w:szCs w:val="18"/>
              </w:rPr>
              <w:t>105</w:t>
            </w:r>
          </w:p>
        </w:tc>
      </w:tr>
      <w:tr w:rsidR="002A6013" w:rsidRPr="00EA517E" w:rsidTr="002A6013">
        <w:trPr>
          <w:trHeight w:val="189"/>
        </w:trPr>
        <w:tc>
          <w:tcPr>
            <w:tcW w:w="993" w:type="dxa"/>
            <w:shd w:val="clear" w:color="auto" w:fill="auto"/>
          </w:tcPr>
          <w:p w:rsidR="002A6013" w:rsidRPr="00BD7A87" w:rsidRDefault="002A6013" w:rsidP="00E3602E">
            <w:pPr>
              <w:jc w:val="center"/>
              <w:rPr>
                <w:b/>
                <w:i/>
                <w:sz w:val="18"/>
                <w:szCs w:val="18"/>
              </w:rPr>
            </w:pPr>
            <w:r w:rsidRPr="00BD7A87">
              <w:rPr>
                <w:b/>
                <w:i/>
                <w:sz w:val="18"/>
                <w:szCs w:val="18"/>
              </w:rPr>
              <w:t>2013</w:t>
            </w:r>
          </w:p>
        </w:tc>
        <w:tc>
          <w:tcPr>
            <w:tcW w:w="850" w:type="dxa"/>
            <w:shd w:val="clear" w:color="auto" w:fill="auto"/>
          </w:tcPr>
          <w:p w:rsidR="002A6013" w:rsidRPr="007B5933" w:rsidRDefault="002A6013" w:rsidP="00E3602E">
            <w:pPr>
              <w:jc w:val="center"/>
              <w:rPr>
                <w:sz w:val="18"/>
                <w:szCs w:val="18"/>
              </w:rPr>
            </w:pPr>
            <w:r w:rsidRPr="007B5933">
              <w:rPr>
                <w:sz w:val="18"/>
                <w:szCs w:val="18"/>
              </w:rPr>
              <w:t>4253</w:t>
            </w:r>
          </w:p>
        </w:tc>
        <w:tc>
          <w:tcPr>
            <w:tcW w:w="709" w:type="dxa"/>
            <w:shd w:val="clear" w:color="auto" w:fill="auto"/>
          </w:tcPr>
          <w:p w:rsidR="002A6013" w:rsidRPr="007B5933" w:rsidRDefault="002A6013" w:rsidP="00E3602E">
            <w:pPr>
              <w:jc w:val="center"/>
              <w:rPr>
                <w:sz w:val="18"/>
                <w:szCs w:val="18"/>
              </w:rPr>
            </w:pPr>
            <w:r w:rsidRPr="007B5933">
              <w:rPr>
                <w:sz w:val="18"/>
                <w:szCs w:val="18"/>
              </w:rPr>
              <w:t>20</w:t>
            </w:r>
          </w:p>
        </w:tc>
        <w:tc>
          <w:tcPr>
            <w:tcW w:w="851" w:type="dxa"/>
            <w:shd w:val="clear" w:color="auto" w:fill="auto"/>
          </w:tcPr>
          <w:p w:rsidR="002A6013" w:rsidRPr="007B5933" w:rsidRDefault="002A6013" w:rsidP="00E3602E">
            <w:pPr>
              <w:jc w:val="center"/>
              <w:rPr>
                <w:sz w:val="18"/>
                <w:szCs w:val="18"/>
              </w:rPr>
            </w:pPr>
            <w:r w:rsidRPr="007B5933">
              <w:rPr>
                <w:sz w:val="18"/>
                <w:szCs w:val="18"/>
              </w:rPr>
              <w:t>113</w:t>
            </w:r>
          </w:p>
        </w:tc>
        <w:tc>
          <w:tcPr>
            <w:tcW w:w="850" w:type="dxa"/>
            <w:shd w:val="clear" w:color="auto" w:fill="auto"/>
          </w:tcPr>
          <w:p w:rsidR="002A6013" w:rsidRPr="007B5933" w:rsidRDefault="002A6013" w:rsidP="00E3602E">
            <w:pPr>
              <w:jc w:val="center"/>
              <w:rPr>
                <w:sz w:val="18"/>
                <w:szCs w:val="18"/>
              </w:rPr>
            </w:pPr>
            <w:r w:rsidRPr="007B5933">
              <w:rPr>
                <w:sz w:val="18"/>
                <w:szCs w:val="18"/>
              </w:rPr>
              <w:t>1836</w:t>
            </w:r>
          </w:p>
        </w:tc>
        <w:tc>
          <w:tcPr>
            <w:tcW w:w="709" w:type="dxa"/>
            <w:shd w:val="clear" w:color="auto" w:fill="auto"/>
          </w:tcPr>
          <w:p w:rsidR="002A6013" w:rsidRPr="007B5933" w:rsidRDefault="002A6013" w:rsidP="00E3602E">
            <w:pPr>
              <w:jc w:val="center"/>
              <w:rPr>
                <w:sz w:val="18"/>
                <w:szCs w:val="18"/>
              </w:rPr>
            </w:pPr>
            <w:r w:rsidRPr="007B5933">
              <w:rPr>
                <w:sz w:val="18"/>
                <w:szCs w:val="18"/>
              </w:rPr>
              <w:t>71</w:t>
            </w:r>
          </w:p>
        </w:tc>
        <w:tc>
          <w:tcPr>
            <w:tcW w:w="709" w:type="dxa"/>
            <w:shd w:val="clear" w:color="auto" w:fill="auto"/>
          </w:tcPr>
          <w:p w:rsidR="002A6013" w:rsidRPr="007B5933" w:rsidRDefault="002A6013" w:rsidP="00E3602E">
            <w:pPr>
              <w:jc w:val="center"/>
              <w:rPr>
                <w:sz w:val="18"/>
                <w:szCs w:val="18"/>
              </w:rPr>
            </w:pPr>
            <w:r w:rsidRPr="007B5933">
              <w:rPr>
                <w:sz w:val="18"/>
                <w:szCs w:val="18"/>
              </w:rPr>
              <w:t>369</w:t>
            </w:r>
          </w:p>
        </w:tc>
        <w:tc>
          <w:tcPr>
            <w:tcW w:w="709" w:type="dxa"/>
            <w:shd w:val="clear" w:color="auto" w:fill="auto"/>
          </w:tcPr>
          <w:p w:rsidR="002A6013" w:rsidRPr="007B5933" w:rsidRDefault="002A6013" w:rsidP="00E3602E">
            <w:pPr>
              <w:jc w:val="center"/>
              <w:rPr>
                <w:sz w:val="18"/>
                <w:szCs w:val="18"/>
              </w:rPr>
            </w:pPr>
            <w:r w:rsidRPr="007B5933">
              <w:rPr>
                <w:sz w:val="18"/>
                <w:szCs w:val="18"/>
              </w:rPr>
              <w:t>49</w:t>
            </w:r>
          </w:p>
        </w:tc>
        <w:tc>
          <w:tcPr>
            <w:tcW w:w="708" w:type="dxa"/>
            <w:shd w:val="clear" w:color="auto" w:fill="auto"/>
          </w:tcPr>
          <w:p w:rsidR="002A6013" w:rsidRPr="007B5933" w:rsidRDefault="002A6013" w:rsidP="00E3602E">
            <w:pPr>
              <w:jc w:val="center"/>
              <w:rPr>
                <w:sz w:val="18"/>
                <w:szCs w:val="18"/>
              </w:rPr>
            </w:pPr>
            <w:r w:rsidRPr="007B5933">
              <w:rPr>
                <w:sz w:val="18"/>
                <w:szCs w:val="18"/>
              </w:rPr>
              <w:t>355</w:t>
            </w:r>
          </w:p>
        </w:tc>
        <w:tc>
          <w:tcPr>
            <w:tcW w:w="708" w:type="dxa"/>
            <w:shd w:val="clear" w:color="auto" w:fill="auto"/>
          </w:tcPr>
          <w:p w:rsidR="002A6013" w:rsidRPr="007B5933" w:rsidRDefault="002A6013" w:rsidP="00E3602E">
            <w:pPr>
              <w:jc w:val="center"/>
              <w:rPr>
                <w:sz w:val="18"/>
                <w:szCs w:val="18"/>
              </w:rPr>
            </w:pPr>
            <w:r w:rsidRPr="007B5933">
              <w:rPr>
                <w:sz w:val="18"/>
                <w:szCs w:val="18"/>
              </w:rPr>
              <w:t>153</w:t>
            </w:r>
          </w:p>
        </w:tc>
        <w:tc>
          <w:tcPr>
            <w:tcW w:w="567" w:type="dxa"/>
            <w:shd w:val="clear" w:color="auto" w:fill="auto"/>
          </w:tcPr>
          <w:p w:rsidR="002A6013" w:rsidRPr="007B5933" w:rsidRDefault="002A6013" w:rsidP="00E3602E">
            <w:pPr>
              <w:jc w:val="center"/>
              <w:rPr>
                <w:sz w:val="18"/>
                <w:szCs w:val="18"/>
              </w:rPr>
            </w:pPr>
            <w:r w:rsidRPr="007B5933">
              <w:rPr>
                <w:sz w:val="18"/>
                <w:szCs w:val="18"/>
              </w:rPr>
              <w:t>168</w:t>
            </w:r>
          </w:p>
        </w:tc>
        <w:tc>
          <w:tcPr>
            <w:tcW w:w="567" w:type="dxa"/>
            <w:shd w:val="clear" w:color="auto" w:fill="auto"/>
          </w:tcPr>
          <w:p w:rsidR="002A6013" w:rsidRPr="007B5933" w:rsidRDefault="002A6013" w:rsidP="00E3602E">
            <w:pPr>
              <w:jc w:val="center"/>
              <w:rPr>
                <w:sz w:val="18"/>
                <w:szCs w:val="18"/>
              </w:rPr>
            </w:pPr>
            <w:r w:rsidRPr="007B5933">
              <w:rPr>
                <w:sz w:val="18"/>
                <w:szCs w:val="18"/>
              </w:rPr>
              <w:t>8</w:t>
            </w:r>
          </w:p>
        </w:tc>
        <w:tc>
          <w:tcPr>
            <w:tcW w:w="568" w:type="dxa"/>
            <w:shd w:val="clear" w:color="auto" w:fill="auto"/>
          </w:tcPr>
          <w:p w:rsidR="002A6013" w:rsidRPr="007B5933" w:rsidRDefault="002A6013" w:rsidP="00E3602E">
            <w:pPr>
              <w:jc w:val="center"/>
              <w:rPr>
                <w:sz w:val="18"/>
                <w:szCs w:val="18"/>
              </w:rPr>
            </w:pPr>
            <w:r w:rsidRPr="007B5933">
              <w:rPr>
                <w:sz w:val="18"/>
                <w:szCs w:val="18"/>
              </w:rPr>
              <w:t>44</w:t>
            </w:r>
          </w:p>
        </w:tc>
      </w:tr>
      <w:tr w:rsidR="002A6013" w:rsidRPr="00EA517E" w:rsidTr="002A6013">
        <w:trPr>
          <w:trHeight w:val="203"/>
        </w:trPr>
        <w:tc>
          <w:tcPr>
            <w:tcW w:w="993" w:type="dxa"/>
            <w:shd w:val="clear" w:color="auto" w:fill="auto"/>
          </w:tcPr>
          <w:p w:rsidR="002A6013" w:rsidRPr="00B2446A" w:rsidRDefault="002A6013" w:rsidP="00E3602E">
            <w:pPr>
              <w:jc w:val="center"/>
              <w:rPr>
                <w:b/>
                <w:i/>
                <w:sz w:val="18"/>
                <w:szCs w:val="18"/>
              </w:rPr>
            </w:pPr>
            <w:r w:rsidRPr="00B2446A">
              <w:rPr>
                <w:b/>
                <w:i/>
                <w:sz w:val="18"/>
                <w:szCs w:val="18"/>
              </w:rPr>
              <w:t>2014</w:t>
            </w:r>
          </w:p>
        </w:tc>
        <w:tc>
          <w:tcPr>
            <w:tcW w:w="850" w:type="dxa"/>
            <w:shd w:val="clear" w:color="auto" w:fill="auto"/>
          </w:tcPr>
          <w:p w:rsidR="002A6013" w:rsidRPr="007B5933" w:rsidRDefault="002A6013" w:rsidP="00E3602E">
            <w:pPr>
              <w:jc w:val="center"/>
              <w:rPr>
                <w:sz w:val="18"/>
                <w:szCs w:val="18"/>
              </w:rPr>
            </w:pPr>
            <w:r w:rsidRPr="007B5933">
              <w:rPr>
                <w:sz w:val="18"/>
                <w:szCs w:val="18"/>
              </w:rPr>
              <w:t>1744</w:t>
            </w:r>
          </w:p>
        </w:tc>
        <w:tc>
          <w:tcPr>
            <w:tcW w:w="709" w:type="dxa"/>
            <w:shd w:val="clear" w:color="auto" w:fill="auto"/>
          </w:tcPr>
          <w:p w:rsidR="002A6013" w:rsidRPr="007B5933" w:rsidRDefault="002A6013" w:rsidP="00E3602E">
            <w:pPr>
              <w:jc w:val="center"/>
              <w:rPr>
                <w:sz w:val="18"/>
                <w:szCs w:val="18"/>
              </w:rPr>
            </w:pPr>
            <w:r w:rsidRPr="007B5933">
              <w:rPr>
                <w:sz w:val="18"/>
                <w:szCs w:val="18"/>
              </w:rPr>
              <w:t>24</w:t>
            </w:r>
          </w:p>
        </w:tc>
        <w:tc>
          <w:tcPr>
            <w:tcW w:w="851" w:type="dxa"/>
            <w:shd w:val="clear" w:color="auto" w:fill="auto"/>
          </w:tcPr>
          <w:p w:rsidR="002A6013" w:rsidRPr="007B5933" w:rsidRDefault="002A6013" w:rsidP="00E3602E">
            <w:pPr>
              <w:jc w:val="center"/>
              <w:rPr>
                <w:sz w:val="18"/>
                <w:szCs w:val="18"/>
              </w:rPr>
            </w:pPr>
            <w:r w:rsidRPr="007B5933">
              <w:rPr>
                <w:sz w:val="18"/>
                <w:szCs w:val="18"/>
              </w:rPr>
              <w:t>105</w:t>
            </w:r>
          </w:p>
        </w:tc>
        <w:tc>
          <w:tcPr>
            <w:tcW w:w="850" w:type="dxa"/>
            <w:shd w:val="clear" w:color="auto" w:fill="auto"/>
          </w:tcPr>
          <w:p w:rsidR="002A6013" w:rsidRPr="007B5933" w:rsidRDefault="002A6013" w:rsidP="00E3602E">
            <w:pPr>
              <w:jc w:val="center"/>
              <w:rPr>
                <w:sz w:val="18"/>
                <w:szCs w:val="18"/>
              </w:rPr>
            </w:pPr>
            <w:r w:rsidRPr="007B5933">
              <w:rPr>
                <w:sz w:val="18"/>
                <w:szCs w:val="18"/>
              </w:rPr>
              <w:t>1394</w:t>
            </w:r>
          </w:p>
        </w:tc>
        <w:tc>
          <w:tcPr>
            <w:tcW w:w="709" w:type="dxa"/>
            <w:shd w:val="clear" w:color="auto" w:fill="auto"/>
          </w:tcPr>
          <w:p w:rsidR="002A6013" w:rsidRPr="007B5933" w:rsidRDefault="002A6013" w:rsidP="00E3602E">
            <w:pPr>
              <w:jc w:val="center"/>
              <w:rPr>
                <w:sz w:val="18"/>
                <w:szCs w:val="18"/>
              </w:rPr>
            </w:pPr>
            <w:r w:rsidRPr="007B5933">
              <w:rPr>
                <w:sz w:val="18"/>
                <w:szCs w:val="18"/>
              </w:rPr>
              <w:t>38</w:t>
            </w:r>
          </w:p>
        </w:tc>
        <w:tc>
          <w:tcPr>
            <w:tcW w:w="709" w:type="dxa"/>
            <w:shd w:val="clear" w:color="auto" w:fill="auto"/>
          </w:tcPr>
          <w:p w:rsidR="002A6013" w:rsidRPr="007B5933" w:rsidRDefault="002A6013" w:rsidP="00E3602E">
            <w:pPr>
              <w:jc w:val="center"/>
              <w:rPr>
                <w:sz w:val="18"/>
                <w:szCs w:val="18"/>
              </w:rPr>
            </w:pPr>
            <w:r w:rsidRPr="007B5933">
              <w:rPr>
                <w:sz w:val="18"/>
                <w:szCs w:val="18"/>
              </w:rPr>
              <w:t>263</w:t>
            </w:r>
          </w:p>
        </w:tc>
        <w:tc>
          <w:tcPr>
            <w:tcW w:w="709" w:type="dxa"/>
            <w:shd w:val="clear" w:color="auto" w:fill="auto"/>
          </w:tcPr>
          <w:p w:rsidR="002A6013" w:rsidRPr="007B5933" w:rsidRDefault="002A6013" w:rsidP="00E3602E">
            <w:pPr>
              <w:jc w:val="center"/>
              <w:rPr>
                <w:sz w:val="18"/>
                <w:szCs w:val="18"/>
              </w:rPr>
            </w:pPr>
            <w:r w:rsidRPr="007B5933">
              <w:rPr>
                <w:sz w:val="18"/>
                <w:szCs w:val="18"/>
              </w:rPr>
              <w:t>33</w:t>
            </w:r>
          </w:p>
        </w:tc>
        <w:tc>
          <w:tcPr>
            <w:tcW w:w="708" w:type="dxa"/>
            <w:shd w:val="clear" w:color="auto" w:fill="auto"/>
          </w:tcPr>
          <w:p w:rsidR="002A6013" w:rsidRPr="007B5933" w:rsidRDefault="002A6013" w:rsidP="00E3602E">
            <w:pPr>
              <w:jc w:val="center"/>
              <w:rPr>
                <w:sz w:val="18"/>
                <w:szCs w:val="18"/>
              </w:rPr>
            </w:pPr>
            <w:r w:rsidRPr="007B5933">
              <w:rPr>
                <w:sz w:val="18"/>
                <w:szCs w:val="18"/>
              </w:rPr>
              <w:t>136</w:t>
            </w:r>
          </w:p>
        </w:tc>
        <w:tc>
          <w:tcPr>
            <w:tcW w:w="708" w:type="dxa"/>
            <w:shd w:val="clear" w:color="auto" w:fill="auto"/>
          </w:tcPr>
          <w:p w:rsidR="002A6013" w:rsidRPr="007B5933" w:rsidRDefault="002A6013" w:rsidP="00E3602E">
            <w:pPr>
              <w:jc w:val="center"/>
              <w:rPr>
                <w:sz w:val="18"/>
                <w:szCs w:val="18"/>
              </w:rPr>
            </w:pPr>
            <w:r w:rsidRPr="007B5933">
              <w:rPr>
                <w:sz w:val="18"/>
                <w:szCs w:val="18"/>
              </w:rPr>
              <w:t>117</w:t>
            </w:r>
          </w:p>
        </w:tc>
        <w:tc>
          <w:tcPr>
            <w:tcW w:w="567" w:type="dxa"/>
            <w:shd w:val="clear" w:color="auto" w:fill="auto"/>
          </w:tcPr>
          <w:p w:rsidR="002A6013" w:rsidRPr="007B5933" w:rsidRDefault="002A6013" w:rsidP="00E3602E">
            <w:pPr>
              <w:jc w:val="center"/>
              <w:rPr>
                <w:sz w:val="18"/>
                <w:szCs w:val="18"/>
              </w:rPr>
            </w:pPr>
            <w:r w:rsidRPr="007B5933">
              <w:rPr>
                <w:sz w:val="18"/>
                <w:szCs w:val="18"/>
              </w:rPr>
              <w:t>118</w:t>
            </w:r>
          </w:p>
        </w:tc>
        <w:tc>
          <w:tcPr>
            <w:tcW w:w="567" w:type="dxa"/>
            <w:shd w:val="clear" w:color="auto" w:fill="auto"/>
          </w:tcPr>
          <w:p w:rsidR="002A6013" w:rsidRPr="007B5933" w:rsidRDefault="002A6013" w:rsidP="00E3602E">
            <w:pPr>
              <w:jc w:val="center"/>
              <w:rPr>
                <w:b/>
                <w:sz w:val="18"/>
                <w:szCs w:val="18"/>
              </w:rPr>
            </w:pPr>
            <w:r w:rsidRPr="007B5933">
              <w:rPr>
                <w:b/>
                <w:sz w:val="18"/>
                <w:szCs w:val="18"/>
                <w:highlight w:val="cyan"/>
              </w:rPr>
              <w:t>0</w:t>
            </w:r>
          </w:p>
        </w:tc>
        <w:tc>
          <w:tcPr>
            <w:tcW w:w="568" w:type="dxa"/>
            <w:shd w:val="clear" w:color="auto" w:fill="auto"/>
          </w:tcPr>
          <w:p w:rsidR="002A6013" w:rsidRPr="007B5933" w:rsidRDefault="002A6013" w:rsidP="00E3602E">
            <w:pPr>
              <w:jc w:val="center"/>
              <w:rPr>
                <w:sz w:val="18"/>
                <w:szCs w:val="18"/>
              </w:rPr>
            </w:pPr>
            <w:r w:rsidRPr="007B5933">
              <w:rPr>
                <w:sz w:val="18"/>
                <w:szCs w:val="18"/>
              </w:rPr>
              <w:t>116</w:t>
            </w:r>
          </w:p>
        </w:tc>
      </w:tr>
      <w:tr w:rsidR="002A6013" w:rsidRPr="00EA517E" w:rsidTr="002A6013">
        <w:trPr>
          <w:trHeight w:val="203"/>
        </w:trPr>
        <w:tc>
          <w:tcPr>
            <w:tcW w:w="993" w:type="dxa"/>
            <w:shd w:val="clear" w:color="auto" w:fill="auto"/>
          </w:tcPr>
          <w:p w:rsidR="002A6013" w:rsidRPr="00B2446A" w:rsidRDefault="002A6013" w:rsidP="00E3602E">
            <w:pPr>
              <w:jc w:val="center"/>
              <w:rPr>
                <w:b/>
                <w:i/>
                <w:sz w:val="18"/>
                <w:szCs w:val="18"/>
              </w:rPr>
            </w:pPr>
            <w:r w:rsidRPr="00B2446A">
              <w:rPr>
                <w:b/>
                <w:i/>
                <w:sz w:val="18"/>
                <w:szCs w:val="18"/>
              </w:rPr>
              <w:t>2015</w:t>
            </w:r>
          </w:p>
        </w:tc>
        <w:tc>
          <w:tcPr>
            <w:tcW w:w="850" w:type="dxa"/>
            <w:shd w:val="clear" w:color="auto" w:fill="auto"/>
          </w:tcPr>
          <w:p w:rsidR="002A6013" w:rsidRPr="007B5933" w:rsidRDefault="002A6013" w:rsidP="00E3602E">
            <w:pPr>
              <w:jc w:val="center"/>
              <w:rPr>
                <w:sz w:val="18"/>
                <w:szCs w:val="18"/>
              </w:rPr>
            </w:pPr>
            <w:r w:rsidRPr="007B5933">
              <w:rPr>
                <w:sz w:val="18"/>
                <w:szCs w:val="18"/>
              </w:rPr>
              <w:t>5682</w:t>
            </w:r>
          </w:p>
        </w:tc>
        <w:tc>
          <w:tcPr>
            <w:tcW w:w="709" w:type="dxa"/>
            <w:shd w:val="clear" w:color="auto" w:fill="auto"/>
          </w:tcPr>
          <w:p w:rsidR="002A6013" w:rsidRPr="007B5933" w:rsidRDefault="002A6013" w:rsidP="00E3602E">
            <w:pPr>
              <w:jc w:val="center"/>
              <w:rPr>
                <w:sz w:val="18"/>
                <w:szCs w:val="18"/>
              </w:rPr>
            </w:pPr>
            <w:r w:rsidRPr="007B5933">
              <w:rPr>
                <w:sz w:val="18"/>
                <w:szCs w:val="18"/>
              </w:rPr>
              <w:t>32</w:t>
            </w:r>
          </w:p>
        </w:tc>
        <w:tc>
          <w:tcPr>
            <w:tcW w:w="851" w:type="dxa"/>
            <w:shd w:val="clear" w:color="auto" w:fill="auto"/>
          </w:tcPr>
          <w:p w:rsidR="002A6013" w:rsidRPr="007B5933" w:rsidRDefault="002A6013" w:rsidP="00E3602E">
            <w:pPr>
              <w:jc w:val="center"/>
              <w:rPr>
                <w:sz w:val="18"/>
                <w:szCs w:val="18"/>
              </w:rPr>
            </w:pPr>
            <w:r w:rsidRPr="007B5933">
              <w:rPr>
                <w:sz w:val="18"/>
                <w:szCs w:val="18"/>
              </w:rPr>
              <w:t>73</w:t>
            </w:r>
          </w:p>
        </w:tc>
        <w:tc>
          <w:tcPr>
            <w:tcW w:w="850" w:type="dxa"/>
            <w:shd w:val="clear" w:color="auto" w:fill="auto"/>
          </w:tcPr>
          <w:p w:rsidR="002A6013" w:rsidRPr="007B5933" w:rsidRDefault="002A6013" w:rsidP="00E3602E">
            <w:pPr>
              <w:jc w:val="center"/>
              <w:rPr>
                <w:sz w:val="18"/>
                <w:szCs w:val="18"/>
              </w:rPr>
            </w:pPr>
            <w:r w:rsidRPr="007B5933">
              <w:rPr>
                <w:sz w:val="18"/>
                <w:szCs w:val="18"/>
              </w:rPr>
              <w:t>2687</w:t>
            </w:r>
          </w:p>
        </w:tc>
        <w:tc>
          <w:tcPr>
            <w:tcW w:w="709" w:type="dxa"/>
            <w:shd w:val="clear" w:color="auto" w:fill="auto"/>
          </w:tcPr>
          <w:p w:rsidR="002A6013" w:rsidRPr="007B5933" w:rsidRDefault="002A6013" w:rsidP="00E3602E">
            <w:pPr>
              <w:jc w:val="center"/>
              <w:rPr>
                <w:sz w:val="18"/>
                <w:szCs w:val="18"/>
              </w:rPr>
            </w:pPr>
            <w:r w:rsidRPr="007B5933">
              <w:rPr>
                <w:sz w:val="18"/>
                <w:szCs w:val="18"/>
              </w:rPr>
              <w:t>89</w:t>
            </w:r>
          </w:p>
        </w:tc>
        <w:tc>
          <w:tcPr>
            <w:tcW w:w="709" w:type="dxa"/>
            <w:shd w:val="clear" w:color="auto" w:fill="auto"/>
          </w:tcPr>
          <w:p w:rsidR="002A6013" w:rsidRPr="007B5933" w:rsidRDefault="002A6013" w:rsidP="00E3602E">
            <w:pPr>
              <w:jc w:val="center"/>
              <w:rPr>
                <w:sz w:val="18"/>
                <w:szCs w:val="18"/>
              </w:rPr>
            </w:pPr>
            <w:r w:rsidRPr="007B5933">
              <w:rPr>
                <w:sz w:val="18"/>
                <w:szCs w:val="18"/>
              </w:rPr>
              <w:t>81</w:t>
            </w:r>
          </w:p>
        </w:tc>
        <w:tc>
          <w:tcPr>
            <w:tcW w:w="709" w:type="dxa"/>
            <w:shd w:val="clear" w:color="auto" w:fill="auto"/>
          </w:tcPr>
          <w:p w:rsidR="002A6013" w:rsidRPr="007B5933" w:rsidRDefault="002A6013" w:rsidP="00E3602E">
            <w:pPr>
              <w:jc w:val="center"/>
              <w:rPr>
                <w:sz w:val="18"/>
                <w:szCs w:val="18"/>
              </w:rPr>
            </w:pPr>
            <w:r w:rsidRPr="007B5933">
              <w:rPr>
                <w:sz w:val="18"/>
                <w:szCs w:val="18"/>
              </w:rPr>
              <w:t>10</w:t>
            </w:r>
          </w:p>
        </w:tc>
        <w:tc>
          <w:tcPr>
            <w:tcW w:w="708" w:type="dxa"/>
            <w:shd w:val="clear" w:color="auto" w:fill="auto"/>
          </w:tcPr>
          <w:p w:rsidR="002A6013" w:rsidRPr="007B5933" w:rsidRDefault="002A6013" w:rsidP="00E3602E">
            <w:pPr>
              <w:jc w:val="center"/>
              <w:rPr>
                <w:sz w:val="18"/>
                <w:szCs w:val="18"/>
              </w:rPr>
            </w:pPr>
            <w:r w:rsidRPr="007B5933">
              <w:rPr>
                <w:sz w:val="18"/>
                <w:szCs w:val="18"/>
              </w:rPr>
              <w:t>263</w:t>
            </w:r>
          </w:p>
        </w:tc>
        <w:tc>
          <w:tcPr>
            <w:tcW w:w="708" w:type="dxa"/>
            <w:shd w:val="clear" w:color="auto" w:fill="auto"/>
          </w:tcPr>
          <w:p w:rsidR="002A6013" w:rsidRPr="007B5933" w:rsidRDefault="002A6013" w:rsidP="00E3602E">
            <w:pPr>
              <w:jc w:val="center"/>
              <w:rPr>
                <w:sz w:val="18"/>
                <w:szCs w:val="18"/>
              </w:rPr>
            </w:pPr>
            <w:r w:rsidRPr="007B5933">
              <w:rPr>
                <w:sz w:val="18"/>
                <w:szCs w:val="18"/>
              </w:rPr>
              <w:t>140</w:t>
            </w:r>
          </w:p>
        </w:tc>
        <w:tc>
          <w:tcPr>
            <w:tcW w:w="567" w:type="dxa"/>
            <w:shd w:val="clear" w:color="auto" w:fill="auto"/>
          </w:tcPr>
          <w:p w:rsidR="002A6013" w:rsidRPr="007B5933" w:rsidRDefault="002A6013" w:rsidP="00E3602E">
            <w:pPr>
              <w:jc w:val="center"/>
              <w:rPr>
                <w:sz w:val="18"/>
                <w:szCs w:val="18"/>
              </w:rPr>
            </w:pPr>
            <w:r w:rsidRPr="007B5933">
              <w:rPr>
                <w:sz w:val="18"/>
                <w:szCs w:val="18"/>
              </w:rPr>
              <w:t>160</w:t>
            </w:r>
          </w:p>
        </w:tc>
        <w:tc>
          <w:tcPr>
            <w:tcW w:w="567" w:type="dxa"/>
            <w:shd w:val="clear" w:color="auto" w:fill="auto"/>
          </w:tcPr>
          <w:p w:rsidR="002A6013" w:rsidRPr="007B5933" w:rsidRDefault="002A6013" w:rsidP="00E3602E">
            <w:pPr>
              <w:jc w:val="center"/>
              <w:rPr>
                <w:sz w:val="18"/>
                <w:szCs w:val="18"/>
              </w:rPr>
            </w:pPr>
            <w:r w:rsidRPr="007B5933">
              <w:rPr>
                <w:sz w:val="18"/>
                <w:szCs w:val="18"/>
              </w:rPr>
              <w:t>7</w:t>
            </w:r>
          </w:p>
        </w:tc>
        <w:tc>
          <w:tcPr>
            <w:tcW w:w="568" w:type="dxa"/>
            <w:shd w:val="clear" w:color="auto" w:fill="auto"/>
          </w:tcPr>
          <w:p w:rsidR="002A6013" w:rsidRPr="007B5933" w:rsidRDefault="002A6013" w:rsidP="00E3602E">
            <w:pPr>
              <w:jc w:val="center"/>
              <w:rPr>
                <w:sz w:val="18"/>
                <w:szCs w:val="18"/>
              </w:rPr>
            </w:pPr>
            <w:r w:rsidRPr="007B5933">
              <w:rPr>
                <w:sz w:val="18"/>
                <w:szCs w:val="18"/>
              </w:rPr>
              <w:t>142</w:t>
            </w:r>
          </w:p>
        </w:tc>
      </w:tr>
      <w:tr w:rsidR="002A6013" w:rsidRPr="00EA517E" w:rsidTr="002A6013">
        <w:trPr>
          <w:trHeight w:val="203"/>
        </w:trPr>
        <w:tc>
          <w:tcPr>
            <w:tcW w:w="993" w:type="dxa"/>
            <w:shd w:val="clear" w:color="auto" w:fill="auto"/>
          </w:tcPr>
          <w:p w:rsidR="002A6013" w:rsidRPr="00B2446A" w:rsidRDefault="002A6013" w:rsidP="00E3602E">
            <w:pPr>
              <w:jc w:val="center"/>
              <w:rPr>
                <w:b/>
                <w:i/>
                <w:sz w:val="18"/>
                <w:szCs w:val="18"/>
              </w:rPr>
            </w:pPr>
            <w:r w:rsidRPr="00B2446A">
              <w:rPr>
                <w:b/>
                <w:i/>
                <w:sz w:val="18"/>
                <w:szCs w:val="18"/>
              </w:rPr>
              <w:t>2016</w:t>
            </w:r>
          </w:p>
        </w:tc>
        <w:tc>
          <w:tcPr>
            <w:tcW w:w="850" w:type="dxa"/>
            <w:shd w:val="clear" w:color="auto" w:fill="auto"/>
          </w:tcPr>
          <w:p w:rsidR="002A6013" w:rsidRPr="007B5933" w:rsidRDefault="002A6013" w:rsidP="00E3602E">
            <w:pPr>
              <w:jc w:val="center"/>
              <w:rPr>
                <w:sz w:val="18"/>
                <w:szCs w:val="18"/>
              </w:rPr>
            </w:pPr>
            <w:r w:rsidRPr="007B5933">
              <w:rPr>
                <w:sz w:val="18"/>
                <w:szCs w:val="18"/>
              </w:rPr>
              <w:t>4539</w:t>
            </w:r>
          </w:p>
        </w:tc>
        <w:tc>
          <w:tcPr>
            <w:tcW w:w="709" w:type="dxa"/>
            <w:shd w:val="clear" w:color="auto" w:fill="auto"/>
          </w:tcPr>
          <w:p w:rsidR="002A6013" w:rsidRPr="007B5933" w:rsidRDefault="002A6013" w:rsidP="00E3602E">
            <w:pPr>
              <w:jc w:val="center"/>
              <w:rPr>
                <w:sz w:val="18"/>
                <w:szCs w:val="18"/>
              </w:rPr>
            </w:pPr>
            <w:r w:rsidRPr="007B5933">
              <w:rPr>
                <w:sz w:val="18"/>
                <w:szCs w:val="18"/>
              </w:rPr>
              <w:t>25</w:t>
            </w:r>
          </w:p>
        </w:tc>
        <w:tc>
          <w:tcPr>
            <w:tcW w:w="851" w:type="dxa"/>
            <w:shd w:val="clear" w:color="auto" w:fill="auto"/>
          </w:tcPr>
          <w:p w:rsidR="002A6013" w:rsidRPr="007B5933" w:rsidRDefault="002A6013" w:rsidP="00E3602E">
            <w:pPr>
              <w:jc w:val="center"/>
              <w:rPr>
                <w:sz w:val="18"/>
                <w:szCs w:val="18"/>
              </w:rPr>
            </w:pPr>
            <w:r w:rsidRPr="007B5933">
              <w:rPr>
                <w:sz w:val="18"/>
                <w:szCs w:val="18"/>
              </w:rPr>
              <w:t>76</w:t>
            </w:r>
          </w:p>
        </w:tc>
        <w:tc>
          <w:tcPr>
            <w:tcW w:w="850" w:type="dxa"/>
            <w:shd w:val="clear" w:color="auto" w:fill="auto"/>
          </w:tcPr>
          <w:p w:rsidR="002A6013" w:rsidRPr="007B5933" w:rsidRDefault="002A6013" w:rsidP="00E3602E">
            <w:pPr>
              <w:jc w:val="center"/>
              <w:rPr>
                <w:sz w:val="18"/>
                <w:szCs w:val="18"/>
              </w:rPr>
            </w:pPr>
            <w:r w:rsidRPr="007B5933">
              <w:rPr>
                <w:sz w:val="18"/>
                <w:szCs w:val="18"/>
              </w:rPr>
              <w:t>2612</w:t>
            </w:r>
          </w:p>
        </w:tc>
        <w:tc>
          <w:tcPr>
            <w:tcW w:w="709" w:type="dxa"/>
            <w:shd w:val="clear" w:color="auto" w:fill="auto"/>
          </w:tcPr>
          <w:p w:rsidR="002A6013" w:rsidRPr="007B5933" w:rsidRDefault="002A6013" w:rsidP="00E3602E">
            <w:pPr>
              <w:jc w:val="center"/>
              <w:rPr>
                <w:sz w:val="18"/>
                <w:szCs w:val="18"/>
              </w:rPr>
            </w:pPr>
            <w:r w:rsidRPr="007B5933">
              <w:rPr>
                <w:sz w:val="18"/>
                <w:szCs w:val="18"/>
              </w:rPr>
              <w:t>209</w:t>
            </w:r>
          </w:p>
        </w:tc>
        <w:tc>
          <w:tcPr>
            <w:tcW w:w="709" w:type="dxa"/>
            <w:shd w:val="clear" w:color="auto" w:fill="auto"/>
          </w:tcPr>
          <w:p w:rsidR="002A6013" w:rsidRPr="007B5933" w:rsidRDefault="002A6013" w:rsidP="00E3602E">
            <w:pPr>
              <w:jc w:val="center"/>
              <w:rPr>
                <w:sz w:val="18"/>
                <w:szCs w:val="18"/>
              </w:rPr>
            </w:pPr>
            <w:r w:rsidRPr="007B5933">
              <w:rPr>
                <w:sz w:val="18"/>
                <w:szCs w:val="18"/>
              </w:rPr>
              <w:t>131</w:t>
            </w:r>
          </w:p>
        </w:tc>
        <w:tc>
          <w:tcPr>
            <w:tcW w:w="709" w:type="dxa"/>
            <w:shd w:val="clear" w:color="auto" w:fill="auto"/>
          </w:tcPr>
          <w:p w:rsidR="002A6013" w:rsidRPr="007B5933" w:rsidRDefault="002A6013" w:rsidP="00E3602E">
            <w:pPr>
              <w:jc w:val="center"/>
              <w:rPr>
                <w:sz w:val="18"/>
                <w:szCs w:val="18"/>
              </w:rPr>
            </w:pPr>
            <w:r w:rsidRPr="007B5933">
              <w:rPr>
                <w:sz w:val="18"/>
                <w:szCs w:val="18"/>
              </w:rPr>
              <w:t>75</w:t>
            </w:r>
          </w:p>
        </w:tc>
        <w:tc>
          <w:tcPr>
            <w:tcW w:w="708" w:type="dxa"/>
            <w:shd w:val="clear" w:color="auto" w:fill="auto"/>
          </w:tcPr>
          <w:p w:rsidR="002A6013" w:rsidRPr="007B5933" w:rsidRDefault="002A6013" w:rsidP="00E3602E">
            <w:pPr>
              <w:jc w:val="center"/>
              <w:rPr>
                <w:sz w:val="18"/>
                <w:szCs w:val="18"/>
              </w:rPr>
            </w:pPr>
            <w:r w:rsidRPr="007B5933">
              <w:rPr>
                <w:sz w:val="18"/>
                <w:szCs w:val="18"/>
              </w:rPr>
              <w:t>276</w:t>
            </w:r>
          </w:p>
        </w:tc>
        <w:tc>
          <w:tcPr>
            <w:tcW w:w="708" w:type="dxa"/>
            <w:shd w:val="clear" w:color="auto" w:fill="auto"/>
          </w:tcPr>
          <w:p w:rsidR="002A6013" w:rsidRPr="007B5933" w:rsidRDefault="002A6013" w:rsidP="00E3602E">
            <w:pPr>
              <w:jc w:val="center"/>
              <w:rPr>
                <w:sz w:val="18"/>
                <w:szCs w:val="18"/>
              </w:rPr>
            </w:pPr>
            <w:r w:rsidRPr="007B5933">
              <w:rPr>
                <w:sz w:val="18"/>
                <w:szCs w:val="18"/>
              </w:rPr>
              <w:t>179</w:t>
            </w:r>
          </w:p>
        </w:tc>
        <w:tc>
          <w:tcPr>
            <w:tcW w:w="567" w:type="dxa"/>
            <w:shd w:val="clear" w:color="auto" w:fill="auto"/>
          </w:tcPr>
          <w:p w:rsidR="002A6013" w:rsidRPr="007B5933" w:rsidRDefault="002A6013" w:rsidP="00E3602E">
            <w:pPr>
              <w:jc w:val="center"/>
              <w:rPr>
                <w:sz w:val="18"/>
                <w:szCs w:val="18"/>
              </w:rPr>
            </w:pPr>
            <w:r w:rsidRPr="007B5933">
              <w:rPr>
                <w:sz w:val="18"/>
                <w:szCs w:val="18"/>
              </w:rPr>
              <w:t>202</w:t>
            </w:r>
          </w:p>
        </w:tc>
        <w:tc>
          <w:tcPr>
            <w:tcW w:w="567" w:type="dxa"/>
            <w:shd w:val="clear" w:color="auto" w:fill="auto"/>
          </w:tcPr>
          <w:p w:rsidR="002A6013" w:rsidRPr="007B5933" w:rsidRDefault="002A6013" w:rsidP="00E3602E">
            <w:pPr>
              <w:jc w:val="center"/>
              <w:rPr>
                <w:sz w:val="18"/>
                <w:szCs w:val="18"/>
              </w:rPr>
            </w:pPr>
            <w:r w:rsidRPr="007B5933">
              <w:rPr>
                <w:sz w:val="18"/>
                <w:szCs w:val="18"/>
              </w:rPr>
              <w:t>2</w:t>
            </w:r>
          </w:p>
        </w:tc>
        <w:tc>
          <w:tcPr>
            <w:tcW w:w="568" w:type="dxa"/>
            <w:shd w:val="clear" w:color="auto" w:fill="auto"/>
          </w:tcPr>
          <w:p w:rsidR="002A6013" w:rsidRPr="007B5933" w:rsidRDefault="002A6013" w:rsidP="00E3602E">
            <w:pPr>
              <w:jc w:val="center"/>
              <w:rPr>
                <w:sz w:val="18"/>
                <w:szCs w:val="18"/>
              </w:rPr>
            </w:pPr>
            <w:r w:rsidRPr="007B5933">
              <w:rPr>
                <w:sz w:val="18"/>
                <w:szCs w:val="18"/>
              </w:rPr>
              <w:t>39</w:t>
            </w:r>
          </w:p>
        </w:tc>
      </w:tr>
      <w:tr w:rsidR="002A6013" w:rsidRPr="00EA517E" w:rsidTr="002A6013">
        <w:trPr>
          <w:trHeight w:val="203"/>
        </w:trPr>
        <w:tc>
          <w:tcPr>
            <w:tcW w:w="993" w:type="dxa"/>
            <w:shd w:val="clear" w:color="auto" w:fill="auto"/>
          </w:tcPr>
          <w:p w:rsidR="002A6013" w:rsidRPr="00B2446A" w:rsidRDefault="002A6013" w:rsidP="00E3602E">
            <w:pPr>
              <w:jc w:val="center"/>
              <w:rPr>
                <w:b/>
                <w:i/>
                <w:sz w:val="18"/>
                <w:szCs w:val="18"/>
              </w:rPr>
            </w:pPr>
            <w:r w:rsidRPr="00B2446A">
              <w:rPr>
                <w:b/>
                <w:i/>
                <w:sz w:val="18"/>
                <w:szCs w:val="18"/>
              </w:rPr>
              <w:t>2017</w:t>
            </w:r>
          </w:p>
        </w:tc>
        <w:tc>
          <w:tcPr>
            <w:tcW w:w="850" w:type="dxa"/>
            <w:shd w:val="clear" w:color="auto" w:fill="auto"/>
          </w:tcPr>
          <w:p w:rsidR="002A6013" w:rsidRPr="007B5933" w:rsidRDefault="002A6013" w:rsidP="00E3602E">
            <w:pPr>
              <w:jc w:val="center"/>
              <w:rPr>
                <w:sz w:val="18"/>
                <w:szCs w:val="18"/>
              </w:rPr>
            </w:pPr>
            <w:r w:rsidRPr="007B5933">
              <w:rPr>
                <w:sz w:val="18"/>
                <w:szCs w:val="18"/>
              </w:rPr>
              <w:t>3269</w:t>
            </w:r>
          </w:p>
        </w:tc>
        <w:tc>
          <w:tcPr>
            <w:tcW w:w="709" w:type="dxa"/>
            <w:shd w:val="clear" w:color="auto" w:fill="auto"/>
          </w:tcPr>
          <w:p w:rsidR="002A6013" w:rsidRPr="007B5933" w:rsidRDefault="002A6013" w:rsidP="00E3602E">
            <w:pPr>
              <w:jc w:val="center"/>
              <w:rPr>
                <w:sz w:val="18"/>
                <w:szCs w:val="18"/>
              </w:rPr>
            </w:pPr>
            <w:r w:rsidRPr="007B5933">
              <w:rPr>
                <w:sz w:val="18"/>
                <w:szCs w:val="18"/>
              </w:rPr>
              <w:t>12</w:t>
            </w:r>
          </w:p>
        </w:tc>
        <w:tc>
          <w:tcPr>
            <w:tcW w:w="851" w:type="dxa"/>
            <w:shd w:val="clear" w:color="auto" w:fill="auto"/>
          </w:tcPr>
          <w:p w:rsidR="002A6013" w:rsidRPr="007B5933" w:rsidRDefault="002A6013" w:rsidP="00E3602E">
            <w:pPr>
              <w:jc w:val="center"/>
              <w:rPr>
                <w:sz w:val="18"/>
                <w:szCs w:val="18"/>
              </w:rPr>
            </w:pPr>
            <w:r w:rsidRPr="007B5933">
              <w:rPr>
                <w:sz w:val="18"/>
                <w:szCs w:val="18"/>
              </w:rPr>
              <w:t>69</w:t>
            </w:r>
          </w:p>
        </w:tc>
        <w:tc>
          <w:tcPr>
            <w:tcW w:w="850" w:type="dxa"/>
            <w:shd w:val="clear" w:color="auto" w:fill="auto"/>
          </w:tcPr>
          <w:p w:rsidR="002A6013" w:rsidRPr="007B5933" w:rsidRDefault="002A6013" w:rsidP="00E3602E">
            <w:pPr>
              <w:jc w:val="center"/>
              <w:rPr>
                <w:b/>
                <w:sz w:val="18"/>
                <w:szCs w:val="18"/>
              </w:rPr>
            </w:pPr>
            <w:r w:rsidRPr="007B5933">
              <w:rPr>
                <w:b/>
                <w:sz w:val="18"/>
                <w:szCs w:val="18"/>
                <w:highlight w:val="cyan"/>
              </w:rPr>
              <w:t>904</w:t>
            </w:r>
          </w:p>
        </w:tc>
        <w:tc>
          <w:tcPr>
            <w:tcW w:w="709" w:type="dxa"/>
            <w:shd w:val="clear" w:color="auto" w:fill="auto"/>
          </w:tcPr>
          <w:p w:rsidR="002A6013" w:rsidRPr="007B5933" w:rsidRDefault="002A6013" w:rsidP="00E3602E">
            <w:pPr>
              <w:jc w:val="center"/>
              <w:rPr>
                <w:b/>
                <w:sz w:val="18"/>
                <w:szCs w:val="18"/>
              </w:rPr>
            </w:pPr>
            <w:r w:rsidRPr="007B5933">
              <w:rPr>
                <w:b/>
                <w:sz w:val="18"/>
                <w:szCs w:val="18"/>
                <w:highlight w:val="cyan"/>
              </w:rPr>
              <w:t>34</w:t>
            </w:r>
          </w:p>
        </w:tc>
        <w:tc>
          <w:tcPr>
            <w:tcW w:w="709" w:type="dxa"/>
            <w:shd w:val="clear" w:color="auto" w:fill="auto"/>
          </w:tcPr>
          <w:p w:rsidR="002A6013" w:rsidRPr="007B5933" w:rsidRDefault="002A6013" w:rsidP="00E3602E">
            <w:pPr>
              <w:jc w:val="center"/>
              <w:rPr>
                <w:sz w:val="18"/>
                <w:szCs w:val="18"/>
              </w:rPr>
            </w:pPr>
            <w:r w:rsidRPr="007B5933">
              <w:rPr>
                <w:sz w:val="18"/>
                <w:szCs w:val="18"/>
              </w:rPr>
              <w:t>58</w:t>
            </w:r>
          </w:p>
        </w:tc>
        <w:tc>
          <w:tcPr>
            <w:tcW w:w="709" w:type="dxa"/>
            <w:shd w:val="clear" w:color="auto" w:fill="auto"/>
          </w:tcPr>
          <w:p w:rsidR="002A6013" w:rsidRPr="007B5933" w:rsidRDefault="002A6013" w:rsidP="00E3602E">
            <w:pPr>
              <w:jc w:val="center"/>
              <w:rPr>
                <w:sz w:val="18"/>
                <w:szCs w:val="18"/>
              </w:rPr>
            </w:pPr>
            <w:r w:rsidRPr="007B5933">
              <w:rPr>
                <w:sz w:val="18"/>
                <w:szCs w:val="18"/>
              </w:rPr>
              <w:t>69</w:t>
            </w:r>
          </w:p>
        </w:tc>
        <w:tc>
          <w:tcPr>
            <w:tcW w:w="708" w:type="dxa"/>
            <w:shd w:val="clear" w:color="auto" w:fill="auto"/>
          </w:tcPr>
          <w:p w:rsidR="002A6013" w:rsidRPr="007B5933" w:rsidRDefault="002A6013" w:rsidP="00E3602E">
            <w:pPr>
              <w:jc w:val="center"/>
              <w:rPr>
                <w:sz w:val="18"/>
                <w:szCs w:val="18"/>
              </w:rPr>
            </w:pPr>
            <w:r w:rsidRPr="007B5933">
              <w:rPr>
                <w:sz w:val="18"/>
                <w:szCs w:val="18"/>
              </w:rPr>
              <w:t>149</w:t>
            </w:r>
          </w:p>
        </w:tc>
        <w:tc>
          <w:tcPr>
            <w:tcW w:w="708" w:type="dxa"/>
            <w:shd w:val="clear" w:color="auto" w:fill="auto"/>
          </w:tcPr>
          <w:p w:rsidR="002A6013" w:rsidRPr="007B5933" w:rsidRDefault="002A6013" w:rsidP="00E3602E">
            <w:pPr>
              <w:jc w:val="center"/>
              <w:rPr>
                <w:b/>
                <w:sz w:val="18"/>
                <w:szCs w:val="18"/>
              </w:rPr>
            </w:pPr>
            <w:r w:rsidRPr="007B5933">
              <w:rPr>
                <w:b/>
                <w:sz w:val="18"/>
                <w:szCs w:val="18"/>
                <w:highlight w:val="cyan"/>
              </w:rPr>
              <w:t>58</w:t>
            </w:r>
          </w:p>
        </w:tc>
        <w:tc>
          <w:tcPr>
            <w:tcW w:w="567" w:type="dxa"/>
            <w:shd w:val="clear" w:color="auto" w:fill="auto"/>
          </w:tcPr>
          <w:p w:rsidR="002A6013" w:rsidRPr="007B5933" w:rsidRDefault="002A6013" w:rsidP="00E3602E">
            <w:pPr>
              <w:jc w:val="center"/>
              <w:rPr>
                <w:sz w:val="18"/>
                <w:szCs w:val="18"/>
              </w:rPr>
            </w:pPr>
            <w:r w:rsidRPr="007B5933">
              <w:rPr>
                <w:sz w:val="18"/>
                <w:szCs w:val="18"/>
              </w:rPr>
              <w:t>197</w:t>
            </w:r>
          </w:p>
        </w:tc>
        <w:tc>
          <w:tcPr>
            <w:tcW w:w="567" w:type="dxa"/>
            <w:shd w:val="clear" w:color="auto" w:fill="auto"/>
          </w:tcPr>
          <w:p w:rsidR="002A6013" w:rsidRPr="007B5933" w:rsidRDefault="002A6013" w:rsidP="00E3602E">
            <w:pPr>
              <w:jc w:val="center"/>
              <w:rPr>
                <w:sz w:val="18"/>
                <w:szCs w:val="18"/>
              </w:rPr>
            </w:pPr>
            <w:r w:rsidRPr="007B5933">
              <w:rPr>
                <w:sz w:val="18"/>
                <w:szCs w:val="18"/>
              </w:rPr>
              <w:t>3</w:t>
            </w:r>
          </w:p>
        </w:tc>
        <w:tc>
          <w:tcPr>
            <w:tcW w:w="568" w:type="dxa"/>
            <w:shd w:val="clear" w:color="auto" w:fill="auto"/>
          </w:tcPr>
          <w:p w:rsidR="002A6013" w:rsidRPr="007B5933" w:rsidRDefault="002A6013" w:rsidP="00E3602E">
            <w:pPr>
              <w:jc w:val="center"/>
              <w:rPr>
                <w:sz w:val="18"/>
                <w:szCs w:val="18"/>
              </w:rPr>
            </w:pPr>
            <w:r w:rsidRPr="007B5933">
              <w:rPr>
                <w:sz w:val="18"/>
                <w:szCs w:val="18"/>
              </w:rPr>
              <w:t>31</w:t>
            </w:r>
          </w:p>
        </w:tc>
      </w:tr>
      <w:tr w:rsidR="002A6013" w:rsidRPr="00EA517E" w:rsidTr="002A6013">
        <w:trPr>
          <w:trHeight w:val="203"/>
        </w:trPr>
        <w:tc>
          <w:tcPr>
            <w:tcW w:w="993" w:type="dxa"/>
            <w:shd w:val="clear" w:color="auto" w:fill="auto"/>
          </w:tcPr>
          <w:p w:rsidR="002A6013" w:rsidRPr="00B2446A" w:rsidRDefault="002A6013" w:rsidP="00E3602E">
            <w:pPr>
              <w:jc w:val="center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2018</w:t>
            </w:r>
          </w:p>
        </w:tc>
        <w:tc>
          <w:tcPr>
            <w:tcW w:w="850" w:type="dxa"/>
            <w:shd w:val="clear" w:color="auto" w:fill="auto"/>
          </w:tcPr>
          <w:p w:rsidR="002A6013" w:rsidRPr="007B5933" w:rsidRDefault="002A6013" w:rsidP="00E3602E">
            <w:pPr>
              <w:jc w:val="center"/>
              <w:rPr>
                <w:sz w:val="18"/>
                <w:szCs w:val="18"/>
              </w:rPr>
            </w:pPr>
            <w:r w:rsidRPr="007B5933">
              <w:rPr>
                <w:sz w:val="18"/>
                <w:szCs w:val="18"/>
              </w:rPr>
              <w:t>2589</w:t>
            </w:r>
          </w:p>
        </w:tc>
        <w:tc>
          <w:tcPr>
            <w:tcW w:w="709" w:type="dxa"/>
            <w:shd w:val="clear" w:color="auto" w:fill="auto"/>
          </w:tcPr>
          <w:p w:rsidR="002A6013" w:rsidRPr="007B5933" w:rsidRDefault="002A6013" w:rsidP="00E3602E">
            <w:pPr>
              <w:jc w:val="center"/>
              <w:rPr>
                <w:sz w:val="18"/>
                <w:szCs w:val="18"/>
              </w:rPr>
            </w:pPr>
            <w:r w:rsidRPr="007B5933">
              <w:rPr>
                <w:sz w:val="18"/>
                <w:szCs w:val="18"/>
              </w:rPr>
              <w:t>34</w:t>
            </w:r>
          </w:p>
        </w:tc>
        <w:tc>
          <w:tcPr>
            <w:tcW w:w="851" w:type="dxa"/>
            <w:shd w:val="clear" w:color="auto" w:fill="auto"/>
          </w:tcPr>
          <w:p w:rsidR="002A6013" w:rsidRPr="007B5933" w:rsidRDefault="002A6013" w:rsidP="00E3602E">
            <w:pPr>
              <w:jc w:val="center"/>
              <w:rPr>
                <w:sz w:val="18"/>
                <w:szCs w:val="18"/>
              </w:rPr>
            </w:pPr>
            <w:r w:rsidRPr="007B5933">
              <w:rPr>
                <w:sz w:val="18"/>
                <w:szCs w:val="18"/>
              </w:rPr>
              <w:t>73</w:t>
            </w:r>
          </w:p>
        </w:tc>
        <w:tc>
          <w:tcPr>
            <w:tcW w:w="850" w:type="dxa"/>
            <w:shd w:val="clear" w:color="auto" w:fill="auto"/>
          </w:tcPr>
          <w:p w:rsidR="002A6013" w:rsidRPr="007B5933" w:rsidRDefault="002A6013" w:rsidP="00E3602E">
            <w:pPr>
              <w:jc w:val="center"/>
              <w:rPr>
                <w:sz w:val="18"/>
                <w:szCs w:val="18"/>
              </w:rPr>
            </w:pPr>
            <w:r w:rsidRPr="007B5933">
              <w:rPr>
                <w:sz w:val="18"/>
                <w:szCs w:val="18"/>
              </w:rPr>
              <w:t>1306</w:t>
            </w:r>
          </w:p>
        </w:tc>
        <w:tc>
          <w:tcPr>
            <w:tcW w:w="709" w:type="dxa"/>
            <w:shd w:val="clear" w:color="auto" w:fill="auto"/>
          </w:tcPr>
          <w:p w:rsidR="002A6013" w:rsidRPr="007B5933" w:rsidRDefault="002A6013" w:rsidP="00E3602E">
            <w:pPr>
              <w:jc w:val="center"/>
              <w:rPr>
                <w:sz w:val="18"/>
                <w:szCs w:val="18"/>
              </w:rPr>
            </w:pPr>
            <w:r w:rsidRPr="007B5933">
              <w:rPr>
                <w:sz w:val="18"/>
                <w:szCs w:val="18"/>
              </w:rPr>
              <w:t>87</w:t>
            </w:r>
          </w:p>
        </w:tc>
        <w:tc>
          <w:tcPr>
            <w:tcW w:w="709" w:type="dxa"/>
            <w:shd w:val="clear" w:color="auto" w:fill="auto"/>
          </w:tcPr>
          <w:p w:rsidR="002A6013" w:rsidRPr="007B5933" w:rsidRDefault="002A6013" w:rsidP="00E3602E">
            <w:pPr>
              <w:jc w:val="center"/>
              <w:rPr>
                <w:sz w:val="18"/>
                <w:szCs w:val="18"/>
              </w:rPr>
            </w:pPr>
            <w:r w:rsidRPr="007B5933">
              <w:rPr>
                <w:sz w:val="18"/>
                <w:szCs w:val="18"/>
              </w:rPr>
              <w:t>77</w:t>
            </w:r>
          </w:p>
        </w:tc>
        <w:tc>
          <w:tcPr>
            <w:tcW w:w="709" w:type="dxa"/>
            <w:shd w:val="clear" w:color="auto" w:fill="auto"/>
          </w:tcPr>
          <w:p w:rsidR="002A6013" w:rsidRPr="007B5933" w:rsidRDefault="002A6013" w:rsidP="00E3602E">
            <w:pPr>
              <w:jc w:val="center"/>
              <w:rPr>
                <w:sz w:val="18"/>
                <w:szCs w:val="18"/>
              </w:rPr>
            </w:pPr>
            <w:r w:rsidRPr="007B5933">
              <w:rPr>
                <w:sz w:val="18"/>
                <w:szCs w:val="18"/>
              </w:rPr>
              <w:t>113</w:t>
            </w:r>
          </w:p>
        </w:tc>
        <w:tc>
          <w:tcPr>
            <w:tcW w:w="708" w:type="dxa"/>
            <w:shd w:val="clear" w:color="auto" w:fill="auto"/>
          </w:tcPr>
          <w:p w:rsidR="002A6013" w:rsidRPr="007B5933" w:rsidRDefault="002A6013" w:rsidP="00E3602E">
            <w:pPr>
              <w:jc w:val="center"/>
              <w:rPr>
                <w:sz w:val="18"/>
                <w:szCs w:val="18"/>
              </w:rPr>
            </w:pPr>
            <w:r w:rsidRPr="007B5933">
              <w:rPr>
                <w:sz w:val="18"/>
                <w:szCs w:val="18"/>
              </w:rPr>
              <w:t>225</w:t>
            </w:r>
          </w:p>
        </w:tc>
        <w:tc>
          <w:tcPr>
            <w:tcW w:w="708" w:type="dxa"/>
            <w:shd w:val="clear" w:color="auto" w:fill="auto"/>
          </w:tcPr>
          <w:p w:rsidR="002A6013" w:rsidRPr="007B5933" w:rsidRDefault="002A6013" w:rsidP="00E3602E">
            <w:pPr>
              <w:jc w:val="center"/>
              <w:rPr>
                <w:sz w:val="18"/>
                <w:szCs w:val="18"/>
              </w:rPr>
            </w:pPr>
            <w:r w:rsidRPr="007B5933">
              <w:rPr>
                <w:sz w:val="18"/>
                <w:szCs w:val="18"/>
              </w:rPr>
              <w:t>137</w:t>
            </w:r>
          </w:p>
        </w:tc>
        <w:tc>
          <w:tcPr>
            <w:tcW w:w="567" w:type="dxa"/>
            <w:shd w:val="clear" w:color="auto" w:fill="auto"/>
          </w:tcPr>
          <w:p w:rsidR="002A6013" w:rsidRPr="007B5933" w:rsidRDefault="002A6013" w:rsidP="00E3602E">
            <w:pPr>
              <w:jc w:val="center"/>
              <w:rPr>
                <w:sz w:val="18"/>
                <w:szCs w:val="18"/>
              </w:rPr>
            </w:pPr>
            <w:r w:rsidRPr="007B5933">
              <w:rPr>
                <w:sz w:val="18"/>
                <w:szCs w:val="18"/>
              </w:rPr>
              <w:t>191</w:t>
            </w:r>
          </w:p>
        </w:tc>
        <w:tc>
          <w:tcPr>
            <w:tcW w:w="567" w:type="dxa"/>
            <w:shd w:val="clear" w:color="auto" w:fill="auto"/>
          </w:tcPr>
          <w:p w:rsidR="002A6013" w:rsidRPr="007B5933" w:rsidRDefault="002A6013" w:rsidP="00E3602E">
            <w:pPr>
              <w:jc w:val="center"/>
              <w:rPr>
                <w:sz w:val="18"/>
                <w:szCs w:val="18"/>
              </w:rPr>
            </w:pPr>
            <w:r w:rsidRPr="007B5933">
              <w:rPr>
                <w:sz w:val="18"/>
                <w:szCs w:val="18"/>
              </w:rPr>
              <w:t>11</w:t>
            </w:r>
          </w:p>
        </w:tc>
        <w:tc>
          <w:tcPr>
            <w:tcW w:w="568" w:type="dxa"/>
            <w:shd w:val="clear" w:color="auto" w:fill="auto"/>
          </w:tcPr>
          <w:p w:rsidR="002A6013" w:rsidRPr="007B5933" w:rsidRDefault="002A6013" w:rsidP="00E3602E">
            <w:pPr>
              <w:jc w:val="center"/>
              <w:rPr>
                <w:sz w:val="18"/>
                <w:szCs w:val="18"/>
              </w:rPr>
            </w:pPr>
            <w:r w:rsidRPr="007B5933">
              <w:rPr>
                <w:sz w:val="18"/>
                <w:szCs w:val="18"/>
              </w:rPr>
              <w:t>49</w:t>
            </w:r>
          </w:p>
        </w:tc>
      </w:tr>
      <w:tr w:rsidR="002A6013" w:rsidRPr="00EA517E" w:rsidTr="002A6013">
        <w:trPr>
          <w:trHeight w:val="203"/>
        </w:trPr>
        <w:tc>
          <w:tcPr>
            <w:tcW w:w="993" w:type="dxa"/>
            <w:shd w:val="clear" w:color="auto" w:fill="auto"/>
          </w:tcPr>
          <w:p w:rsidR="002A6013" w:rsidRDefault="002A6013" w:rsidP="00E3602E">
            <w:pPr>
              <w:jc w:val="center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2019</w:t>
            </w:r>
          </w:p>
        </w:tc>
        <w:tc>
          <w:tcPr>
            <w:tcW w:w="850" w:type="dxa"/>
            <w:shd w:val="clear" w:color="auto" w:fill="auto"/>
          </w:tcPr>
          <w:p w:rsidR="002A6013" w:rsidRPr="007B5933" w:rsidRDefault="002A6013" w:rsidP="00E3602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2858</w:t>
            </w:r>
          </w:p>
        </w:tc>
        <w:tc>
          <w:tcPr>
            <w:tcW w:w="709" w:type="dxa"/>
            <w:shd w:val="clear" w:color="auto" w:fill="auto"/>
          </w:tcPr>
          <w:p w:rsidR="002A6013" w:rsidRPr="007B5933" w:rsidRDefault="002A6013" w:rsidP="00E3602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</w:t>
            </w:r>
          </w:p>
        </w:tc>
        <w:tc>
          <w:tcPr>
            <w:tcW w:w="851" w:type="dxa"/>
            <w:shd w:val="clear" w:color="auto" w:fill="auto"/>
          </w:tcPr>
          <w:p w:rsidR="002A6013" w:rsidRPr="007B5933" w:rsidRDefault="002A6013" w:rsidP="00E3602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129</w:t>
            </w:r>
          </w:p>
        </w:tc>
        <w:tc>
          <w:tcPr>
            <w:tcW w:w="850" w:type="dxa"/>
            <w:shd w:val="clear" w:color="auto" w:fill="auto"/>
          </w:tcPr>
          <w:p w:rsidR="002A6013" w:rsidRPr="007B5933" w:rsidRDefault="002A6013" w:rsidP="00E3602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2342</w:t>
            </w:r>
          </w:p>
        </w:tc>
        <w:tc>
          <w:tcPr>
            <w:tcW w:w="709" w:type="dxa"/>
            <w:shd w:val="clear" w:color="auto" w:fill="auto"/>
          </w:tcPr>
          <w:p w:rsidR="002A6013" w:rsidRPr="007B5933" w:rsidRDefault="002A6013" w:rsidP="00E3602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287</w:t>
            </w:r>
          </w:p>
        </w:tc>
        <w:tc>
          <w:tcPr>
            <w:tcW w:w="709" w:type="dxa"/>
            <w:shd w:val="clear" w:color="auto" w:fill="auto"/>
          </w:tcPr>
          <w:p w:rsidR="002A6013" w:rsidRPr="007B5933" w:rsidRDefault="002A6013" w:rsidP="00E3602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147</w:t>
            </w:r>
          </w:p>
        </w:tc>
        <w:tc>
          <w:tcPr>
            <w:tcW w:w="709" w:type="dxa"/>
            <w:shd w:val="clear" w:color="auto" w:fill="auto"/>
          </w:tcPr>
          <w:p w:rsidR="002A6013" w:rsidRPr="007B5933" w:rsidRDefault="002A6013" w:rsidP="00E3602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77</w:t>
            </w:r>
          </w:p>
        </w:tc>
        <w:tc>
          <w:tcPr>
            <w:tcW w:w="708" w:type="dxa"/>
            <w:shd w:val="clear" w:color="auto" w:fill="auto"/>
          </w:tcPr>
          <w:p w:rsidR="002A6013" w:rsidRPr="007B5933" w:rsidRDefault="002A6013" w:rsidP="00E3602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279</w:t>
            </w:r>
          </w:p>
        </w:tc>
        <w:tc>
          <w:tcPr>
            <w:tcW w:w="708" w:type="dxa"/>
            <w:shd w:val="clear" w:color="auto" w:fill="auto"/>
          </w:tcPr>
          <w:p w:rsidR="002A6013" w:rsidRPr="007B5933" w:rsidRDefault="002A6013" w:rsidP="00E3602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163</w:t>
            </w:r>
          </w:p>
        </w:tc>
        <w:tc>
          <w:tcPr>
            <w:tcW w:w="567" w:type="dxa"/>
            <w:shd w:val="clear" w:color="auto" w:fill="auto"/>
          </w:tcPr>
          <w:p w:rsidR="002A6013" w:rsidRPr="007B5933" w:rsidRDefault="002A6013" w:rsidP="00E3602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267</w:t>
            </w:r>
          </w:p>
        </w:tc>
        <w:tc>
          <w:tcPr>
            <w:tcW w:w="567" w:type="dxa"/>
            <w:shd w:val="clear" w:color="auto" w:fill="auto"/>
          </w:tcPr>
          <w:p w:rsidR="002A6013" w:rsidRPr="007B5933" w:rsidRDefault="002A6013" w:rsidP="00E3602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568" w:type="dxa"/>
            <w:shd w:val="clear" w:color="auto" w:fill="auto"/>
          </w:tcPr>
          <w:p w:rsidR="002A6013" w:rsidRPr="007B5933" w:rsidRDefault="002A6013" w:rsidP="00E3602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68</w:t>
            </w:r>
          </w:p>
        </w:tc>
      </w:tr>
      <w:tr w:rsidR="002A6013" w:rsidRPr="00EA517E" w:rsidTr="002A6013">
        <w:trPr>
          <w:trHeight w:val="203"/>
        </w:trPr>
        <w:tc>
          <w:tcPr>
            <w:tcW w:w="993" w:type="dxa"/>
            <w:shd w:val="clear" w:color="auto" w:fill="auto"/>
          </w:tcPr>
          <w:p w:rsidR="002A6013" w:rsidRDefault="002A6013" w:rsidP="00E3602E">
            <w:pPr>
              <w:jc w:val="center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2020</w:t>
            </w:r>
          </w:p>
        </w:tc>
        <w:tc>
          <w:tcPr>
            <w:tcW w:w="850" w:type="dxa"/>
            <w:shd w:val="clear" w:color="auto" w:fill="auto"/>
          </w:tcPr>
          <w:p w:rsidR="002A6013" w:rsidRDefault="002A6013" w:rsidP="00E3602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1977</w:t>
            </w:r>
          </w:p>
        </w:tc>
        <w:tc>
          <w:tcPr>
            <w:tcW w:w="709" w:type="dxa"/>
            <w:shd w:val="clear" w:color="auto" w:fill="auto"/>
          </w:tcPr>
          <w:p w:rsidR="002A6013" w:rsidRDefault="002A6013" w:rsidP="00E3602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27</w:t>
            </w:r>
          </w:p>
        </w:tc>
        <w:tc>
          <w:tcPr>
            <w:tcW w:w="851" w:type="dxa"/>
            <w:shd w:val="clear" w:color="auto" w:fill="auto"/>
          </w:tcPr>
          <w:p w:rsidR="002A6013" w:rsidRDefault="002A6013" w:rsidP="00E3602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78</w:t>
            </w:r>
          </w:p>
        </w:tc>
        <w:tc>
          <w:tcPr>
            <w:tcW w:w="850" w:type="dxa"/>
            <w:shd w:val="clear" w:color="auto" w:fill="auto"/>
          </w:tcPr>
          <w:p w:rsidR="002A6013" w:rsidRDefault="002A6013" w:rsidP="00E3602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2569</w:t>
            </w:r>
          </w:p>
        </w:tc>
        <w:tc>
          <w:tcPr>
            <w:tcW w:w="709" w:type="dxa"/>
            <w:shd w:val="clear" w:color="auto" w:fill="auto"/>
          </w:tcPr>
          <w:p w:rsidR="002A6013" w:rsidRDefault="002A6013" w:rsidP="00E3602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337</w:t>
            </w:r>
          </w:p>
        </w:tc>
        <w:tc>
          <w:tcPr>
            <w:tcW w:w="709" w:type="dxa"/>
            <w:shd w:val="clear" w:color="auto" w:fill="auto"/>
          </w:tcPr>
          <w:p w:rsidR="002A6013" w:rsidRDefault="002A6013" w:rsidP="00E3602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254</w:t>
            </w:r>
          </w:p>
        </w:tc>
        <w:tc>
          <w:tcPr>
            <w:tcW w:w="709" w:type="dxa"/>
            <w:shd w:val="clear" w:color="auto" w:fill="auto"/>
          </w:tcPr>
          <w:p w:rsidR="002A6013" w:rsidRDefault="002A6013" w:rsidP="00E3602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44</w:t>
            </w:r>
          </w:p>
        </w:tc>
        <w:tc>
          <w:tcPr>
            <w:tcW w:w="708" w:type="dxa"/>
            <w:shd w:val="clear" w:color="auto" w:fill="auto"/>
          </w:tcPr>
          <w:p w:rsidR="002A6013" w:rsidRDefault="002A6013" w:rsidP="00E3602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116</w:t>
            </w:r>
          </w:p>
        </w:tc>
        <w:tc>
          <w:tcPr>
            <w:tcW w:w="708" w:type="dxa"/>
            <w:shd w:val="clear" w:color="auto" w:fill="auto"/>
          </w:tcPr>
          <w:p w:rsidR="002A6013" w:rsidRDefault="002A6013" w:rsidP="00E3602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184</w:t>
            </w:r>
          </w:p>
        </w:tc>
        <w:tc>
          <w:tcPr>
            <w:tcW w:w="567" w:type="dxa"/>
            <w:shd w:val="clear" w:color="auto" w:fill="auto"/>
          </w:tcPr>
          <w:p w:rsidR="002A6013" w:rsidRDefault="002A6013" w:rsidP="00E3602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251</w:t>
            </w:r>
          </w:p>
        </w:tc>
        <w:tc>
          <w:tcPr>
            <w:tcW w:w="567" w:type="dxa"/>
            <w:shd w:val="clear" w:color="auto" w:fill="auto"/>
          </w:tcPr>
          <w:p w:rsidR="002A6013" w:rsidRDefault="002A6013" w:rsidP="00E3602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</w:t>
            </w:r>
          </w:p>
        </w:tc>
        <w:tc>
          <w:tcPr>
            <w:tcW w:w="568" w:type="dxa"/>
            <w:shd w:val="clear" w:color="auto" w:fill="auto"/>
          </w:tcPr>
          <w:p w:rsidR="002A6013" w:rsidRDefault="002A6013" w:rsidP="00E3602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34</w:t>
            </w:r>
          </w:p>
        </w:tc>
      </w:tr>
      <w:tr w:rsidR="00217E36" w:rsidRPr="00EA517E" w:rsidTr="002A6013">
        <w:trPr>
          <w:trHeight w:val="203"/>
        </w:trPr>
        <w:tc>
          <w:tcPr>
            <w:tcW w:w="993" w:type="dxa"/>
            <w:shd w:val="clear" w:color="auto" w:fill="auto"/>
          </w:tcPr>
          <w:p w:rsidR="00217E36" w:rsidRDefault="00217E36" w:rsidP="00E3602E">
            <w:pPr>
              <w:jc w:val="center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2021</w:t>
            </w:r>
          </w:p>
        </w:tc>
        <w:tc>
          <w:tcPr>
            <w:tcW w:w="850" w:type="dxa"/>
            <w:shd w:val="clear" w:color="auto" w:fill="auto"/>
          </w:tcPr>
          <w:p w:rsidR="00217E36" w:rsidRDefault="00217E36" w:rsidP="00E3602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3512</w:t>
            </w:r>
          </w:p>
        </w:tc>
        <w:tc>
          <w:tcPr>
            <w:tcW w:w="709" w:type="dxa"/>
            <w:shd w:val="clear" w:color="auto" w:fill="auto"/>
          </w:tcPr>
          <w:p w:rsidR="00217E36" w:rsidRDefault="00217E36" w:rsidP="00E3602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34</w:t>
            </w:r>
          </w:p>
        </w:tc>
        <w:tc>
          <w:tcPr>
            <w:tcW w:w="851" w:type="dxa"/>
            <w:shd w:val="clear" w:color="auto" w:fill="auto"/>
          </w:tcPr>
          <w:p w:rsidR="00217E36" w:rsidRDefault="00217E36" w:rsidP="00E3602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172</w:t>
            </w:r>
          </w:p>
        </w:tc>
        <w:tc>
          <w:tcPr>
            <w:tcW w:w="850" w:type="dxa"/>
            <w:shd w:val="clear" w:color="auto" w:fill="auto"/>
          </w:tcPr>
          <w:p w:rsidR="00217E36" w:rsidRDefault="00217E36" w:rsidP="00E3602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1722</w:t>
            </w:r>
          </w:p>
        </w:tc>
        <w:tc>
          <w:tcPr>
            <w:tcW w:w="709" w:type="dxa"/>
            <w:shd w:val="clear" w:color="auto" w:fill="auto"/>
          </w:tcPr>
          <w:p w:rsidR="00217E36" w:rsidRDefault="00217E36" w:rsidP="00E3602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195</w:t>
            </w:r>
          </w:p>
        </w:tc>
        <w:tc>
          <w:tcPr>
            <w:tcW w:w="709" w:type="dxa"/>
            <w:shd w:val="clear" w:color="auto" w:fill="auto"/>
          </w:tcPr>
          <w:p w:rsidR="00217E36" w:rsidRDefault="00217E36" w:rsidP="00E3602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186</w:t>
            </w:r>
          </w:p>
        </w:tc>
        <w:tc>
          <w:tcPr>
            <w:tcW w:w="709" w:type="dxa"/>
            <w:shd w:val="clear" w:color="auto" w:fill="auto"/>
          </w:tcPr>
          <w:p w:rsidR="00217E36" w:rsidRPr="00217E36" w:rsidRDefault="00217E36" w:rsidP="00E3602E">
            <w:pPr>
              <w:jc w:val="center"/>
              <w:rPr>
                <w:b/>
                <w:sz w:val="18"/>
                <w:szCs w:val="18"/>
              </w:rPr>
            </w:pPr>
            <w:r w:rsidRPr="00217E36">
              <w:rPr>
                <w:b/>
                <w:sz w:val="18"/>
                <w:szCs w:val="18"/>
                <w:highlight w:val="magenta"/>
              </w:rPr>
              <w:t>169</w:t>
            </w:r>
          </w:p>
        </w:tc>
        <w:tc>
          <w:tcPr>
            <w:tcW w:w="708" w:type="dxa"/>
            <w:shd w:val="clear" w:color="auto" w:fill="auto"/>
          </w:tcPr>
          <w:p w:rsidR="00217E36" w:rsidRDefault="00217E36" w:rsidP="00E3602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356</w:t>
            </w:r>
          </w:p>
        </w:tc>
        <w:tc>
          <w:tcPr>
            <w:tcW w:w="708" w:type="dxa"/>
            <w:shd w:val="clear" w:color="auto" w:fill="auto"/>
          </w:tcPr>
          <w:p w:rsidR="00217E36" w:rsidRDefault="00217E36" w:rsidP="00E3602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108</w:t>
            </w:r>
          </w:p>
        </w:tc>
        <w:tc>
          <w:tcPr>
            <w:tcW w:w="567" w:type="dxa"/>
            <w:shd w:val="clear" w:color="auto" w:fill="auto"/>
          </w:tcPr>
          <w:p w:rsidR="00217E36" w:rsidRDefault="00217E36" w:rsidP="00E3602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387</w:t>
            </w:r>
          </w:p>
        </w:tc>
        <w:tc>
          <w:tcPr>
            <w:tcW w:w="567" w:type="dxa"/>
            <w:shd w:val="clear" w:color="auto" w:fill="auto"/>
          </w:tcPr>
          <w:p w:rsidR="00217E36" w:rsidRDefault="00217E36" w:rsidP="00E3602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</w:t>
            </w:r>
          </w:p>
        </w:tc>
        <w:tc>
          <w:tcPr>
            <w:tcW w:w="568" w:type="dxa"/>
            <w:shd w:val="clear" w:color="auto" w:fill="auto"/>
          </w:tcPr>
          <w:p w:rsidR="00217E36" w:rsidRDefault="00217E36" w:rsidP="00E3602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42</w:t>
            </w:r>
          </w:p>
        </w:tc>
      </w:tr>
      <w:tr w:rsidR="002A6013" w:rsidRPr="006A16D7" w:rsidTr="002A6013">
        <w:trPr>
          <w:trHeight w:val="70"/>
        </w:trPr>
        <w:tc>
          <w:tcPr>
            <w:tcW w:w="993" w:type="dxa"/>
            <w:shd w:val="clear" w:color="auto" w:fill="auto"/>
          </w:tcPr>
          <w:p w:rsidR="002A6013" w:rsidRPr="00B2446A" w:rsidRDefault="002A6013" w:rsidP="00E3602E">
            <w:pPr>
              <w:jc w:val="center"/>
              <w:rPr>
                <w:b/>
                <w:i/>
                <w:sz w:val="12"/>
                <w:szCs w:val="12"/>
              </w:rPr>
            </w:pPr>
            <w:r w:rsidRPr="00B2446A">
              <w:rPr>
                <w:b/>
                <w:bCs/>
                <w:i/>
                <w:iCs/>
                <w:sz w:val="12"/>
                <w:szCs w:val="12"/>
              </w:rPr>
              <w:t>средняя многолетняя</w:t>
            </w:r>
          </w:p>
        </w:tc>
        <w:tc>
          <w:tcPr>
            <w:tcW w:w="850" w:type="dxa"/>
            <w:shd w:val="clear" w:color="auto" w:fill="auto"/>
          </w:tcPr>
          <w:p w:rsidR="002A6013" w:rsidRPr="007B5933" w:rsidRDefault="00217E36" w:rsidP="00E3602E">
            <w:pPr>
              <w:autoSpaceDE w:val="0"/>
              <w:autoSpaceDN w:val="0"/>
              <w:adjustRightInd w:val="0"/>
              <w:jc w:val="center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4067</w:t>
            </w:r>
          </w:p>
        </w:tc>
        <w:tc>
          <w:tcPr>
            <w:tcW w:w="709" w:type="dxa"/>
            <w:shd w:val="clear" w:color="auto" w:fill="auto"/>
          </w:tcPr>
          <w:p w:rsidR="002A6013" w:rsidRPr="007B5933" w:rsidRDefault="00217E36" w:rsidP="00E3602E">
            <w:pPr>
              <w:autoSpaceDE w:val="0"/>
              <w:autoSpaceDN w:val="0"/>
              <w:adjustRightInd w:val="0"/>
              <w:jc w:val="center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27</w:t>
            </w:r>
          </w:p>
        </w:tc>
        <w:tc>
          <w:tcPr>
            <w:tcW w:w="851" w:type="dxa"/>
            <w:shd w:val="clear" w:color="auto" w:fill="auto"/>
          </w:tcPr>
          <w:p w:rsidR="002A6013" w:rsidRPr="007B5933" w:rsidRDefault="00217E36" w:rsidP="00E3602E">
            <w:pPr>
              <w:autoSpaceDE w:val="0"/>
              <w:autoSpaceDN w:val="0"/>
              <w:adjustRightInd w:val="0"/>
              <w:jc w:val="center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144</w:t>
            </w:r>
          </w:p>
        </w:tc>
        <w:tc>
          <w:tcPr>
            <w:tcW w:w="850" w:type="dxa"/>
            <w:shd w:val="clear" w:color="auto" w:fill="auto"/>
          </w:tcPr>
          <w:p w:rsidR="002A6013" w:rsidRPr="007B5933" w:rsidRDefault="00217E36" w:rsidP="00E3602E">
            <w:pPr>
              <w:autoSpaceDE w:val="0"/>
              <w:autoSpaceDN w:val="0"/>
              <w:adjustRightInd w:val="0"/>
              <w:jc w:val="center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2528</w:t>
            </w:r>
          </w:p>
        </w:tc>
        <w:tc>
          <w:tcPr>
            <w:tcW w:w="709" w:type="dxa"/>
            <w:shd w:val="clear" w:color="auto" w:fill="auto"/>
          </w:tcPr>
          <w:p w:rsidR="002A6013" w:rsidRPr="007B5933" w:rsidRDefault="00217E36" w:rsidP="00E3602E">
            <w:pPr>
              <w:autoSpaceDE w:val="0"/>
              <w:autoSpaceDN w:val="0"/>
              <w:adjustRightInd w:val="0"/>
              <w:jc w:val="center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169</w:t>
            </w:r>
          </w:p>
        </w:tc>
        <w:tc>
          <w:tcPr>
            <w:tcW w:w="709" w:type="dxa"/>
            <w:shd w:val="clear" w:color="auto" w:fill="auto"/>
          </w:tcPr>
          <w:p w:rsidR="002A6013" w:rsidRPr="007B5933" w:rsidRDefault="00217E36" w:rsidP="00E3602E">
            <w:pPr>
              <w:autoSpaceDE w:val="0"/>
              <w:autoSpaceDN w:val="0"/>
              <w:adjustRightInd w:val="0"/>
              <w:jc w:val="center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131</w:t>
            </w:r>
          </w:p>
        </w:tc>
        <w:tc>
          <w:tcPr>
            <w:tcW w:w="709" w:type="dxa"/>
            <w:shd w:val="clear" w:color="auto" w:fill="auto"/>
          </w:tcPr>
          <w:p w:rsidR="002A6013" w:rsidRPr="007B5933" w:rsidRDefault="00217E36" w:rsidP="00E3602E">
            <w:pPr>
              <w:autoSpaceDE w:val="0"/>
              <w:autoSpaceDN w:val="0"/>
              <w:adjustRightInd w:val="0"/>
              <w:jc w:val="center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55</w:t>
            </w:r>
          </w:p>
        </w:tc>
        <w:tc>
          <w:tcPr>
            <w:tcW w:w="708" w:type="dxa"/>
            <w:shd w:val="clear" w:color="auto" w:fill="auto"/>
          </w:tcPr>
          <w:p w:rsidR="002A6013" w:rsidRPr="007B5933" w:rsidRDefault="00217E36" w:rsidP="00E3602E">
            <w:pPr>
              <w:autoSpaceDE w:val="0"/>
              <w:autoSpaceDN w:val="0"/>
              <w:adjustRightInd w:val="0"/>
              <w:jc w:val="center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228</w:t>
            </w:r>
          </w:p>
        </w:tc>
        <w:tc>
          <w:tcPr>
            <w:tcW w:w="708" w:type="dxa"/>
            <w:shd w:val="clear" w:color="auto" w:fill="auto"/>
          </w:tcPr>
          <w:p w:rsidR="002A6013" w:rsidRPr="007B5933" w:rsidRDefault="00217E36" w:rsidP="00E3602E">
            <w:pPr>
              <w:autoSpaceDE w:val="0"/>
              <w:autoSpaceDN w:val="0"/>
              <w:adjustRightInd w:val="0"/>
              <w:jc w:val="center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152</w:t>
            </w:r>
          </w:p>
        </w:tc>
        <w:tc>
          <w:tcPr>
            <w:tcW w:w="567" w:type="dxa"/>
            <w:shd w:val="clear" w:color="auto" w:fill="auto"/>
          </w:tcPr>
          <w:p w:rsidR="002A6013" w:rsidRPr="007B5933" w:rsidRDefault="00217E36" w:rsidP="00E3602E">
            <w:pPr>
              <w:autoSpaceDE w:val="0"/>
              <w:autoSpaceDN w:val="0"/>
              <w:adjustRightInd w:val="0"/>
              <w:jc w:val="center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149</w:t>
            </w:r>
          </w:p>
        </w:tc>
        <w:tc>
          <w:tcPr>
            <w:tcW w:w="567" w:type="dxa"/>
            <w:shd w:val="clear" w:color="auto" w:fill="auto"/>
          </w:tcPr>
          <w:p w:rsidR="002A6013" w:rsidRPr="007B5933" w:rsidRDefault="00217E36" w:rsidP="00E3602E">
            <w:pPr>
              <w:autoSpaceDE w:val="0"/>
              <w:autoSpaceDN w:val="0"/>
              <w:adjustRightInd w:val="0"/>
              <w:jc w:val="center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9</w:t>
            </w:r>
          </w:p>
        </w:tc>
        <w:tc>
          <w:tcPr>
            <w:tcW w:w="568" w:type="dxa"/>
            <w:shd w:val="clear" w:color="auto" w:fill="auto"/>
          </w:tcPr>
          <w:p w:rsidR="002A6013" w:rsidRPr="007B5933" w:rsidRDefault="00217E36" w:rsidP="00E3602E">
            <w:pPr>
              <w:autoSpaceDE w:val="0"/>
              <w:autoSpaceDN w:val="0"/>
              <w:adjustRightInd w:val="0"/>
              <w:jc w:val="center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83</w:t>
            </w:r>
          </w:p>
        </w:tc>
      </w:tr>
    </w:tbl>
    <w:p w:rsidR="002A6013" w:rsidRPr="00DB47AA" w:rsidRDefault="002A6013" w:rsidP="00980EE3">
      <w:pPr>
        <w:jc w:val="center"/>
        <w:rPr>
          <w:sz w:val="28"/>
          <w:szCs w:val="28"/>
          <w:highlight w:val="yellow"/>
        </w:rPr>
      </w:pPr>
    </w:p>
    <w:tbl>
      <w:tblPr>
        <w:tblW w:w="94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59"/>
        <w:gridCol w:w="3260"/>
        <w:gridCol w:w="1418"/>
        <w:gridCol w:w="3827"/>
      </w:tblGrid>
      <w:tr w:rsidR="00E66266" w:rsidRPr="00DB47AA" w:rsidTr="002A6013">
        <w:trPr>
          <w:trHeight w:val="250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FF"/>
            <w:hideMark/>
          </w:tcPr>
          <w:p w:rsidR="00E66266" w:rsidRPr="002A6013" w:rsidRDefault="00E66266" w:rsidP="00A52207">
            <w:pPr>
              <w:jc w:val="center"/>
              <w:rPr>
                <w:b/>
                <w:bCs/>
                <w:i/>
                <w:iCs/>
                <w:highlight w:val="magenta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6266" w:rsidRPr="00DB47AA" w:rsidRDefault="00E66266" w:rsidP="00A52207">
            <w:pPr>
              <w:autoSpaceDE w:val="0"/>
              <w:autoSpaceDN w:val="0"/>
              <w:adjustRightInd w:val="0"/>
              <w:jc w:val="center"/>
            </w:pPr>
            <w:r w:rsidRPr="00DB47AA">
              <w:rPr>
                <w:sz w:val="22"/>
                <w:szCs w:val="22"/>
              </w:rPr>
              <w:t>- максимальное значение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5C8DB"/>
            <w:hideMark/>
          </w:tcPr>
          <w:p w:rsidR="00E66266" w:rsidRPr="002A6013" w:rsidRDefault="00E66266" w:rsidP="00A52207">
            <w:pPr>
              <w:autoSpaceDE w:val="0"/>
              <w:autoSpaceDN w:val="0"/>
              <w:adjustRightInd w:val="0"/>
              <w:jc w:val="center"/>
              <w:rPr>
                <w:highlight w:val="cyan"/>
              </w:rPr>
            </w:pP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6266" w:rsidRPr="00DB47AA" w:rsidRDefault="00E66266" w:rsidP="00A52207">
            <w:pPr>
              <w:autoSpaceDE w:val="0"/>
              <w:autoSpaceDN w:val="0"/>
              <w:adjustRightInd w:val="0"/>
              <w:jc w:val="center"/>
            </w:pPr>
            <w:r w:rsidRPr="00DB47AA">
              <w:rPr>
                <w:sz w:val="22"/>
                <w:szCs w:val="22"/>
              </w:rPr>
              <w:t>- минимальное значение</w:t>
            </w:r>
          </w:p>
        </w:tc>
      </w:tr>
    </w:tbl>
    <w:p w:rsidR="00E66266" w:rsidRPr="00801633" w:rsidRDefault="00E66266" w:rsidP="00E66266">
      <w:pPr>
        <w:rPr>
          <w:highlight w:val="yellow"/>
        </w:rPr>
      </w:pPr>
    </w:p>
    <w:p w:rsidR="00A52207" w:rsidRPr="00801633" w:rsidRDefault="00A52207" w:rsidP="00A52207">
      <w:pPr>
        <w:pStyle w:val="1"/>
        <w:ind w:firstLine="709"/>
        <w:jc w:val="both"/>
        <w:rPr>
          <w:b w:val="0"/>
          <w:sz w:val="28"/>
          <w:szCs w:val="28"/>
        </w:rPr>
      </w:pPr>
      <w:r w:rsidRPr="00801633">
        <w:rPr>
          <w:b w:val="0"/>
          <w:sz w:val="28"/>
          <w:szCs w:val="28"/>
        </w:rPr>
        <w:t xml:space="preserve">По сравнению с </w:t>
      </w:r>
      <w:r w:rsidR="00BF4FCC" w:rsidRPr="00801633">
        <w:rPr>
          <w:b w:val="0"/>
          <w:sz w:val="28"/>
          <w:szCs w:val="28"/>
        </w:rPr>
        <w:t>20</w:t>
      </w:r>
      <w:r w:rsidR="00217E36">
        <w:rPr>
          <w:b w:val="0"/>
          <w:sz w:val="28"/>
          <w:szCs w:val="28"/>
        </w:rPr>
        <w:t>20</w:t>
      </w:r>
      <w:r w:rsidRPr="00801633">
        <w:rPr>
          <w:b w:val="0"/>
          <w:sz w:val="28"/>
          <w:szCs w:val="28"/>
        </w:rPr>
        <w:t xml:space="preserve"> годом произошло увеличение численности </w:t>
      </w:r>
      <w:r w:rsidR="00217E36">
        <w:rPr>
          <w:b w:val="0"/>
          <w:sz w:val="28"/>
          <w:szCs w:val="28"/>
        </w:rPr>
        <w:t xml:space="preserve">волка </w:t>
      </w:r>
      <w:r w:rsidR="00217E36" w:rsidRPr="00801633">
        <w:rPr>
          <w:b w:val="0"/>
          <w:sz w:val="28"/>
          <w:szCs w:val="28"/>
        </w:rPr>
        <w:t xml:space="preserve">– на </w:t>
      </w:r>
      <w:r w:rsidR="00217E36">
        <w:rPr>
          <w:b w:val="0"/>
          <w:sz w:val="28"/>
          <w:szCs w:val="28"/>
        </w:rPr>
        <w:t>1</w:t>
      </w:r>
      <w:r w:rsidR="00217E36" w:rsidRPr="00801633">
        <w:rPr>
          <w:b w:val="0"/>
          <w:sz w:val="28"/>
          <w:szCs w:val="28"/>
        </w:rPr>
        <w:t xml:space="preserve">2%, </w:t>
      </w:r>
      <w:r w:rsidR="00217E36">
        <w:rPr>
          <w:b w:val="0"/>
          <w:sz w:val="28"/>
          <w:szCs w:val="28"/>
        </w:rPr>
        <w:t xml:space="preserve">лося </w:t>
      </w:r>
      <w:r w:rsidR="00217E36" w:rsidRPr="00801633">
        <w:rPr>
          <w:b w:val="0"/>
          <w:sz w:val="28"/>
          <w:szCs w:val="28"/>
        </w:rPr>
        <w:t>– на 2</w:t>
      </w:r>
      <w:r w:rsidR="00217E36">
        <w:rPr>
          <w:b w:val="0"/>
          <w:sz w:val="28"/>
          <w:szCs w:val="28"/>
        </w:rPr>
        <w:t>2</w:t>
      </w:r>
      <w:r w:rsidR="00217E36" w:rsidRPr="00801633">
        <w:rPr>
          <w:b w:val="0"/>
          <w:sz w:val="28"/>
          <w:szCs w:val="28"/>
        </w:rPr>
        <w:t>%</w:t>
      </w:r>
      <w:r w:rsidR="00217E36">
        <w:rPr>
          <w:b w:val="0"/>
          <w:sz w:val="28"/>
          <w:szCs w:val="28"/>
        </w:rPr>
        <w:t>, косули</w:t>
      </w:r>
      <w:r w:rsidR="00217E36" w:rsidRPr="00801633">
        <w:rPr>
          <w:b w:val="0"/>
          <w:sz w:val="28"/>
          <w:szCs w:val="28"/>
        </w:rPr>
        <w:t xml:space="preserve"> – на </w:t>
      </w:r>
      <w:r w:rsidR="00217E36">
        <w:rPr>
          <w:b w:val="0"/>
          <w:sz w:val="28"/>
          <w:szCs w:val="28"/>
        </w:rPr>
        <w:t>5</w:t>
      </w:r>
      <w:r w:rsidR="00217E36" w:rsidRPr="00801633">
        <w:rPr>
          <w:b w:val="0"/>
          <w:sz w:val="28"/>
          <w:szCs w:val="28"/>
        </w:rPr>
        <w:t>8%,</w:t>
      </w:r>
      <w:r w:rsidR="00217E36">
        <w:rPr>
          <w:b w:val="0"/>
          <w:sz w:val="28"/>
          <w:szCs w:val="28"/>
        </w:rPr>
        <w:t xml:space="preserve"> белки</w:t>
      </w:r>
      <w:r w:rsidR="00562269" w:rsidRPr="00801633">
        <w:rPr>
          <w:b w:val="0"/>
          <w:sz w:val="28"/>
          <w:szCs w:val="28"/>
        </w:rPr>
        <w:t xml:space="preserve"> </w:t>
      </w:r>
      <w:r w:rsidR="008338C2" w:rsidRPr="00801633">
        <w:rPr>
          <w:b w:val="0"/>
          <w:sz w:val="28"/>
          <w:szCs w:val="28"/>
        </w:rPr>
        <w:t xml:space="preserve">– на </w:t>
      </w:r>
      <w:r w:rsidR="00217E36">
        <w:rPr>
          <w:b w:val="0"/>
          <w:sz w:val="28"/>
          <w:szCs w:val="28"/>
        </w:rPr>
        <w:t>28</w:t>
      </w:r>
      <w:r w:rsidR="008338C2" w:rsidRPr="00801633">
        <w:rPr>
          <w:b w:val="0"/>
          <w:sz w:val="28"/>
          <w:szCs w:val="28"/>
        </w:rPr>
        <w:t xml:space="preserve">%, </w:t>
      </w:r>
      <w:r w:rsidR="00217E36">
        <w:rPr>
          <w:b w:val="0"/>
          <w:sz w:val="28"/>
          <w:szCs w:val="28"/>
        </w:rPr>
        <w:t>горностая</w:t>
      </w:r>
      <w:r w:rsidR="008338C2" w:rsidRPr="00801633">
        <w:rPr>
          <w:b w:val="0"/>
          <w:sz w:val="28"/>
          <w:szCs w:val="28"/>
        </w:rPr>
        <w:t xml:space="preserve"> – на </w:t>
      </w:r>
      <w:r w:rsidR="00217E36">
        <w:rPr>
          <w:b w:val="0"/>
          <w:sz w:val="28"/>
          <w:szCs w:val="28"/>
        </w:rPr>
        <w:t>38</w:t>
      </w:r>
      <w:r w:rsidR="008338C2" w:rsidRPr="00801633">
        <w:rPr>
          <w:b w:val="0"/>
          <w:sz w:val="28"/>
          <w:szCs w:val="28"/>
        </w:rPr>
        <w:t xml:space="preserve">%, </w:t>
      </w:r>
      <w:r w:rsidR="00217E36">
        <w:rPr>
          <w:b w:val="0"/>
          <w:sz w:val="28"/>
          <w:szCs w:val="28"/>
        </w:rPr>
        <w:t>куницы</w:t>
      </w:r>
      <w:r w:rsidR="00217E36" w:rsidRPr="00801633">
        <w:rPr>
          <w:b w:val="0"/>
          <w:sz w:val="28"/>
          <w:szCs w:val="28"/>
        </w:rPr>
        <w:t xml:space="preserve"> – на </w:t>
      </w:r>
      <w:r w:rsidR="00217E36">
        <w:rPr>
          <w:b w:val="0"/>
          <w:sz w:val="28"/>
          <w:szCs w:val="28"/>
        </w:rPr>
        <w:t>50</w:t>
      </w:r>
      <w:r w:rsidR="00217E36" w:rsidRPr="00801633">
        <w:rPr>
          <w:b w:val="0"/>
          <w:sz w:val="28"/>
          <w:szCs w:val="28"/>
        </w:rPr>
        <w:t xml:space="preserve">%, </w:t>
      </w:r>
      <w:r w:rsidR="00217E36">
        <w:rPr>
          <w:b w:val="0"/>
          <w:sz w:val="28"/>
          <w:szCs w:val="28"/>
        </w:rPr>
        <w:t>хоря – на 10 %</w:t>
      </w:r>
      <w:r w:rsidR="008338C2" w:rsidRPr="00801633">
        <w:rPr>
          <w:b w:val="0"/>
          <w:sz w:val="28"/>
          <w:szCs w:val="28"/>
        </w:rPr>
        <w:t>.</w:t>
      </w:r>
    </w:p>
    <w:tbl>
      <w:tblPr>
        <w:tblStyle w:val="aff8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3"/>
        <w:gridCol w:w="4788"/>
      </w:tblGrid>
      <w:tr w:rsidR="00562269" w:rsidRPr="00801633" w:rsidTr="00E3602E">
        <w:trPr>
          <w:jc w:val="center"/>
        </w:trPr>
        <w:tc>
          <w:tcPr>
            <w:tcW w:w="4785" w:type="dxa"/>
          </w:tcPr>
          <w:p w:rsidR="00562269" w:rsidRPr="00801633" w:rsidRDefault="00217E36" w:rsidP="00217E36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881131" cy="2158569"/>
                  <wp:effectExtent l="19050" t="0" r="0" b="0"/>
                  <wp:docPr id="10" name="Рисунок 3" descr="C:\Users\User\Desktop\ФОТО ЗМУ 2021\ЗМУ 19.02.2021 Хохряков В.Р., Ядыкин С.М\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ФОТО ЗМУ 2021\ЗМУ 19.02.2021 Хохряков В.Р., Ядыкин С.М\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1027" cy="21584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562269" w:rsidRPr="00801633" w:rsidRDefault="00217E36" w:rsidP="00E3602E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884790" cy="2161309"/>
                  <wp:effectExtent l="19050" t="0" r="0" b="0"/>
                  <wp:docPr id="12" name="Рисунок 2" descr="C:\Users\User\Desktop\ФОТО ЗМУ 2021\ЗМУ 19.02.2021 Хохряков В.Р., Ядыкин С.М\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ФОТО ЗМУ 2021\ЗМУ 19.02.2021 Хохряков В.Р., Ядыкин С.М\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8881" cy="21643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2269" w:rsidRPr="00CC6341" w:rsidTr="00E3602E">
        <w:trPr>
          <w:jc w:val="center"/>
        </w:trPr>
        <w:tc>
          <w:tcPr>
            <w:tcW w:w="4785" w:type="dxa"/>
          </w:tcPr>
          <w:p w:rsidR="00562269" w:rsidRPr="00CC6341" w:rsidRDefault="00562269" w:rsidP="00217E36">
            <w:pPr>
              <w:jc w:val="center"/>
            </w:pPr>
            <w:r w:rsidRPr="00CC6341">
              <w:t>маршрут № 5-</w:t>
            </w:r>
            <w:r w:rsidR="00217E36">
              <w:t>14</w:t>
            </w:r>
            <w:r w:rsidRPr="00CC6341">
              <w:t xml:space="preserve">, </w:t>
            </w:r>
            <w:r w:rsidR="00217E36">
              <w:t>Ядыкин С.М</w:t>
            </w:r>
            <w:r w:rsidRPr="00CC6341">
              <w:t>.</w:t>
            </w:r>
          </w:p>
        </w:tc>
        <w:tc>
          <w:tcPr>
            <w:tcW w:w="4786" w:type="dxa"/>
          </w:tcPr>
          <w:p w:rsidR="00562269" w:rsidRPr="00CC6341" w:rsidRDefault="00562269" w:rsidP="00217E36">
            <w:pPr>
              <w:jc w:val="center"/>
            </w:pPr>
            <w:r w:rsidRPr="00CC6341">
              <w:t>маршрут № 5-</w:t>
            </w:r>
            <w:r w:rsidR="00217E36">
              <w:t>09</w:t>
            </w:r>
            <w:r w:rsidRPr="00CC6341">
              <w:t xml:space="preserve">, </w:t>
            </w:r>
            <w:r w:rsidR="00217E36">
              <w:t>Хохряков В.Р</w:t>
            </w:r>
            <w:r w:rsidRPr="00CC6341">
              <w:t>.</w:t>
            </w:r>
          </w:p>
        </w:tc>
      </w:tr>
    </w:tbl>
    <w:p w:rsidR="00217E36" w:rsidRDefault="00562269" w:rsidP="00562269">
      <w:pPr>
        <w:jc w:val="center"/>
        <w:rPr>
          <w:sz w:val="28"/>
          <w:szCs w:val="28"/>
        </w:rPr>
      </w:pPr>
      <w:r w:rsidRPr="00CC6341">
        <w:rPr>
          <w:sz w:val="28"/>
          <w:szCs w:val="28"/>
        </w:rPr>
        <w:t xml:space="preserve">Учётчики на зимнем маршрутном учёте, </w:t>
      </w:r>
      <w:r w:rsidR="00217E36">
        <w:rPr>
          <w:sz w:val="28"/>
          <w:szCs w:val="28"/>
        </w:rPr>
        <w:t>2</w:t>
      </w:r>
      <w:r w:rsidRPr="00CC6341">
        <w:rPr>
          <w:sz w:val="28"/>
          <w:szCs w:val="28"/>
        </w:rPr>
        <w:t xml:space="preserve">-е прохождение </w:t>
      </w:r>
    </w:p>
    <w:p w:rsidR="00562269" w:rsidRPr="00562269" w:rsidRDefault="00217E36" w:rsidP="00562269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19 </w:t>
      </w:r>
      <w:r w:rsidR="00562269" w:rsidRPr="00562269">
        <w:rPr>
          <w:sz w:val="28"/>
          <w:szCs w:val="28"/>
        </w:rPr>
        <w:t>феврал</w:t>
      </w:r>
      <w:r>
        <w:rPr>
          <w:sz w:val="28"/>
          <w:szCs w:val="28"/>
        </w:rPr>
        <w:t>я</w:t>
      </w:r>
      <w:r w:rsidR="00562269" w:rsidRPr="00562269">
        <w:rPr>
          <w:sz w:val="28"/>
          <w:szCs w:val="28"/>
        </w:rPr>
        <w:t xml:space="preserve"> 202</w:t>
      </w:r>
      <w:r>
        <w:rPr>
          <w:sz w:val="28"/>
          <w:szCs w:val="28"/>
        </w:rPr>
        <w:t>1</w:t>
      </w:r>
      <w:r w:rsidR="00562269" w:rsidRPr="00562269">
        <w:rPr>
          <w:sz w:val="28"/>
          <w:szCs w:val="28"/>
        </w:rPr>
        <w:t xml:space="preserve"> года. </w:t>
      </w:r>
    </w:p>
    <w:p w:rsidR="00562269" w:rsidRPr="00562269" w:rsidRDefault="00562269" w:rsidP="00562269">
      <w:pPr>
        <w:ind w:firstLine="709"/>
        <w:rPr>
          <w:sz w:val="18"/>
          <w:szCs w:val="18"/>
        </w:rPr>
      </w:pPr>
    </w:p>
    <w:p w:rsidR="00A52207" w:rsidRPr="00562269" w:rsidRDefault="00A52207" w:rsidP="00A52207">
      <w:pPr>
        <w:pStyle w:val="1"/>
        <w:ind w:firstLine="709"/>
        <w:jc w:val="both"/>
        <w:rPr>
          <w:b w:val="0"/>
          <w:sz w:val="28"/>
          <w:szCs w:val="28"/>
        </w:rPr>
      </w:pPr>
      <w:r w:rsidRPr="00562269">
        <w:rPr>
          <w:b w:val="0"/>
          <w:sz w:val="28"/>
          <w:szCs w:val="28"/>
        </w:rPr>
        <w:t>При прохождении ЗМУ были обнаружены следы зверей, которые не учитываются методом ЗМУ – норка</w:t>
      </w:r>
      <w:r w:rsidR="00001F50" w:rsidRPr="00562269">
        <w:rPr>
          <w:b w:val="0"/>
          <w:sz w:val="28"/>
          <w:szCs w:val="28"/>
        </w:rPr>
        <w:t xml:space="preserve"> (</w:t>
      </w:r>
      <w:r w:rsidR="005B0C3D">
        <w:rPr>
          <w:b w:val="0"/>
          <w:sz w:val="28"/>
          <w:szCs w:val="28"/>
        </w:rPr>
        <w:t>3</w:t>
      </w:r>
      <w:r w:rsidR="00001F50" w:rsidRPr="00562269">
        <w:rPr>
          <w:b w:val="0"/>
          <w:sz w:val="28"/>
          <w:szCs w:val="28"/>
        </w:rPr>
        <w:t xml:space="preserve"> след</w:t>
      </w:r>
      <w:r w:rsidR="005B0C3D">
        <w:rPr>
          <w:b w:val="0"/>
          <w:sz w:val="28"/>
          <w:szCs w:val="28"/>
        </w:rPr>
        <w:t>а</w:t>
      </w:r>
      <w:r w:rsidR="00001F50" w:rsidRPr="00562269">
        <w:rPr>
          <w:b w:val="0"/>
          <w:sz w:val="28"/>
          <w:szCs w:val="28"/>
        </w:rPr>
        <w:t>)</w:t>
      </w:r>
      <w:r w:rsidR="00167693">
        <w:rPr>
          <w:b w:val="0"/>
          <w:sz w:val="28"/>
          <w:szCs w:val="28"/>
        </w:rPr>
        <w:t>,</w:t>
      </w:r>
      <w:r w:rsidR="00562269" w:rsidRPr="00562269">
        <w:rPr>
          <w:b w:val="0"/>
          <w:sz w:val="28"/>
          <w:szCs w:val="28"/>
        </w:rPr>
        <w:t xml:space="preserve"> </w:t>
      </w:r>
      <w:r w:rsidR="00B732B0">
        <w:rPr>
          <w:b w:val="0"/>
          <w:sz w:val="28"/>
          <w:szCs w:val="28"/>
        </w:rPr>
        <w:t>медведь</w:t>
      </w:r>
      <w:r w:rsidR="00562269" w:rsidRPr="00562269">
        <w:rPr>
          <w:b w:val="0"/>
          <w:sz w:val="28"/>
          <w:szCs w:val="28"/>
        </w:rPr>
        <w:t xml:space="preserve"> </w:t>
      </w:r>
      <w:r w:rsidR="00001F50" w:rsidRPr="00562269">
        <w:rPr>
          <w:b w:val="0"/>
          <w:sz w:val="28"/>
          <w:szCs w:val="28"/>
        </w:rPr>
        <w:t>(</w:t>
      </w:r>
      <w:r w:rsidR="00B732B0">
        <w:rPr>
          <w:b w:val="0"/>
          <w:sz w:val="28"/>
          <w:szCs w:val="28"/>
        </w:rPr>
        <w:t>1</w:t>
      </w:r>
      <w:r w:rsidR="00001F50" w:rsidRPr="00562269">
        <w:rPr>
          <w:b w:val="0"/>
          <w:sz w:val="28"/>
          <w:szCs w:val="28"/>
        </w:rPr>
        <w:t xml:space="preserve"> след)</w:t>
      </w:r>
      <w:r w:rsidR="00B732B0">
        <w:rPr>
          <w:b w:val="0"/>
          <w:sz w:val="28"/>
          <w:szCs w:val="28"/>
        </w:rPr>
        <w:t>, енотовидная собака (2 следа), ласк (9 следов)</w:t>
      </w:r>
      <w:r w:rsidR="00167693">
        <w:rPr>
          <w:b w:val="0"/>
          <w:sz w:val="28"/>
          <w:szCs w:val="28"/>
        </w:rPr>
        <w:t xml:space="preserve"> и</w:t>
      </w:r>
      <w:r w:rsidR="00B732B0">
        <w:rPr>
          <w:b w:val="0"/>
          <w:sz w:val="28"/>
          <w:szCs w:val="28"/>
        </w:rPr>
        <w:t xml:space="preserve"> зубр (41 след).</w:t>
      </w:r>
    </w:p>
    <w:p w:rsidR="002C7D3B" w:rsidRPr="00562269" w:rsidRDefault="002C7D3B" w:rsidP="00980EE3">
      <w:pPr>
        <w:jc w:val="center"/>
        <w:rPr>
          <w:b/>
          <w:sz w:val="28"/>
          <w:szCs w:val="28"/>
        </w:rPr>
      </w:pPr>
      <w:r w:rsidRPr="00562269">
        <w:rPr>
          <w:noProof/>
        </w:rPr>
        <w:drawing>
          <wp:inline distT="0" distB="0" distL="0" distR="0">
            <wp:extent cx="5940425" cy="3338400"/>
            <wp:effectExtent l="0" t="0" r="0" b="0"/>
            <wp:docPr id="17" name="Объект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980EE3" w:rsidRPr="00562269" w:rsidRDefault="00980EE3" w:rsidP="00980EE3">
      <w:pPr>
        <w:jc w:val="center"/>
        <w:rPr>
          <w:sz w:val="28"/>
          <w:szCs w:val="28"/>
        </w:rPr>
      </w:pPr>
      <w:r w:rsidRPr="00562269">
        <w:rPr>
          <w:sz w:val="28"/>
          <w:szCs w:val="28"/>
        </w:rPr>
        <w:t>Численность пушных животных на ЗМУ за период с 1998 по 20</w:t>
      </w:r>
      <w:r w:rsidR="00562269" w:rsidRPr="00562269">
        <w:rPr>
          <w:sz w:val="28"/>
          <w:szCs w:val="28"/>
        </w:rPr>
        <w:t>2</w:t>
      </w:r>
      <w:r w:rsidR="00674DEA">
        <w:rPr>
          <w:sz w:val="28"/>
          <w:szCs w:val="28"/>
        </w:rPr>
        <w:t>1</w:t>
      </w:r>
      <w:r w:rsidRPr="00562269">
        <w:rPr>
          <w:sz w:val="28"/>
          <w:szCs w:val="28"/>
        </w:rPr>
        <w:t xml:space="preserve"> гг.</w:t>
      </w:r>
    </w:p>
    <w:p w:rsidR="00980EE3" w:rsidRPr="00CC6341" w:rsidRDefault="003D3E3E" w:rsidP="00980EE3">
      <w:pPr>
        <w:rPr>
          <w:color w:val="FF0000"/>
          <w:sz w:val="28"/>
          <w:szCs w:val="28"/>
        </w:rPr>
      </w:pPr>
      <w:r w:rsidRPr="00CC6341">
        <w:rPr>
          <w:noProof/>
          <w:color w:val="FF0000"/>
          <w:sz w:val="28"/>
          <w:szCs w:val="28"/>
        </w:rPr>
        <w:drawing>
          <wp:inline distT="0" distB="0" distL="0" distR="0">
            <wp:extent cx="5940425" cy="3338400"/>
            <wp:effectExtent l="0" t="0" r="0" b="0"/>
            <wp:docPr id="23" name="Объект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980EE3" w:rsidRPr="00562269" w:rsidRDefault="00980EE3" w:rsidP="00980EE3">
      <w:pPr>
        <w:jc w:val="center"/>
        <w:rPr>
          <w:sz w:val="28"/>
          <w:szCs w:val="28"/>
        </w:rPr>
      </w:pPr>
      <w:r w:rsidRPr="00562269">
        <w:rPr>
          <w:sz w:val="28"/>
          <w:szCs w:val="28"/>
        </w:rPr>
        <w:t>Численность пушных животных на ЗМУ за период с 1998 по 20</w:t>
      </w:r>
      <w:r w:rsidR="00674DEA">
        <w:rPr>
          <w:sz w:val="28"/>
          <w:szCs w:val="28"/>
        </w:rPr>
        <w:t>21</w:t>
      </w:r>
      <w:r w:rsidRPr="00562269">
        <w:rPr>
          <w:sz w:val="28"/>
          <w:szCs w:val="28"/>
        </w:rPr>
        <w:t xml:space="preserve"> гг.</w:t>
      </w:r>
    </w:p>
    <w:p w:rsidR="00980EE3" w:rsidRPr="00562269" w:rsidRDefault="00980EE3" w:rsidP="00980EE3">
      <w:pPr>
        <w:rPr>
          <w:sz w:val="28"/>
          <w:szCs w:val="28"/>
        </w:rPr>
      </w:pPr>
      <w:r w:rsidRPr="00562269">
        <w:rPr>
          <w:noProof/>
        </w:rPr>
        <w:drawing>
          <wp:inline distT="0" distB="0" distL="0" distR="0">
            <wp:extent cx="5895975" cy="3193415"/>
            <wp:effectExtent l="0" t="0" r="0" b="0"/>
            <wp:docPr id="20" name="Объект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980EE3" w:rsidRPr="00562269" w:rsidRDefault="00980EE3" w:rsidP="00980EE3">
      <w:pPr>
        <w:jc w:val="center"/>
        <w:rPr>
          <w:sz w:val="28"/>
          <w:szCs w:val="28"/>
        </w:rPr>
      </w:pPr>
      <w:r w:rsidRPr="00562269">
        <w:rPr>
          <w:sz w:val="28"/>
          <w:szCs w:val="28"/>
        </w:rPr>
        <w:t>Численность копытных животных на ЗМУ за период с 1998 по 20</w:t>
      </w:r>
      <w:r w:rsidR="00562269" w:rsidRPr="00562269">
        <w:rPr>
          <w:sz w:val="28"/>
          <w:szCs w:val="28"/>
        </w:rPr>
        <w:t>2</w:t>
      </w:r>
      <w:r w:rsidR="00674DEA">
        <w:rPr>
          <w:sz w:val="28"/>
          <w:szCs w:val="28"/>
        </w:rPr>
        <w:t>1</w:t>
      </w:r>
      <w:r w:rsidRPr="00562269">
        <w:rPr>
          <w:sz w:val="28"/>
          <w:szCs w:val="28"/>
        </w:rPr>
        <w:t xml:space="preserve"> гг.</w:t>
      </w:r>
    </w:p>
    <w:p w:rsidR="00980EE3" w:rsidRPr="00CC6341" w:rsidRDefault="00980EE3" w:rsidP="00980EE3">
      <w:pPr>
        <w:rPr>
          <w:color w:val="FF0000"/>
          <w:sz w:val="28"/>
          <w:szCs w:val="28"/>
          <w:highlight w:val="yellow"/>
        </w:rPr>
      </w:pPr>
    </w:p>
    <w:p w:rsidR="00980EE3" w:rsidRPr="00801633" w:rsidRDefault="00980EE3" w:rsidP="00980EE3">
      <w:pPr>
        <w:jc w:val="center"/>
        <w:rPr>
          <w:sz w:val="28"/>
          <w:szCs w:val="28"/>
        </w:rPr>
      </w:pPr>
      <w:r w:rsidRPr="00801633">
        <w:rPr>
          <w:noProof/>
        </w:rPr>
        <w:drawing>
          <wp:inline distT="0" distB="0" distL="0" distR="0">
            <wp:extent cx="6155055" cy="3589655"/>
            <wp:effectExtent l="0" t="0" r="0" b="0"/>
            <wp:docPr id="21" name="Объект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  <w:r w:rsidRPr="00801633">
        <w:rPr>
          <w:sz w:val="28"/>
          <w:szCs w:val="28"/>
        </w:rPr>
        <w:t xml:space="preserve"> Численность хищных животных на ЗМУ за период с 1998 по 20</w:t>
      </w:r>
      <w:r w:rsidR="00801633" w:rsidRPr="00801633">
        <w:rPr>
          <w:sz w:val="28"/>
          <w:szCs w:val="28"/>
        </w:rPr>
        <w:t>2</w:t>
      </w:r>
      <w:r w:rsidR="00674DEA">
        <w:rPr>
          <w:sz w:val="28"/>
          <w:szCs w:val="28"/>
        </w:rPr>
        <w:t>1</w:t>
      </w:r>
      <w:r w:rsidRPr="00801633">
        <w:rPr>
          <w:sz w:val="28"/>
          <w:szCs w:val="28"/>
        </w:rPr>
        <w:t xml:space="preserve"> гг.</w:t>
      </w:r>
    </w:p>
    <w:tbl>
      <w:tblPr>
        <w:tblStyle w:val="aff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36"/>
        <w:gridCol w:w="4735"/>
      </w:tblGrid>
      <w:tr w:rsidR="00825B61" w:rsidRPr="00CC6341" w:rsidTr="00825B61">
        <w:tc>
          <w:tcPr>
            <w:tcW w:w="4785" w:type="dxa"/>
          </w:tcPr>
          <w:p w:rsidR="00825B61" w:rsidRDefault="001F611F" w:rsidP="00C316AC">
            <w:pPr>
              <w:jc w:val="both"/>
              <w:rPr>
                <w:color w:val="FF0000"/>
                <w:sz w:val="28"/>
                <w:szCs w:val="28"/>
              </w:rPr>
            </w:pPr>
            <w:r>
              <w:rPr>
                <w:noProof/>
                <w:color w:val="FF0000"/>
                <w:sz w:val="28"/>
                <w:szCs w:val="28"/>
              </w:rPr>
              <w:drawing>
                <wp:inline distT="0" distB="0" distL="0" distR="0">
                  <wp:extent cx="2914798" cy="2351314"/>
                  <wp:effectExtent l="19050" t="0" r="0" b="0"/>
                  <wp:docPr id="13" name="Рисунок 4" descr="D:\Ксюха\Другие отделы\ООТ\Лесная камера\01 ЛК январь 2021\ЛК_Ло (самцы 1 отв, 2 отв; самка с лосёнком и самец), Ка_19-26.01.21_кв. 25 Баклановское л-во_Грохольский А.В\IMAG01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Ксюха\Другие отделы\ООТ\Лесная камера\01 ЛК январь 2021\ЛК_Ло (самцы 1 отв, 2 отв; самка с лосёнком и самец), Ка_19-26.01.21_кв. 25 Баклановское л-во_Грохольский А.В\IMAG01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r="305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9041" cy="23547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F611F" w:rsidRDefault="00D03C0D" w:rsidP="001F611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Лось</w:t>
            </w:r>
            <w:r w:rsidR="001F611F">
              <w:rPr>
                <w:sz w:val="28"/>
                <w:szCs w:val="28"/>
              </w:rPr>
              <w:t>.</w:t>
            </w:r>
            <w:r w:rsidRPr="00D03C0D">
              <w:rPr>
                <w:sz w:val="28"/>
                <w:szCs w:val="28"/>
              </w:rPr>
              <w:t xml:space="preserve"> </w:t>
            </w:r>
            <w:r w:rsidR="001F611F" w:rsidRPr="00D03C0D">
              <w:rPr>
                <w:sz w:val="28"/>
                <w:szCs w:val="28"/>
              </w:rPr>
              <w:t>Фото с лесной камеры</w:t>
            </w:r>
            <w:r w:rsidR="001F611F">
              <w:rPr>
                <w:sz w:val="28"/>
                <w:szCs w:val="28"/>
              </w:rPr>
              <w:t xml:space="preserve">. </w:t>
            </w:r>
          </w:p>
          <w:p w:rsidR="00D03C0D" w:rsidRPr="00CC6341" w:rsidRDefault="001F611F" w:rsidP="001F611F">
            <w:pPr>
              <w:jc w:val="center"/>
              <w:rPr>
                <w:color w:val="FF0000"/>
                <w:sz w:val="28"/>
                <w:szCs w:val="28"/>
              </w:rPr>
            </w:pPr>
            <w:r>
              <w:rPr>
                <w:sz w:val="28"/>
                <w:szCs w:val="28"/>
              </w:rPr>
              <w:t>Январь</w:t>
            </w:r>
            <w:r w:rsidR="00D03C0D">
              <w:rPr>
                <w:sz w:val="28"/>
                <w:szCs w:val="28"/>
              </w:rPr>
              <w:t>, 20</w:t>
            </w:r>
            <w:r w:rsidR="009D0407"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</w:rPr>
              <w:t>1</w:t>
            </w:r>
            <w:r w:rsidR="00D03C0D" w:rsidRPr="00D03C0D">
              <w:rPr>
                <w:sz w:val="28"/>
                <w:szCs w:val="28"/>
              </w:rPr>
              <w:t xml:space="preserve"> год на солонце в </w:t>
            </w:r>
            <w:r>
              <w:rPr>
                <w:sz w:val="28"/>
                <w:szCs w:val="28"/>
              </w:rPr>
              <w:t>кв. 25 Баклановской лесной дачи</w:t>
            </w:r>
            <w:r w:rsidR="00D03C0D" w:rsidRPr="00D03C0D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4786" w:type="dxa"/>
          </w:tcPr>
          <w:p w:rsidR="00825B61" w:rsidRPr="00801633" w:rsidRDefault="00825B61" w:rsidP="00825B61">
            <w:pPr>
              <w:ind w:firstLine="709"/>
              <w:jc w:val="both"/>
              <w:rPr>
                <w:sz w:val="28"/>
                <w:szCs w:val="28"/>
              </w:rPr>
            </w:pPr>
            <w:r w:rsidRPr="00801633">
              <w:rPr>
                <w:sz w:val="28"/>
                <w:szCs w:val="28"/>
              </w:rPr>
              <w:t xml:space="preserve">Так, на территории национального парка обитает </w:t>
            </w:r>
            <w:r w:rsidR="009D0407">
              <w:rPr>
                <w:sz w:val="28"/>
                <w:szCs w:val="28"/>
              </w:rPr>
              <w:t>387</w:t>
            </w:r>
            <w:r w:rsidRPr="00801633">
              <w:rPr>
                <w:sz w:val="28"/>
                <w:szCs w:val="28"/>
              </w:rPr>
              <w:t xml:space="preserve">  лос</w:t>
            </w:r>
            <w:r w:rsidR="009D0407">
              <w:rPr>
                <w:sz w:val="28"/>
                <w:szCs w:val="28"/>
              </w:rPr>
              <w:t>ей</w:t>
            </w:r>
            <w:r w:rsidRPr="00801633">
              <w:rPr>
                <w:sz w:val="28"/>
                <w:szCs w:val="28"/>
              </w:rPr>
              <w:t>, когда в 20</w:t>
            </w:r>
            <w:r w:rsidR="009D0407">
              <w:rPr>
                <w:sz w:val="28"/>
                <w:szCs w:val="28"/>
              </w:rPr>
              <w:t>20</w:t>
            </w:r>
            <w:r w:rsidRPr="00801633">
              <w:rPr>
                <w:sz w:val="28"/>
                <w:szCs w:val="28"/>
              </w:rPr>
              <w:t xml:space="preserve"> г. их численность составляла </w:t>
            </w:r>
            <w:r w:rsidR="00801633" w:rsidRPr="00801633">
              <w:rPr>
                <w:sz w:val="28"/>
                <w:szCs w:val="28"/>
              </w:rPr>
              <w:t>2</w:t>
            </w:r>
            <w:r w:rsidR="009D0407">
              <w:rPr>
                <w:sz w:val="28"/>
                <w:szCs w:val="28"/>
              </w:rPr>
              <w:t>51</w:t>
            </w:r>
            <w:r w:rsidRPr="00801633">
              <w:rPr>
                <w:sz w:val="28"/>
                <w:szCs w:val="28"/>
              </w:rPr>
              <w:t xml:space="preserve"> особ</w:t>
            </w:r>
            <w:r w:rsidR="009D0407">
              <w:rPr>
                <w:sz w:val="28"/>
                <w:szCs w:val="28"/>
              </w:rPr>
              <w:t>ь</w:t>
            </w:r>
            <w:r w:rsidRPr="00801633">
              <w:rPr>
                <w:sz w:val="28"/>
                <w:szCs w:val="28"/>
              </w:rPr>
              <w:t>.</w:t>
            </w:r>
          </w:p>
          <w:p w:rsidR="00825B61" w:rsidRPr="00801633" w:rsidRDefault="00FD23C3" w:rsidP="008254F9">
            <w:pPr>
              <w:ind w:firstLine="709"/>
              <w:jc w:val="both"/>
              <w:rPr>
                <w:highlight w:val="yellow"/>
              </w:rPr>
            </w:pPr>
            <w:r w:rsidRPr="00801633">
              <w:rPr>
                <w:sz w:val="28"/>
                <w:szCs w:val="28"/>
              </w:rPr>
              <w:t>У</w:t>
            </w:r>
            <w:r w:rsidR="009D0407">
              <w:rPr>
                <w:sz w:val="28"/>
                <w:szCs w:val="28"/>
              </w:rPr>
              <w:t>величение</w:t>
            </w:r>
            <w:r w:rsidRPr="00801633">
              <w:rPr>
                <w:sz w:val="28"/>
                <w:szCs w:val="28"/>
              </w:rPr>
              <w:t xml:space="preserve"> численности этого вида копытных может быть</w:t>
            </w:r>
            <w:r w:rsidR="00825B61" w:rsidRPr="00801633">
              <w:rPr>
                <w:sz w:val="28"/>
                <w:szCs w:val="28"/>
              </w:rPr>
              <w:t xml:space="preserve"> связано с  благоприятными погодными условиями в зимний период в текущем году</w:t>
            </w:r>
            <w:r w:rsidR="00801633" w:rsidRPr="00801633">
              <w:rPr>
                <w:sz w:val="28"/>
                <w:szCs w:val="28"/>
              </w:rPr>
              <w:t xml:space="preserve"> (</w:t>
            </w:r>
            <w:r w:rsidR="009D0407">
              <w:rPr>
                <w:sz w:val="28"/>
                <w:szCs w:val="28"/>
              </w:rPr>
              <w:t>холодная</w:t>
            </w:r>
            <w:r w:rsidR="00801633" w:rsidRPr="00801633">
              <w:rPr>
                <w:sz w:val="28"/>
                <w:szCs w:val="28"/>
              </w:rPr>
              <w:t xml:space="preserve"> зима и </w:t>
            </w:r>
            <w:r w:rsidR="009D0407">
              <w:rPr>
                <w:sz w:val="28"/>
                <w:szCs w:val="28"/>
              </w:rPr>
              <w:t>много</w:t>
            </w:r>
            <w:r w:rsidR="00801633" w:rsidRPr="00801633">
              <w:rPr>
                <w:sz w:val="28"/>
                <w:szCs w:val="28"/>
              </w:rPr>
              <w:t xml:space="preserve"> снега)</w:t>
            </w:r>
            <w:r w:rsidR="00825B61" w:rsidRPr="00801633">
              <w:rPr>
                <w:sz w:val="28"/>
                <w:szCs w:val="28"/>
              </w:rPr>
              <w:t xml:space="preserve"> по сравнению с предыдущем, которые повлияли на сезонную миграцию лосей, что, в свою очередь, отразилось на результатах учёта.</w:t>
            </w:r>
          </w:p>
        </w:tc>
      </w:tr>
    </w:tbl>
    <w:p w:rsidR="00856577" w:rsidRPr="00CC6341" w:rsidRDefault="00856577" w:rsidP="00A52207">
      <w:pPr>
        <w:ind w:firstLine="709"/>
        <w:jc w:val="center"/>
        <w:rPr>
          <w:color w:val="FF0000"/>
        </w:rPr>
      </w:pPr>
    </w:p>
    <w:p w:rsidR="00A52207" w:rsidRDefault="00A52207" w:rsidP="00A52207">
      <w:pPr>
        <w:ind w:firstLine="709"/>
        <w:jc w:val="center"/>
        <w:rPr>
          <w:color w:val="FF0000"/>
        </w:rPr>
      </w:pPr>
      <w:r w:rsidRPr="00CC6341">
        <w:rPr>
          <w:noProof/>
          <w:color w:val="FF0000"/>
        </w:rPr>
        <w:drawing>
          <wp:inline distT="0" distB="0" distL="0" distR="0">
            <wp:extent cx="4025735" cy="1935678"/>
            <wp:effectExtent l="0" t="0" r="0" b="0"/>
            <wp:docPr id="33" name="Объект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801633" w:rsidRPr="00801633" w:rsidRDefault="00801633" w:rsidP="00801633">
      <w:pPr>
        <w:jc w:val="center"/>
        <w:rPr>
          <w:sz w:val="28"/>
          <w:szCs w:val="28"/>
        </w:rPr>
      </w:pPr>
      <w:r w:rsidRPr="00801633">
        <w:rPr>
          <w:sz w:val="28"/>
          <w:szCs w:val="28"/>
        </w:rPr>
        <w:t>Численность лося (минимальная, максимальная, средняя многолетняя и за 202</w:t>
      </w:r>
      <w:r w:rsidR="001F611F">
        <w:rPr>
          <w:sz w:val="28"/>
          <w:szCs w:val="28"/>
        </w:rPr>
        <w:t>1</w:t>
      </w:r>
      <w:r w:rsidRPr="00801633">
        <w:rPr>
          <w:sz w:val="28"/>
          <w:szCs w:val="28"/>
        </w:rPr>
        <w:t xml:space="preserve"> год).</w:t>
      </w:r>
    </w:p>
    <w:p w:rsidR="00801633" w:rsidRPr="00801633" w:rsidRDefault="00801633" w:rsidP="00A52207">
      <w:pPr>
        <w:ind w:firstLine="709"/>
        <w:jc w:val="center"/>
      </w:pPr>
    </w:p>
    <w:tbl>
      <w:tblPr>
        <w:tblStyle w:val="aff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66"/>
        <w:gridCol w:w="4305"/>
      </w:tblGrid>
      <w:tr w:rsidR="00C316AC" w:rsidRPr="00CC6341" w:rsidTr="00B6398A">
        <w:tc>
          <w:tcPr>
            <w:tcW w:w="5266" w:type="dxa"/>
          </w:tcPr>
          <w:p w:rsidR="00C316AC" w:rsidRPr="00D03C0D" w:rsidRDefault="00B6398A" w:rsidP="00980EE3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3187287" cy="2909454"/>
                  <wp:effectExtent l="19050" t="0" r="0" b="0"/>
                  <wp:docPr id="14" name="Рисунок 5" descr="F:\Лесная камера 2020 год\11 ЛК ноябрь 2020\ЛК_Ли, Ли и сорока, Кс_20.11.-07.12.20_Хантр, Аэродром_Прокопьев С.В\PTDC0125 К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Лесная камера 2020 год\11 ЛК ноябрь 2020\ЛК_Ли, Ли и сорока, Кс_20.11.-07.12.20_Хантр, Аэродром_Прокопьев С.В\PTDC0125 К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t="18060" r="327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7287" cy="29094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9177D" w:rsidRPr="00CC6341" w:rsidRDefault="00D9177D" w:rsidP="00B6398A">
            <w:pPr>
              <w:jc w:val="center"/>
              <w:rPr>
                <w:color w:val="FF0000"/>
                <w:sz w:val="28"/>
                <w:szCs w:val="28"/>
              </w:rPr>
            </w:pPr>
            <w:r w:rsidRPr="00D03C0D">
              <w:rPr>
                <w:sz w:val="28"/>
                <w:szCs w:val="28"/>
              </w:rPr>
              <w:t xml:space="preserve">Косуля </w:t>
            </w:r>
            <w:r w:rsidR="00B6398A">
              <w:rPr>
                <w:sz w:val="28"/>
                <w:szCs w:val="28"/>
              </w:rPr>
              <w:t>07.12</w:t>
            </w:r>
            <w:r w:rsidR="00D03C0D" w:rsidRPr="00D03C0D">
              <w:rPr>
                <w:sz w:val="28"/>
                <w:szCs w:val="28"/>
              </w:rPr>
              <w:t>.2020 года</w:t>
            </w:r>
            <w:r w:rsidR="00B76A29" w:rsidRPr="00D03C0D">
              <w:rPr>
                <w:sz w:val="28"/>
                <w:szCs w:val="28"/>
              </w:rPr>
              <w:t xml:space="preserve"> </w:t>
            </w:r>
            <w:r w:rsidRPr="00D03C0D">
              <w:rPr>
                <w:sz w:val="28"/>
                <w:szCs w:val="28"/>
              </w:rPr>
              <w:t xml:space="preserve">на </w:t>
            </w:r>
            <w:r w:rsidR="00B6398A">
              <w:rPr>
                <w:sz w:val="28"/>
                <w:szCs w:val="28"/>
              </w:rPr>
              <w:t>подкормочнике «Хантр, аэродром»</w:t>
            </w:r>
            <w:r w:rsidR="00B76A29" w:rsidRPr="00D03C0D">
              <w:rPr>
                <w:sz w:val="28"/>
                <w:szCs w:val="28"/>
              </w:rPr>
              <w:t xml:space="preserve"> в Рибшевском лесничестве</w:t>
            </w:r>
            <w:r w:rsidRPr="00D03C0D">
              <w:rPr>
                <w:sz w:val="28"/>
                <w:szCs w:val="28"/>
              </w:rPr>
              <w:t>. Фото с лесной камеры</w:t>
            </w:r>
            <w:r w:rsidR="00B6398A">
              <w:rPr>
                <w:sz w:val="28"/>
                <w:szCs w:val="28"/>
              </w:rPr>
              <w:t>.</w:t>
            </w:r>
          </w:p>
        </w:tc>
        <w:tc>
          <w:tcPr>
            <w:tcW w:w="4305" w:type="dxa"/>
          </w:tcPr>
          <w:p w:rsidR="00C316AC" w:rsidRPr="00CC6341" w:rsidRDefault="00D9177D" w:rsidP="008254F9">
            <w:pPr>
              <w:ind w:firstLine="709"/>
              <w:jc w:val="both"/>
              <w:rPr>
                <w:color w:val="FF0000"/>
                <w:sz w:val="28"/>
                <w:szCs w:val="28"/>
              </w:rPr>
            </w:pPr>
            <w:r w:rsidRPr="00801633">
              <w:rPr>
                <w:sz w:val="28"/>
                <w:szCs w:val="28"/>
              </w:rPr>
              <w:t xml:space="preserve">Численность косули в национальном парке не стабильна и варьируется от </w:t>
            </w:r>
            <w:r w:rsidR="00E74FE6">
              <w:rPr>
                <w:sz w:val="28"/>
                <w:szCs w:val="28"/>
              </w:rPr>
              <w:t>5</w:t>
            </w:r>
            <w:r w:rsidRPr="00801633">
              <w:rPr>
                <w:sz w:val="28"/>
                <w:szCs w:val="28"/>
              </w:rPr>
              <w:t xml:space="preserve"> до</w:t>
            </w:r>
            <w:r w:rsidR="00E74FE6">
              <w:rPr>
                <w:sz w:val="28"/>
                <w:szCs w:val="28"/>
              </w:rPr>
              <w:t xml:space="preserve"> 169 </w:t>
            </w:r>
            <w:r w:rsidRPr="00801633">
              <w:rPr>
                <w:sz w:val="28"/>
                <w:szCs w:val="28"/>
              </w:rPr>
              <w:t xml:space="preserve">особей. </w:t>
            </w:r>
            <w:r w:rsidR="00C316AC" w:rsidRPr="00801633">
              <w:rPr>
                <w:sz w:val="28"/>
                <w:szCs w:val="28"/>
              </w:rPr>
              <w:t>Распространение косули, как и лося, связано  с лесом. Различный пищевой рацион позволяет косуле совместно существовать с другими копытными, избегая при этом жёсткой конкуренции. С 2010 по 2015 года числ</w:t>
            </w:r>
            <w:r w:rsidR="00801633">
              <w:rPr>
                <w:sz w:val="28"/>
                <w:szCs w:val="28"/>
              </w:rPr>
              <w:t xml:space="preserve">енность </w:t>
            </w:r>
            <w:r w:rsidR="00C316AC" w:rsidRPr="00801633">
              <w:rPr>
                <w:sz w:val="28"/>
                <w:szCs w:val="28"/>
              </w:rPr>
              <w:t xml:space="preserve">косули уменьшалась от 117 до 10 особей, в 2016 г. численность её увеличивалась </w:t>
            </w:r>
            <w:r w:rsidRPr="00801633">
              <w:rPr>
                <w:sz w:val="28"/>
                <w:szCs w:val="28"/>
              </w:rPr>
              <w:t>до 75 особей</w:t>
            </w:r>
            <w:r w:rsidR="00C316AC" w:rsidRPr="00801633">
              <w:rPr>
                <w:sz w:val="28"/>
                <w:szCs w:val="28"/>
              </w:rPr>
              <w:t xml:space="preserve">, в 2017 опять снизилась </w:t>
            </w:r>
            <w:r w:rsidR="00801633">
              <w:rPr>
                <w:sz w:val="28"/>
                <w:szCs w:val="28"/>
              </w:rPr>
              <w:t>(</w:t>
            </w:r>
            <w:r w:rsidR="00C316AC" w:rsidRPr="00801633">
              <w:rPr>
                <w:sz w:val="28"/>
                <w:szCs w:val="28"/>
              </w:rPr>
              <w:t>69 особей</w:t>
            </w:r>
            <w:r w:rsidR="00801633">
              <w:rPr>
                <w:sz w:val="28"/>
                <w:szCs w:val="28"/>
              </w:rPr>
              <w:t>)</w:t>
            </w:r>
            <w:r w:rsidR="00C316AC" w:rsidRPr="00801633">
              <w:rPr>
                <w:sz w:val="28"/>
                <w:szCs w:val="28"/>
              </w:rPr>
              <w:t>, но в 2018 году произошёл скачок до 113 особей</w:t>
            </w:r>
            <w:r w:rsidRPr="00801633">
              <w:rPr>
                <w:sz w:val="28"/>
                <w:szCs w:val="28"/>
              </w:rPr>
              <w:t xml:space="preserve">. </w:t>
            </w:r>
            <w:r w:rsidR="00820F3A">
              <w:rPr>
                <w:sz w:val="28"/>
                <w:szCs w:val="28"/>
              </w:rPr>
              <w:t>В этом году произошёл резкий скачок в увеличении численности данного вида до 169 особей</w:t>
            </w:r>
            <w:r w:rsidR="008254F9">
              <w:rPr>
                <w:sz w:val="28"/>
                <w:szCs w:val="28"/>
              </w:rPr>
              <w:t>.</w:t>
            </w:r>
          </w:p>
        </w:tc>
      </w:tr>
    </w:tbl>
    <w:p w:rsidR="00A52207" w:rsidRPr="008D3AE8" w:rsidRDefault="00A52207" w:rsidP="00A52207">
      <w:pPr>
        <w:ind w:firstLine="709"/>
        <w:jc w:val="center"/>
        <w:rPr>
          <w:sz w:val="18"/>
          <w:szCs w:val="18"/>
        </w:rPr>
      </w:pPr>
      <w:r w:rsidRPr="008D3AE8">
        <w:rPr>
          <w:noProof/>
          <w:sz w:val="18"/>
          <w:szCs w:val="18"/>
        </w:rPr>
        <w:drawing>
          <wp:inline distT="0" distB="0" distL="0" distR="0">
            <wp:extent cx="4361564" cy="1658679"/>
            <wp:effectExtent l="0" t="0" r="0" b="0"/>
            <wp:docPr id="34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A52207" w:rsidRPr="008D3AE8" w:rsidRDefault="00A52207" w:rsidP="00A52207">
      <w:pPr>
        <w:jc w:val="center"/>
        <w:rPr>
          <w:sz w:val="28"/>
          <w:szCs w:val="28"/>
        </w:rPr>
      </w:pPr>
      <w:r w:rsidRPr="008D3AE8">
        <w:rPr>
          <w:sz w:val="28"/>
          <w:szCs w:val="28"/>
        </w:rPr>
        <w:t>Численность косули в 2010 – 20</w:t>
      </w:r>
      <w:r w:rsidR="008D3AE8" w:rsidRPr="008D3AE8">
        <w:rPr>
          <w:sz w:val="28"/>
          <w:szCs w:val="28"/>
        </w:rPr>
        <w:t>2</w:t>
      </w:r>
      <w:r w:rsidR="00B6398A">
        <w:rPr>
          <w:sz w:val="28"/>
          <w:szCs w:val="28"/>
        </w:rPr>
        <w:t>1</w:t>
      </w:r>
      <w:r w:rsidRPr="008D3AE8">
        <w:rPr>
          <w:sz w:val="28"/>
          <w:szCs w:val="28"/>
        </w:rPr>
        <w:t xml:space="preserve"> гг.</w:t>
      </w:r>
    </w:p>
    <w:p w:rsidR="00B76A29" w:rsidRPr="00CC6341" w:rsidRDefault="00B76A29" w:rsidP="00A52207">
      <w:pPr>
        <w:jc w:val="center"/>
        <w:rPr>
          <w:color w:val="FF0000"/>
          <w:sz w:val="28"/>
          <w:szCs w:val="28"/>
        </w:rPr>
      </w:pPr>
    </w:p>
    <w:tbl>
      <w:tblPr>
        <w:tblStyle w:val="aff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06"/>
        <w:gridCol w:w="3565"/>
      </w:tblGrid>
      <w:tr w:rsidR="00F43E1F" w:rsidRPr="008D3AE8" w:rsidTr="008D3AE8">
        <w:tc>
          <w:tcPr>
            <w:tcW w:w="5637" w:type="dxa"/>
          </w:tcPr>
          <w:p w:rsidR="00F43E1F" w:rsidRPr="008D3AE8" w:rsidRDefault="0093605D" w:rsidP="008D3AE8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652435" cy="2493818"/>
                  <wp:effectExtent l="19050" t="0" r="5165" b="0"/>
                  <wp:docPr id="19" name="Рисунок 9" descr="D:\Ксюха\Другие отделы\ООТ\Лесная камера\01 ЛК январь 2021\ЛК_Ка (до 15 ос.)_07.01.2021_д. Бахово_Грохольский А.В\IMAG00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Ксюха\Другие отделы\ООТ\Лесная камера\01 ЛК январь 2021\ЛК_Ка (до 15 ос.)_07.01.2021_д. Бахово_Грохольский А.В\IMAG00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175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2435" cy="24938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97B5A" w:rsidRDefault="00B76A29" w:rsidP="00497B5A">
            <w:pPr>
              <w:jc w:val="center"/>
            </w:pPr>
            <w:r w:rsidRPr="008D3AE8">
              <w:t xml:space="preserve">Кабан на подкормочнике, ур. Бахово. </w:t>
            </w:r>
          </w:p>
          <w:p w:rsidR="00B76A29" w:rsidRPr="008D3AE8" w:rsidRDefault="00497B5A" w:rsidP="00497B5A">
            <w:pPr>
              <w:jc w:val="center"/>
            </w:pPr>
            <w:r>
              <w:t>07.01.2021</w:t>
            </w:r>
            <w:r w:rsidR="00B76A29" w:rsidRPr="008D3AE8">
              <w:t>. Фото с лесной камеры</w:t>
            </w:r>
          </w:p>
        </w:tc>
        <w:tc>
          <w:tcPr>
            <w:tcW w:w="3934" w:type="dxa"/>
          </w:tcPr>
          <w:p w:rsidR="00F43E1F" w:rsidRPr="008D3AE8" w:rsidRDefault="00F43E1F" w:rsidP="008254F9">
            <w:pPr>
              <w:ind w:firstLine="709"/>
              <w:jc w:val="both"/>
              <w:rPr>
                <w:sz w:val="28"/>
                <w:szCs w:val="28"/>
              </w:rPr>
            </w:pPr>
            <w:r w:rsidRPr="008D3AE8">
              <w:rPr>
                <w:sz w:val="28"/>
                <w:szCs w:val="28"/>
              </w:rPr>
              <w:t xml:space="preserve">Кабаны </w:t>
            </w:r>
            <w:r w:rsidR="008D3AE8" w:rsidRPr="008D3AE8">
              <w:rPr>
                <w:sz w:val="28"/>
                <w:szCs w:val="28"/>
              </w:rPr>
              <w:t>р</w:t>
            </w:r>
            <w:r w:rsidRPr="008D3AE8">
              <w:rPr>
                <w:sz w:val="28"/>
                <w:szCs w:val="28"/>
              </w:rPr>
              <w:t xml:space="preserve">аспространены по всей территории парка, их поголовье </w:t>
            </w:r>
            <w:r w:rsidR="00433B29" w:rsidRPr="008D3AE8">
              <w:rPr>
                <w:sz w:val="28"/>
                <w:szCs w:val="28"/>
              </w:rPr>
              <w:t>резко снизилось</w:t>
            </w:r>
            <w:r w:rsidRPr="008D3AE8">
              <w:rPr>
                <w:sz w:val="28"/>
                <w:szCs w:val="28"/>
              </w:rPr>
              <w:t xml:space="preserve"> в </w:t>
            </w:r>
            <w:r w:rsidR="00B76A29" w:rsidRPr="008D3AE8">
              <w:rPr>
                <w:sz w:val="28"/>
                <w:szCs w:val="28"/>
              </w:rPr>
              <w:t>2017</w:t>
            </w:r>
            <w:r w:rsidRPr="008D3AE8">
              <w:rPr>
                <w:sz w:val="28"/>
                <w:szCs w:val="28"/>
              </w:rPr>
              <w:t xml:space="preserve"> году  до  </w:t>
            </w:r>
            <w:r w:rsidR="00433B29" w:rsidRPr="008D3AE8">
              <w:rPr>
                <w:sz w:val="28"/>
                <w:szCs w:val="28"/>
              </w:rPr>
              <w:t>58 особей</w:t>
            </w:r>
            <w:r w:rsidRPr="008D3AE8">
              <w:rPr>
                <w:sz w:val="28"/>
                <w:szCs w:val="28"/>
              </w:rPr>
              <w:t xml:space="preserve">, </w:t>
            </w:r>
            <w:r w:rsidR="00F514CA" w:rsidRPr="008D3AE8">
              <w:rPr>
                <w:sz w:val="28"/>
                <w:szCs w:val="28"/>
              </w:rPr>
              <w:t xml:space="preserve">но возросло </w:t>
            </w:r>
            <w:r w:rsidR="004D6A4D">
              <w:rPr>
                <w:sz w:val="28"/>
                <w:szCs w:val="28"/>
              </w:rPr>
              <w:t>за период с 2018 по 2020 гг.</w:t>
            </w:r>
            <w:r w:rsidR="00B76A29" w:rsidRPr="008D3AE8">
              <w:rPr>
                <w:sz w:val="28"/>
                <w:szCs w:val="28"/>
              </w:rPr>
              <w:t xml:space="preserve"> до </w:t>
            </w:r>
            <w:r w:rsidR="008D3AE8" w:rsidRPr="008D3AE8">
              <w:rPr>
                <w:sz w:val="28"/>
                <w:szCs w:val="28"/>
              </w:rPr>
              <w:t>254</w:t>
            </w:r>
            <w:r w:rsidR="00B76A29" w:rsidRPr="008D3AE8">
              <w:rPr>
                <w:sz w:val="28"/>
                <w:szCs w:val="28"/>
              </w:rPr>
              <w:t xml:space="preserve"> особей</w:t>
            </w:r>
            <w:r w:rsidR="00F514CA" w:rsidRPr="008D3AE8">
              <w:rPr>
                <w:sz w:val="28"/>
                <w:szCs w:val="28"/>
              </w:rPr>
              <w:t xml:space="preserve">. </w:t>
            </w:r>
            <w:r w:rsidR="004D6A4D">
              <w:rPr>
                <w:sz w:val="28"/>
                <w:szCs w:val="28"/>
              </w:rPr>
              <w:t xml:space="preserve">В 2021 году численность вида снизилась до 186 ос. </w:t>
            </w:r>
            <w:r w:rsidR="00F514CA" w:rsidRPr="008D3AE8">
              <w:rPr>
                <w:sz w:val="28"/>
                <w:szCs w:val="28"/>
              </w:rPr>
              <w:t>Э</w:t>
            </w:r>
            <w:r w:rsidRPr="008D3AE8">
              <w:rPr>
                <w:sz w:val="28"/>
                <w:szCs w:val="28"/>
              </w:rPr>
              <w:t xml:space="preserve">то может быть связано с </w:t>
            </w:r>
            <w:r w:rsidR="004D6A4D" w:rsidRPr="008D3AE8">
              <w:rPr>
                <w:sz w:val="28"/>
                <w:szCs w:val="28"/>
              </w:rPr>
              <w:t>хорошими погодными условиями</w:t>
            </w:r>
            <w:r w:rsidR="004D6A4D">
              <w:rPr>
                <w:sz w:val="28"/>
                <w:szCs w:val="28"/>
              </w:rPr>
              <w:t xml:space="preserve">, а также на численность кабана влияет </w:t>
            </w:r>
            <w:r w:rsidRPr="008D3AE8">
              <w:rPr>
                <w:sz w:val="28"/>
                <w:szCs w:val="28"/>
              </w:rPr>
              <w:t>благоприятн</w:t>
            </w:r>
            <w:r w:rsidR="004D6A4D">
              <w:rPr>
                <w:sz w:val="28"/>
                <w:szCs w:val="28"/>
              </w:rPr>
              <w:t>ая</w:t>
            </w:r>
            <w:r w:rsidRPr="008D3AE8">
              <w:rPr>
                <w:sz w:val="28"/>
                <w:szCs w:val="28"/>
              </w:rPr>
              <w:t xml:space="preserve"> обстановк</w:t>
            </w:r>
            <w:r w:rsidR="004D6A4D">
              <w:rPr>
                <w:sz w:val="28"/>
                <w:szCs w:val="28"/>
              </w:rPr>
              <w:t>а</w:t>
            </w:r>
            <w:r w:rsidRPr="008D3AE8">
              <w:rPr>
                <w:sz w:val="28"/>
                <w:szCs w:val="28"/>
              </w:rPr>
              <w:t xml:space="preserve"> по АЧС. </w:t>
            </w:r>
          </w:p>
        </w:tc>
      </w:tr>
    </w:tbl>
    <w:p w:rsidR="00A52207" w:rsidRPr="00CC6341" w:rsidRDefault="00A52207" w:rsidP="00A52207">
      <w:pPr>
        <w:ind w:firstLine="709"/>
        <w:jc w:val="both"/>
        <w:rPr>
          <w:color w:val="FF0000"/>
          <w:highlight w:val="yellow"/>
        </w:rPr>
      </w:pPr>
    </w:p>
    <w:p w:rsidR="00A52207" w:rsidRPr="008D3AE8" w:rsidRDefault="00A52207" w:rsidP="00A52207">
      <w:pPr>
        <w:ind w:firstLine="709"/>
        <w:jc w:val="center"/>
        <w:rPr>
          <w:sz w:val="18"/>
          <w:szCs w:val="18"/>
        </w:rPr>
      </w:pPr>
      <w:r w:rsidRPr="008D3AE8">
        <w:rPr>
          <w:noProof/>
          <w:sz w:val="18"/>
          <w:szCs w:val="18"/>
        </w:rPr>
        <w:drawing>
          <wp:inline distT="0" distB="0" distL="0" distR="0">
            <wp:extent cx="4750130" cy="1793174"/>
            <wp:effectExtent l="0" t="0" r="0" b="0"/>
            <wp:docPr id="36" name="Объект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A52207" w:rsidRPr="008D3AE8" w:rsidRDefault="00A52207" w:rsidP="00A52207">
      <w:pPr>
        <w:jc w:val="center"/>
        <w:rPr>
          <w:sz w:val="28"/>
          <w:szCs w:val="28"/>
        </w:rPr>
      </w:pPr>
      <w:r w:rsidRPr="008D3AE8">
        <w:rPr>
          <w:sz w:val="28"/>
          <w:szCs w:val="28"/>
        </w:rPr>
        <w:t>Численность кабана за 201</w:t>
      </w:r>
      <w:r w:rsidR="003D3E3E" w:rsidRPr="008D3AE8">
        <w:rPr>
          <w:sz w:val="28"/>
          <w:szCs w:val="28"/>
        </w:rPr>
        <w:t>3</w:t>
      </w:r>
      <w:r w:rsidRPr="008D3AE8">
        <w:rPr>
          <w:sz w:val="28"/>
          <w:szCs w:val="28"/>
        </w:rPr>
        <w:t xml:space="preserve"> - 20</w:t>
      </w:r>
      <w:r w:rsidR="008D3AE8" w:rsidRPr="008D3AE8">
        <w:rPr>
          <w:sz w:val="28"/>
          <w:szCs w:val="28"/>
        </w:rPr>
        <w:t>2</w:t>
      </w:r>
      <w:r w:rsidR="004D6A4D">
        <w:rPr>
          <w:sz w:val="28"/>
          <w:szCs w:val="28"/>
        </w:rPr>
        <w:t>1</w:t>
      </w:r>
      <w:r w:rsidRPr="008D3AE8">
        <w:rPr>
          <w:sz w:val="28"/>
          <w:szCs w:val="28"/>
        </w:rPr>
        <w:t xml:space="preserve"> гг.</w:t>
      </w:r>
    </w:p>
    <w:p w:rsidR="00980EE3" w:rsidRPr="008D3AE8" w:rsidRDefault="00980EE3" w:rsidP="00980EE3">
      <w:pPr>
        <w:rPr>
          <w:sz w:val="28"/>
          <w:szCs w:val="28"/>
        </w:rPr>
      </w:pPr>
    </w:p>
    <w:p w:rsidR="00980EE3" w:rsidRPr="008D3AE8" w:rsidRDefault="00980EE3" w:rsidP="008F3B29">
      <w:pPr>
        <w:ind w:firstLine="709"/>
        <w:jc w:val="both"/>
        <w:rPr>
          <w:sz w:val="28"/>
          <w:szCs w:val="28"/>
        </w:rPr>
      </w:pPr>
      <w:r w:rsidRPr="008254F9">
        <w:rPr>
          <w:sz w:val="28"/>
          <w:szCs w:val="28"/>
        </w:rPr>
        <w:t xml:space="preserve">На рисунке </w:t>
      </w:r>
      <w:r w:rsidRPr="008D3AE8">
        <w:rPr>
          <w:sz w:val="28"/>
          <w:szCs w:val="28"/>
        </w:rPr>
        <w:t>представлен график процентного соотношения копытных по данным ЗМУ в 20</w:t>
      </w:r>
      <w:r w:rsidR="008D3AE8" w:rsidRPr="008D3AE8">
        <w:rPr>
          <w:sz w:val="28"/>
          <w:szCs w:val="28"/>
        </w:rPr>
        <w:t>2</w:t>
      </w:r>
      <w:r w:rsidR="004D6A4D">
        <w:rPr>
          <w:sz w:val="28"/>
          <w:szCs w:val="28"/>
        </w:rPr>
        <w:t>1</w:t>
      </w:r>
      <w:r w:rsidRPr="008D3AE8">
        <w:rPr>
          <w:sz w:val="28"/>
          <w:szCs w:val="28"/>
        </w:rPr>
        <w:t xml:space="preserve"> году.</w:t>
      </w:r>
    </w:p>
    <w:p w:rsidR="007B12B5" w:rsidRPr="008D3AE8" w:rsidRDefault="007B12B5" w:rsidP="00980EE3">
      <w:pPr>
        <w:jc w:val="center"/>
        <w:rPr>
          <w:b/>
          <w:sz w:val="28"/>
          <w:szCs w:val="28"/>
        </w:rPr>
      </w:pPr>
      <w:r w:rsidRPr="008D3AE8">
        <w:rPr>
          <w:noProof/>
        </w:rPr>
        <w:drawing>
          <wp:inline distT="0" distB="0" distL="0" distR="0">
            <wp:extent cx="5260769" cy="3443844"/>
            <wp:effectExtent l="0" t="0" r="0" b="0"/>
            <wp:docPr id="24" name="Объект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980EE3" w:rsidRPr="008D3AE8" w:rsidRDefault="00980EE3" w:rsidP="00980EE3">
      <w:pPr>
        <w:jc w:val="center"/>
        <w:rPr>
          <w:sz w:val="28"/>
          <w:szCs w:val="28"/>
        </w:rPr>
      </w:pPr>
      <w:r w:rsidRPr="008D3AE8">
        <w:rPr>
          <w:sz w:val="28"/>
          <w:szCs w:val="28"/>
        </w:rPr>
        <w:t>Процентное</w:t>
      </w:r>
      <w:r w:rsidR="008D3AE8">
        <w:rPr>
          <w:sz w:val="28"/>
          <w:szCs w:val="28"/>
        </w:rPr>
        <w:t xml:space="preserve"> соотношение копытных по ЗМУ 202</w:t>
      </w:r>
      <w:r w:rsidR="004D6A4D">
        <w:rPr>
          <w:sz w:val="28"/>
          <w:szCs w:val="28"/>
        </w:rPr>
        <w:t>1</w:t>
      </w:r>
      <w:r w:rsidRPr="008D3AE8">
        <w:rPr>
          <w:sz w:val="28"/>
          <w:szCs w:val="28"/>
        </w:rPr>
        <w:t xml:space="preserve"> г.</w:t>
      </w:r>
    </w:p>
    <w:p w:rsidR="00FB6E44" w:rsidRPr="00CC6341" w:rsidRDefault="00FB6E44" w:rsidP="00FB6E44">
      <w:pPr>
        <w:jc w:val="both"/>
        <w:rPr>
          <w:color w:val="FF0000"/>
          <w:sz w:val="28"/>
          <w:szCs w:val="28"/>
        </w:rPr>
      </w:pPr>
    </w:p>
    <w:tbl>
      <w:tblPr>
        <w:tblStyle w:val="aff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37"/>
        <w:gridCol w:w="3934"/>
      </w:tblGrid>
      <w:tr w:rsidR="00FB6E44" w:rsidRPr="00CC6341" w:rsidTr="008D3AE8">
        <w:tc>
          <w:tcPr>
            <w:tcW w:w="5637" w:type="dxa"/>
          </w:tcPr>
          <w:p w:rsidR="00FB6E44" w:rsidRPr="008D3AE8" w:rsidRDefault="00D03C0D" w:rsidP="008D3AE8">
            <w:pPr>
              <w:jc w:val="center"/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  <w:r w:rsidRPr="008D3AE8">
              <w:rPr>
                <w:noProof/>
                <w:color w:val="FF0000"/>
                <w:sz w:val="28"/>
                <w:szCs w:val="28"/>
              </w:rPr>
              <w:drawing>
                <wp:inline distT="0" distB="0" distL="0" distR="0">
                  <wp:extent cx="3105150" cy="2315082"/>
                  <wp:effectExtent l="19050" t="0" r="0" b="0"/>
                  <wp:docPr id="27" name="Рисунок 11" descr="F:\фотоловушки\Лесная камера 2019 год\09 ЛК сентябрь 2019\ЛК_Ка, Кс, Ры с котёнком, Ло_кв. 51, Гобзянское л-во_14-24.09.2019_ Шавров Е.И\DSCF00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F:\фотоловушки\Лесная камера 2019 год\09 ЛК сентябрь 2019\ЛК_Ка, Кс, Ры с котёнком, Ло_кв. 51, Гобзянское л-во_14-24.09.2019_ Шавров Е.И\DSCF00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l="26840" t="271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6820" cy="23163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D3AE8" w:rsidRDefault="008D3AE8" w:rsidP="008D3AE8">
            <w:pPr>
              <w:jc w:val="center"/>
            </w:pPr>
            <w:r w:rsidRPr="008D3AE8">
              <w:t>Рысь с котёнком на солонце, в кв. 51, Гобзянское л-ва 23.09.2019 г.</w:t>
            </w:r>
          </w:p>
          <w:p w:rsidR="008D3AE8" w:rsidRPr="008D3AE8" w:rsidRDefault="008D3AE8" w:rsidP="008D3AE8">
            <w:pPr>
              <w:jc w:val="center"/>
              <w:rPr>
                <w:color w:val="FF0000"/>
                <w:sz w:val="28"/>
                <w:szCs w:val="28"/>
              </w:rPr>
            </w:pPr>
            <w:r w:rsidRPr="008D3AE8">
              <w:t>Фото с лесной камеры</w:t>
            </w:r>
          </w:p>
        </w:tc>
        <w:tc>
          <w:tcPr>
            <w:tcW w:w="3934" w:type="dxa"/>
          </w:tcPr>
          <w:p w:rsidR="00FB6E44" w:rsidRPr="003816B4" w:rsidRDefault="00FB6E44" w:rsidP="008254F9">
            <w:pPr>
              <w:ind w:firstLine="709"/>
              <w:jc w:val="both"/>
              <w:rPr>
                <w:sz w:val="28"/>
                <w:szCs w:val="28"/>
              </w:rPr>
            </w:pPr>
            <w:r w:rsidRPr="003816B4">
              <w:rPr>
                <w:sz w:val="28"/>
                <w:szCs w:val="28"/>
              </w:rPr>
              <w:t>Максимальная численность рыси на территории национального парка была отмечена в 2004 г. – 27 особей. По данным ЗМУ в 2016 и 2017 годах численность этих хищников уменьшилась (2 и 3 особи соответствен</w:t>
            </w:r>
            <w:r w:rsidR="0093605D">
              <w:rPr>
                <w:sz w:val="28"/>
                <w:szCs w:val="28"/>
              </w:rPr>
              <w:t>но),</w:t>
            </w:r>
            <w:r w:rsidRPr="003816B4">
              <w:rPr>
                <w:sz w:val="28"/>
                <w:szCs w:val="28"/>
              </w:rPr>
              <w:t xml:space="preserve"> </w:t>
            </w:r>
            <w:r w:rsidR="008D3AE8" w:rsidRPr="003816B4">
              <w:rPr>
                <w:sz w:val="28"/>
                <w:szCs w:val="28"/>
              </w:rPr>
              <w:t>с</w:t>
            </w:r>
            <w:r w:rsidRPr="003816B4">
              <w:rPr>
                <w:sz w:val="28"/>
                <w:szCs w:val="28"/>
              </w:rPr>
              <w:t xml:space="preserve"> 2018 год</w:t>
            </w:r>
            <w:r w:rsidR="008D3AE8" w:rsidRPr="003816B4">
              <w:rPr>
                <w:sz w:val="28"/>
                <w:szCs w:val="28"/>
              </w:rPr>
              <w:t>а</w:t>
            </w:r>
            <w:r w:rsidRPr="003816B4">
              <w:rPr>
                <w:sz w:val="28"/>
                <w:szCs w:val="28"/>
              </w:rPr>
              <w:t xml:space="preserve"> </w:t>
            </w:r>
            <w:r w:rsidR="008D3AE8" w:rsidRPr="003816B4">
              <w:rPr>
                <w:sz w:val="28"/>
                <w:szCs w:val="28"/>
              </w:rPr>
              <w:t xml:space="preserve">численность рыси </w:t>
            </w:r>
            <w:r w:rsidRPr="003816B4">
              <w:rPr>
                <w:sz w:val="28"/>
                <w:szCs w:val="28"/>
              </w:rPr>
              <w:t>увеличи</w:t>
            </w:r>
            <w:r w:rsidR="008D3AE8" w:rsidRPr="003816B4">
              <w:rPr>
                <w:sz w:val="28"/>
                <w:szCs w:val="28"/>
              </w:rPr>
              <w:t>вается</w:t>
            </w:r>
            <w:r w:rsidR="0093605D">
              <w:rPr>
                <w:sz w:val="28"/>
                <w:szCs w:val="28"/>
              </w:rPr>
              <w:t xml:space="preserve"> до</w:t>
            </w:r>
            <w:r w:rsidR="008D3AE8" w:rsidRPr="003816B4">
              <w:rPr>
                <w:sz w:val="28"/>
                <w:szCs w:val="28"/>
              </w:rPr>
              <w:t xml:space="preserve"> 2020 год</w:t>
            </w:r>
            <w:r w:rsidR="0093605D">
              <w:rPr>
                <w:sz w:val="28"/>
                <w:szCs w:val="28"/>
              </w:rPr>
              <w:t>а. На сегодняшний день, по данным ЗМУ численность рыси снизилась до 9 особей</w:t>
            </w:r>
            <w:r w:rsidR="008D3AE8" w:rsidRPr="003816B4">
              <w:rPr>
                <w:sz w:val="28"/>
                <w:szCs w:val="28"/>
              </w:rPr>
              <w:t xml:space="preserve"> </w:t>
            </w:r>
            <w:r w:rsidR="0093605D">
              <w:rPr>
                <w:sz w:val="28"/>
                <w:szCs w:val="28"/>
              </w:rPr>
              <w:t>обитающих</w:t>
            </w:r>
            <w:r w:rsidR="003816B4" w:rsidRPr="003816B4">
              <w:rPr>
                <w:sz w:val="28"/>
                <w:szCs w:val="28"/>
              </w:rPr>
              <w:t xml:space="preserve"> на территории национального парка</w:t>
            </w:r>
            <w:r w:rsidR="008254F9">
              <w:rPr>
                <w:sz w:val="28"/>
                <w:szCs w:val="28"/>
              </w:rPr>
              <w:t>.</w:t>
            </w:r>
          </w:p>
        </w:tc>
      </w:tr>
    </w:tbl>
    <w:p w:rsidR="00FB6E44" w:rsidRPr="00CC6341" w:rsidRDefault="00FB6E44" w:rsidP="00FB6E44">
      <w:pPr>
        <w:jc w:val="both"/>
        <w:rPr>
          <w:color w:val="FF0000"/>
          <w:sz w:val="28"/>
          <w:szCs w:val="28"/>
        </w:rPr>
      </w:pPr>
    </w:p>
    <w:p w:rsidR="00F43E1F" w:rsidRPr="003816B4" w:rsidRDefault="00FB6E44" w:rsidP="00FB6E44">
      <w:pPr>
        <w:ind w:firstLine="709"/>
        <w:jc w:val="both"/>
      </w:pPr>
      <w:r w:rsidRPr="003816B4">
        <w:rPr>
          <w:sz w:val="28"/>
          <w:szCs w:val="28"/>
        </w:rPr>
        <w:t>Что касается, ещё одного хищника обитающего на территории национального парка «Смоленское Поозерье», - волка, то для него основным лимитирующим фактором является состояние кормовой базы, обуславливающая выживаемость молодняка. В настоящий момент на территор</w:t>
      </w:r>
      <w:r w:rsidR="001D62F3" w:rsidRPr="003816B4">
        <w:rPr>
          <w:sz w:val="28"/>
          <w:szCs w:val="28"/>
        </w:rPr>
        <w:t xml:space="preserve">ии национального парка обитает </w:t>
      </w:r>
      <w:r w:rsidR="0093605D">
        <w:rPr>
          <w:sz w:val="28"/>
          <w:szCs w:val="28"/>
        </w:rPr>
        <w:t>34</w:t>
      </w:r>
      <w:r w:rsidRPr="003816B4">
        <w:rPr>
          <w:sz w:val="28"/>
          <w:szCs w:val="28"/>
        </w:rPr>
        <w:t xml:space="preserve"> хищник</w:t>
      </w:r>
      <w:r w:rsidR="0093605D">
        <w:rPr>
          <w:sz w:val="28"/>
          <w:szCs w:val="28"/>
        </w:rPr>
        <w:t>а</w:t>
      </w:r>
      <w:r w:rsidRPr="003816B4">
        <w:rPr>
          <w:sz w:val="28"/>
          <w:szCs w:val="28"/>
        </w:rPr>
        <w:t xml:space="preserve">, что на </w:t>
      </w:r>
      <w:r w:rsidR="0093605D">
        <w:rPr>
          <w:sz w:val="28"/>
          <w:szCs w:val="28"/>
        </w:rPr>
        <w:t>7</w:t>
      </w:r>
      <w:r w:rsidR="003816B4">
        <w:rPr>
          <w:sz w:val="28"/>
          <w:szCs w:val="28"/>
        </w:rPr>
        <w:t xml:space="preserve"> </w:t>
      </w:r>
      <w:r w:rsidRPr="003816B4">
        <w:rPr>
          <w:sz w:val="28"/>
          <w:szCs w:val="28"/>
        </w:rPr>
        <w:t>особ</w:t>
      </w:r>
      <w:r w:rsidR="0093605D">
        <w:rPr>
          <w:sz w:val="28"/>
          <w:szCs w:val="28"/>
        </w:rPr>
        <w:t>ей</w:t>
      </w:r>
      <w:r w:rsidRPr="003816B4">
        <w:rPr>
          <w:sz w:val="28"/>
          <w:szCs w:val="28"/>
        </w:rPr>
        <w:t xml:space="preserve"> </w:t>
      </w:r>
      <w:r w:rsidR="003816B4">
        <w:rPr>
          <w:sz w:val="28"/>
          <w:szCs w:val="28"/>
        </w:rPr>
        <w:t>больше</w:t>
      </w:r>
      <w:r w:rsidRPr="003816B4">
        <w:rPr>
          <w:sz w:val="28"/>
          <w:szCs w:val="28"/>
        </w:rPr>
        <w:t>, чем в 20</w:t>
      </w:r>
      <w:r w:rsidR="0093605D">
        <w:rPr>
          <w:sz w:val="28"/>
          <w:szCs w:val="28"/>
        </w:rPr>
        <w:t>20</w:t>
      </w:r>
      <w:r w:rsidRPr="003816B4">
        <w:rPr>
          <w:sz w:val="28"/>
          <w:szCs w:val="28"/>
        </w:rPr>
        <w:t xml:space="preserve"> г</w:t>
      </w:r>
      <w:r w:rsidR="008254F9">
        <w:rPr>
          <w:sz w:val="28"/>
          <w:szCs w:val="28"/>
        </w:rPr>
        <w:t>.</w:t>
      </w:r>
    </w:p>
    <w:p w:rsidR="000E1C05" w:rsidRPr="003816B4" w:rsidRDefault="000E1C05" w:rsidP="000E1C05">
      <w:pPr>
        <w:ind w:firstLine="709"/>
        <w:rPr>
          <w:sz w:val="28"/>
          <w:szCs w:val="28"/>
          <w:highlight w:val="yellow"/>
        </w:rPr>
      </w:pPr>
    </w:p>
    <w:p w:rsidR="000E1C05" w:rsidRPr="003816B4" w:rsidRDefault="000E1C05" w:rsidP="007B12B5">
      <w:pPr>
        <w:jc w:val="center"/>
        <w:rPr>
          <w:sz w:val="28"/>
          <w:szCs w:val="28"/>
        </w:rPr>
      </w:pPr>
      <w:r w:rsidRPr="003816B4">
        <w:rPr>
          <w:noProof/>
          <w:sz w:val="28"/>
          <w:szCs w:val="28"/>
        </w:rPr>
        <w:drawing>
          <wp:inline distT="0" distB="0" distL="0" distR="0">
            <wp:extent cx="5818225" cy="2615609"/>
            <wp:effectExtent l="0" t="0" r="0" b="0"/>
            <wp:docPr id="38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980EE3" w:rsidRPr="003816B4" w:rsidRDefault="008254F9" w:rsidP="00980EE3">
      <w:pPr>
        <w:jc w:val="center"/>
        <w:rPr>
          <w:sz w:val="28"/>
          <w:szCs w:val="28"/>
        </w:rPr>
      </w:pPr>
      <w:r>
        <w:rPr>
          <w:b/>
          <w:sz w:val="28"/>
          <w:szCs w:val="28"/>
        </w:rPr>
        <w:t>.</w:t>
      </w:r>
      <w:r w:rsidR="00980EE3" w:rsidRPr="003816B4">
        <w:rPr>
          <w:sz w:val="28"/>
          <w:szCs w:val="28"/>
        </w:rPr>
        <w:t xml:space="preserve"> Численн</w:t>
      </w:r>
      <w:r w:rsidR="00381E3C" w:rsidRPr="003816B4">
        <w:rPr>
          <w:sz w:val="28"/>
          <w:szCs w:val="28"/>
        </w:rPr>
        <w:t>ость волка и рыси за 2004 – 20</w:t>
      </w:r>
      <w:r w:rsidR="003816B4" w:rsidRPr="003816B4">
        <w:rPr>
          <w:sz w:val="28"/>
          <w:szCs w:val="28"/>
        </w:rPr>
        <w:t>2</w:t>
      </w:r>
      <w:r w:rsidR="0093605D">
        <w:rPr>
          <w:sz w:val="28"/>
          <w:szCs w:val="28"/>
        </w:rPr>
        <w:t>1</w:t>
      </w:r>
      <w:r w:rsidR="00980EE3" w:rsidRPr="003816B4">
        <w:rPr>
          <w:sz w:val="28"/>
          <w:szCs w:val="28"/>
        </w:rPr>
        <w:t xml:space="preserve"> гг.</w:t>
      </w:r>
    </w:p>
    <w:p w:rsidR="000E1C05" w:rsidRPr="003816B4" w:rsidRDefault="000E1C05" w:rsidP="000E1C05">
      <w:pPr>
        <w:ind w:firstLine="709"/>
        <w:jc w:val="both"/>
        <w:rPr>
          <w:sz w:val="28"/>
          <w:szCs w:val="28"/>
        </w:rPr>
      </w:pPr>
    </w:p>
    <w:tbl>
      <w:tblPr>
        <w:tblStyle w:val="aff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856"/>
        <w:gridCol w:w="3715"/>
      </w:tblGrid>
      <w:tr w:rsidR="00D03C0D" w:rsidRPr="002A6013" w:rsidTr="003816B4">
        <w:tc>
          <w:tcPr>
            <w:tcW w:w="4785" w:type="dxa"/>
          </w:tcPr>
          <w:p w:rsidR="00D03C0D" w:rsidRPr="002A6013" w:rsidRDefault="0093605D" w:rsidP="000E1C05">
            <w:pPr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3555613" cy="3313216"/>
                  <wp:effectExtent l="19050" t="0" r="6737" b="0"/>
                  <wp:docPr id="1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 l="40095" t="15503" b="147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5613" cy="33132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816B4" w:rsidRPr="002A6013" w:rsidRDefault="003816B4" w:rsidP="003816B4">
            <w:pPr>
              <w:jc w:val="center"/>
            </w:pPr>
            <w:r w:rsidRPr="002A6013">
              <w:t xml:space="preserve">Лиса, </w:t>
            </w:r>
            <w:r w:rsidR="0093605D">
              <w:t>Баклановская</w:t>
            </w:r>
            <w:r w:rsidRPr="002A6013">
              <w:t xml:space="preserve"> л</w:t>
            </w:r>
            <w:r w:rsidR="0093605D">
              <w:t>.д.</w:t>
            </w:r>
            <w:r w:rsidRPr="002A6013">
              <w:t xml:space="preserve">, </w:t>
            </w:r>
            <w:r w:rsidR="0093605D">
              <w:t>январь, 2021</w:t>
            </w:r>
            <w:r w:rsidRPr="002A6013">
              <w:t xml:space="preserve"> г.</w:t>
            </w:r>
          </w:p>
          <w:p w:rsidR="00D03C0D" w:rsidRPr="002A6013" w:rsidRDefault="003816B4" w:rsidP="003816B4">
            <w:pPr>
              <w:jc w:val="center"/>
              <w:rPr>
                <w:sz w:val="28"/>
                <w:szCs w:val="28"/>
              </w:rPr>
            </w:pPr>
            <w:r w:rsidRPr="002A6013">
              <w:t>Фото с лесной камеры.</w:t>
            </w:r>
          </w:p>
        </w:tc>
        <w:tc>
          <w:tcPr>
            <w:tcW w:w="4786" w:type="dxa"/>
          </w:tcPr>
          <w:p w:rsidR="00D03C0D" w:rsidRPr="002A6013" w:rsidRDefault="00D03C0D" w:rsidP="008254F9">
            <w:pPr>
              <w:ind w:firstLine="709"/>
              <w:jc w:val="both"/>
              <w:rPr>
                <w:sz w:val="28"/>
                <w:szCs w:val="28"/>
              </w:rPr>
            </w:pPr>
            <w:r w:rsidRPr="002A6013">
              <w:rPr>
                <w:sz w:val="28"/>
                <w:szCs w:val="28"/>
              </w:rPr>
              <w:t xml:space="preserve">Среди других представителей животного мира (а именно пушных животных) обитающих в национальном парке «Смоленское Поозерье», численность </w:t>
            </w:r>
            <w:r w:rsidR="003816B4" w:rsidRPr="002A6013">
              <w:rPr>
                <w:sz w:val="28"/>
                <w:szCs w:val="28"/>
              </w:rPr>
              <w:t>варьируется по</w:t>
            </w:r>
            <w:r w:rsidR="0093605D">
              <w:rPr>
                <w:sz w:val="28"/>
                <w:szCs w:val="28"/>
              </w:rPr>
              <w:t xml:space="preserve"> сравнению с прошлым годом от -26</w:t>
            </w:r>
            <w:r w:rsidR="003816B4" w:rsidRPr="002A6013">
              <w:rPr>
                <w:sz w:val="28"/>
                <w:szCs w:val="28"/>
              </w:rPr>
              <w:t>% до +</w:t>
            </w:r>
            <w:r w:rsidR="0093605D">
              <w:rPr>
                <w:sz w:val="28"/>
                <w:szCs w:val="28"/>
              </w:rPr>
              <w:t>50</w:t>
            </w:r>
            <w:r w:rsidRPr="002A6013">
              <w:rPr>
                <w:sz w:val="28"/>
                <w:szCs w:val="28"/>
              </w:rPr>
              <w:t xml:space="preserve">%. Так численность </w:t>
            </w:r>
            <w:r w:rsidR="0093605D">
              <w:rPr>
                <w:sz w:val="28"/>
                <w:szCs w:val="28"/>
              </w:rPr>
              <w:t>зайца-беляка</w:t>
            </w:r>
            <w:r w:rsidRPr="002A6013">
              <w:rPr>
                <w:sz w:val="28"/>
                <w:szCs w:val="28"/>
              </w:rPr>
              <w:t xml:space="preserve"> у</w:t>
            </w:r>
            <w:r w:rsidR="003816B4" w:rsidRPr="002A6013">
              <w:rPr>
                <w:sz w:val="28"/>
                <w:szCs w:val="28"/>
              </w:rPr>
              <w:t>меньшилась</w:t>
            </w:r>
            <w:r w:rsidRPr="002A6013">
              <w:rPr>
                <w:sz w:val="28"/>
                <w:szCs w:val="28"/>
              </w:rPr>
              <w:t xml:space="preserve"> на </w:t>
            </w:r>
            <w:r w:rsidR="003816B4" w:rsidRPr="002A6013">
              <w:rPr>
                <w:sz w:val="28"/>
                <w:szCs w:val="28"/>
              </w:rPr>
              <w:t>8</w:t>
            </w:r>
            <w:r w:rsidR="0093605D">
              <w:rPr>
                <w:sz w:val="28"/>
                <w:szCs w:val="28"/>
              </w:rPr>
              <w:t>47</w:t>
            </w:r>
            <w:r w:rsidRPr="002A6013">
              <w:rPr>
                <w:sz w:val="28"/>
                <w:szCs w:val="28"/>
              </w:rPr>
              <w:t xml:space="preserve"> ос., </w:t>
            </w:r>
            <w:r w:rsidR="0093605D">
              <w:rPr>
                <w:sz w:val="28"/>
                <w:szCs w:val="28"/>
              </w:rPr>
              <w:t>зайца-русака</w:t>
            </w:r>
            <w:r w:rsidRPr="002A6013">
              <w:rPr>
                <w:sz w:val="28"/>
                <w:szCs w:val="28"/>
              </w:rPr>
              <w:t xml:space="preserve"> на </w:t>
            </w:r>
            <w:r w:rsidR="0093605D">
              <w:rPr>
                <w:sz w:val="28"/>
                <w:szCs w:val="28"/>
              </w:rPr>
              <w:t>142</w:t>
            </w:r>
            <w:r w:rsidRPr="002A6013">
              <w:rPr>
                <w:sz w:val="28"/>
                <w:szCs w:val="28"/>
              </w:rPr>
              <w:t xml:space="preserve"> ос., </w:t>
            </w:r>
            <w:r w:rsidR="0093605D">
              <w:rPr>
                <w:sz w:val="28"/>
                <w:szCs w:val="28"/>
              </w:rPr>
              <w:t xml:space="preserve">лисицы на 76 ос., </w:t>
            </w:r>
            <w:r w:rsidR="003816B4" w:rsidRPr="002A6013">
              <w:rPr>
                <w:sz w:val="28"/>
                <w:szCs w:val="28"/>
              </w:rPr>
              <w:t xml:space="preserve">а численность </w:t>
            </w:r>
            <w:r w:rsidR="0093605D">
              <w:rPr>
                <w:sz w:val="28"/>
                <w:szCs w:val="28"/>
              </w:rPr>
              <w:t>белки</w:t>
            </w:r>
            <w:r w:rsidRPr="002A6013">
              <w:rPr>
                <w:sz w:val="28"/>
                <w:szCs w:val="28"/>
              </w:rPr>
              <w:t xml:space="preserve"> на </w:t>
            </w:r>
            <w:r w:rsidR="0093605D">
              <w:rPr>
                <w:sz w:val="28"/>
                <w:szCs w:val="28"/>
              </w:rPr>
              <w:t xml:space="preserve">1535 </w:t>
            </w:r>
            <w:r w:rsidRPr="002A6013">
              <w:rPr>
                <w:sz w:val="28"/>
                <w:szCs w:val="28"/>
              </w:rPr>
              <w:t xml:space="preserve">ос., </w:t>
            </w:r>
            <w:r w:rsidR="0093605D">
              <w:rPr>
                <w:sz w:val="28"/>
                <w:szCs w:val="28"/>
              </w:rPr>
              <w:t>горностая</w:t>
            </w:r>
            <w:r w:rsidRPr="002A6013">
              <w:rPr>
                <w:sz w:val="28"/>
                <w:szCs w:val="28"/>
              </w:rPr>
              <w:t xml:space="preserve"> на </w:t>
            </w:r>
            <w:r w:rsidR="0093605D">
              <w:rPr>
                <w:sz w:val="28"/>
                <w:szCs w:val="28"/>
              </w:rPr>
              <w:t>94</w:t>
            </w:r>
            <w:r w:rsidRPr="002A6013">
              <w:rPr>
                <w:sz w:val="28"/>
                <w:szCs w:val="28"/>
              </w:rPr>
              <w:t xml:space="preserve"> ос., </w:t>
            </w:r>
            <w:r w:rsidR="0093605D">
              <w:rPr>
                <w:sz w:val="28"/>
                <w:szCs w:val="28"/>
              </w:rPr>
              <w:t>куницы</w:t>
            </w:r>
            <w:r w:rsidRPr="002A6013">
              <w:rPr>
                <w:sz w:val="28"/>
                <w:szCs w:val="28"/>
              </w:rPr>
              <w:t xml:space="preserve"> на 2</w:t>
            </w:r>
            <w:r w:rsidR="0093605D">
              <w:rPr>
                <w:sz w:val="28"/>
                <w:szCs w:val="28"/>
              </w:rPr>
              <w:t>40 ос., хорька на 8</w:t>
            </w:r>
            <w:r w:rsidR="002A6013" w:rsidRPr="002A6013">
              <w:rPr>
                <w:sz w:val="28"/>
                <w:szCs w:val="28"/>
              </w:rPr>
              <w:t xml:space="preserve"> особ</w:t>
            </w:r>
            <w:r w:rsidR="0093605D">
              <w:rPr>
                <w:sz w:val="28"/>
                <w:szCs w:val="28"/>
              </w:rPr>
              <w:t>ей</w:t>
            </w:r>
            <w:r w:rsidR="002A6013" w:rsidRPr="002A6013">
              <w:rPr>
                <w:sz w:val="28"/>
                <w:szCs w:val="28"/>
              </w:rPr>
              <w:t xml:space="preserve"> увеличилась</w:t>
            </w:r>
            <w:r w:rsidR="008254F9">
              <w:rPr>
                <w:sz w:val="28"/>
                <w:szCs w:val="28"/>
              </w:rPr>
              <w:t>.</w:t>
            </w:r>
          </w:p>
        </w:tc>
      </w:tr>
    </w:tbl>
    <w:p w:rsidR="000E1C05" w:rsidRDefault="000E1C05" w:rsidP="000E1C05">
      <w:pPr>
        <w:ind w:firstLine="709"/>
        <w:rPr>
          <w:color w:val="FF0000"/>
        </w:rPr>
      </w:pPr>
    </w:p>
    <w:p w:rsidR="008254F9" w:rsidRPr="002A6013" w:rsidRDefault="008254F9" w:rsidP="008254F9">
      <w:pPr>
        <w:jc w:val="center"/>
        <w:rPr>
          <w:bCs/>
          <w:sz w:val="18"/>
          <w:szCs w:val="18"/>
        </w:rPr>
      </w:pPr>
      <w:r w:rsidRPr="002A6013">
        <w:rPr>
          <w:bCs/>
          <w:noProof/>
          <w:sz w:val="18"/>
          <w:szCs w:val="18"/>
        </w:rPr>
        <w:drawing>
          <wp:inline distT="0" distB="0" distL="0" distR="0">
            <wp:extent cx="5939776" cy="2711302"/>
            <wp:effectExtent l="0" t="0" r="0" b="0"/>
            <wp:docPr id="1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8254F9" w:rsidRPr="002A6013" w:rsidRDefault="008254F9" w:rsidP="008254F9">
      <w:pPr>
        <w:jc w:val="center"/>
        <w:rPr>
          <w:bCs/>
          <w:sz w:val="28"/>
          <w:szCs w:val="28"/>
        </w:rPr>
      </w:pPr>
      <w:r w:rsidRPr="002A6013">
        <w:rPr>
          <w:bCs/>
          <w:sz w:val="28"/>
          <w:szCs w:val="28"/>
        </w:rPr>
        <w:t xml:space="preserve">Численность </w:t>
      </w:r>
      <w:r w:rsidRPr="002A6013">
        <w:rPr>
          <w:sz w:val="28"/>
          <w:szCs w:val="28"/>
        </w:rPr>
        <w:t>представителей животного мира национального парка «Смоленское Поозерье» в 202</w:t>
      </w:r>
      <w:r>
        <w:rPr>
          <w:sz w:val="28"/>
          <w:szCs w:val="28"/>
        </w:rPr>
        <w:t>1</w:t>
      </w:r>
      <w:r w:rsidRPr="002A6013">
        <w:rPr>
          <w:sz w:val="28"/>
          <w:szCs w:val="28"/>
        </w:rPr>
        <w:t xml:space="preserve"> году и средняя многолетняя.</w:t>
      </w:r>
    </w:p>
    <w:p w:rsidR="008254F9" w:rsidRPr="002A6013" w:rsidRDefault="008254F9" w:rsidP="008254F9">
      <w:pPr>
        <w:rPr>
          <w:sz w:val="28"/>
          <w:szCs w:val="28"/>
          <w:highlight w:val="yellow"/>
        </w:rPr>
      </w:pPr>
    </w:p>
    <w:p w:rsidR="008254F9" w:rsidRPr="002A6013" w:rsidRDefault="008254F9" w:rsidP="008254F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6013">
        <w:rPr>
          <w:rFonts w:ascii="Times New Roman" w:hAnsi="Times New Roman" w:cs="Times New Roman"/>
          <w:sz w:val="28"/>
          <w:szCs w:val="28"/>
        </w:rPr>
        <w:t>В целом ЗМУ в 202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2A6013">
        <w:rPr>
          <w:rFonts w:ascii="Times New Roman" w:hAnsi="Times New Roman" w:cs="Times New Roman"/>
          <w:sz w:val="28"/>
          <w:szCs w:val="28"/>
        </w:rPr>
        <w:t xml:space="preserve"> году был проведён благополучно</w:t>
      </w:r>
      <w:r>
        <w:rPr>
          <w:rFonts w:ascii="Times New Roman" w:hAnsi="Times New Roman" w:cs="Times New Roman"/>
          <w:sz w:val="28"/>
          <w:szCs w:val="28"/>
        </w:rPr>
        <w:t xml:space="preserve"> с</w:t>
      </w:r>
      <w:r w:rsidRPr="002A6013">
        <w:rPr>
          <w:rFonts w:ascii="Times New Roman" w:hAnsi="Times New Roman" w:cs="Times New Roman"/>
          <w:sz w:val="28"/>
          <w:szCs w:val="28"/>
        </w:rPr>
        <w:t xml:space="preserve"> использовались спутниковы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2A6013">
        <w:rPr>
          <w:rFonts w:ascii="Times New Roman" w:hAnsi="Times New Roman" w:cs="Times New Roman"/>
          <w:sz w:val="28"/>
          <w:szCs w:val="28"/>
        </w:rPr>
        <w:t xml:space="preserve"> навигатор</w:t>
      </w:r>
      <w:r>
        <w:rPr>
          <w:rFonts w:ascii="Times New Roman" w:hAnsi="Times New Roman" w:cs="Times New Roman"/>
          <w:sz w:val="28"/>
          <w:szCs w:val="28"/>
        </w:rPr>
        <w:t>ов.</w:t>
      </w:r>
    </w:p>
    <w:p w:rsidR="008254F9" w:rsidRDefault="008254F9" w:rsidP="008254F9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2916490" cy="2185059"/>
            <wp:effectExtent l="19050" t="0" r="0" b="0"/>
            <wp:docPr id="2" name="Рисунок 2" descr="D:\Ксюха\Инвентаризация и мониторинг природных комплексов\ЗМУ\ЗМУ 2021 г\ФОТО ЗМУ 2021\ЗМУ 19.02.2021 Хохряков В.Р., Ядыкин С.М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Ксюха\Инвентаризация и мониторинг природных комплексов\ЗМУ\ЗМУ 2021 г\ФОТО ЗМУ 2021\ЗМУ 19.02.2021 Хохряков В.Р., Ядыкин С.М\6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0023" cy="2187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</w:rPr>
        <w:drawing>
          <wp:inline distT="0" distB="0" distL="0" distR="0">
            <wp:extent cx="2910430" cy="2180520"/>
            <wp:effectExtent l="19050" t="0" r="4220" b="0"/>
            <wp:docPr id="3" name="Рисунок 1" descr="D:\Ксюха\Инвентаризация и мониторинг природных комплексов\ЗМУ\ЗМУ 2021 г\ФОТО ЗМУ 2021\ЗМУ 19.02.2021 Хохряков В.Р., Ядыкин С.М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Ксюха\Инвентаризация и мониторинг природных комплексов\ЗМУ\ЗМУ 2021 г\ФОТО ЗМУ 2021\ЗМУ 19.02.2021 Хохряков В.Р., Ядыкин С.М\5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998" cy="2180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54F9" w:rsidRPr="00CC6341" w:rsidRDefault="008254F9" w:rsidP="008254F9">
      <w:pPr>
        <w:jc w:val="center"/>
        <w:rPr>
          <w:bCs/>
          <w:sz w:val="28"/>
          <w:szCs w:val="28"/>
        </w:rPr>
      </w:pPr>
      <w:r w:rsidRPr="00CC6341">
        <w:rPr>
          <w:bCs/>
          <w:sz w:val="28"/>
          <w:szCs w:val="28"/>
        </w:rPr>
        <w:t xml:space="preserve">Отметка следов на ЗМУ </w:t>
      </w:r>
      <w:r>
        <w:rPr>
          <w:bCs/>
          <w:sz w:val="28"/>
          <w:szCs w:val="28"/>
        </w:rPr>
        <w:t xml:space="preserve">№ 5-09 вокруг оз. Дго в </w:t>
      </w:r>
      <w:r w:rsidRPr="00CC6341">
        <w:rPr>
          <w:bCs/>
          <w:sz w:val="28"/>
          <w:szCs w:val="28"/>
        </w:rPr>
        <w:t>202</w:t>
      </w:r>
      <w:r>
        <w:rPr>
          <w:bCs/>
          <w:sz w:val="28"/>
          <w:szCs w:val="28"/>
        </w:rPr>
        <w:t>1</w:t>
      </w:r>
      <w:r w:rsidRPr="00CC6341">
        <w:rPr>
          <w:bCs/>
          <w:sz w:val="28"/>
          <w:szCs w:val="28"/>
        </w:rPr>
        <w:t xml:space="preserve"> г</w:t>
      </w:r>
      <w:r w:rsidRPr="00CC6341">
        <w:rPr>
          <w:sz w:val="28"/>
          <w:szCs w:val="28"/>
        </w:rPr>
        <w:t>.</w:t>
      </w:r>
    </w:p>
    <w:p w:rsidR="008254F9" w:rsidRPr="00CC6341" w:rsidRDefault="008254F9" w:rsidP="008254F9">
      <w:pPr>
        <w:pStyle w:val="ConsPlusNormal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8254F9" w:rsidRPr="002A6013" w:rsidRDefault="008254F9" w:rsidP="008254F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6013">
        <w:rPr>
          <w:rFonts w:ascii="Times New Roman" w:hAnsi="Times New Roman" w:cs="Times New Roman"/>
          <w:sz w:val="28"/>
          <w:szCs w:val="28"/>
        </w:rPr>
        <w:t>Учётчиками проходящих зимние и постоянные маршруты были предоставлены данные спутниковых навигаторов для обработки, которые позволили определить точное место нахождения зверя на карте, фиксировать следы животных и встречаемость птиц (использовались географические координаты начала и окончание учётного маршрута (широта и долгота в градусах, минутах и секундах).</w:t>
      </w:r>
    </w:p>
    <w:p w:rsidR="008254F9" w:rsidRPr="002A6013" w:rsidRDefault="008254F9" w:rsidP="008254F9">
      <w:pPr>
        <w:ind w:firstLine="709"/>
        <w:jc w:val="right"/>
      </w:pPr>
      <w:r w:rsidRPr="002A6013">
        <w:rPr>
          <w:rStyle w:val="aff1"/>
          <w:sz w:val="28"/>
          <w:szCs w:val="28"/>
        </w:rPr>
        <w:t>Фото: с фотоловушек и предоставленные ООТ</w:t>
      </w:r>
      <w:r w:rsidR="006B3862">
        <w:rPr>
          <w:rStyle w:val="aff1"/>
          <w:sz w:val="28"/>
          <w:szCs w:val="28"/>
        </w:rPr>
        <w:t>.</w:t>
      </w:r>
    </w:p>
    <w:p w:rsidR="008254F9" w:rsidRPr="00CC6341" w:rsidRDefault="008254F9" w:rsidP="000E1C05">
      <w:pPr>
        <w:ind w:firstLine="709"/>
        <w:rPr>
          <w:color w:val="FF0000"/>
        </w:rPr>
      </w:pPr>
    </w:p>
    <w:sectPr w:rsidR="008254F9" w:rsidRPr="00CC6341" w:rsidSect="00F4000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F573DC"/>
    <w:multiLevelType w:val="multilevel"/>
    <w:tmpl w:val="91201D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>
      <w:start w:val="1"/>
      <w:numFmt w:val="decimal"/>
      <w:lvlText w:val="%2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1">
    <w:nsid w:val="0A5F0F93"/>
    <w:multiLevelType w:val="multilevel"/>
    <w:tmpl w:val="42FE7C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">
    <w:nsid w:val="1CC854EE"/>
    <w:multiLevelType w:val="hybridMultilevel"/>
    <w:tmpl w:val="DA50D29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FE6733E"/>
    <w:multiLevelType w:val="multilevel"/>
    <w:tmpl w:val="083A0CE8"/>
    <w:styleLink w:val="WW8Num1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3."/>
      <w:lvlJc w:val="right"/>
      <w:rPr>
        <w:rFonts w:cs="Times New Roman"/>
      </w:rPr>
    </w:lvl>
    <w:lvl w:ilvl="3">
      <w:start w:val="1"/>
      <w:numFmt w:val="decimal"/>
      <w:lvlText w:val="%4."/>
      <w:lvlJc w:val="left"/>
      <w:rPr>
        <w:rFonts w:cs="Times New Roman"/>
      </w:rPr>
    </w:lvl>
    <w:lvl w:ilvl="4">
      <w:start w:val="1"/>
      <w:numFmt w:val="lowerLetter"/>
      <w:lvlText w:val="%5."/>
      <w:lvlJc w:val="left"/>
      <w:rPr>
        <w:rFonts w:cs="Times New Roman"/>
      </w:rPr>
    </w:lvl>
    <w:lvl w:ilvl="5">
      <w:start w:val="1"/>
      <w:numFmt w:val="lowerRoman"/>
      <w:lvlText w:val="%6."/>
      <w:lvlJc w:val="right"/>
      <w:rPr>
        <w:rFonts w:cs="Times New Roman"/>
      </w:rPr>
    </w:lvl>
    <w:lvl w:ilvl="6">
      <w:start w:val="1"/>
      <w:numFmt w:val="decimal"/>
      <w:lvlText w:val="%7."/>
      <w:lvlJc w:val="left"/>
      <w:rPr>
        <w:rFonts w:cs="Times New Roman"/>
      </w:rPr>
    </w:lvl>
    <w:lvl w:ilvl="7">
      <w:start w:val="1"/>
      <w:numFmt w:val="lowerLetter"/>
      <w:lvlText w:val="%8."/>
      <w:lvlJc w:val="left"/>
      <w:rPr>
        <w:rFonts w:cs="Times New Roman"/>
      </w:rPr>
    </w:lvl>
    <w:lvl w:ilvl="8">
      <w:start w:val="1"/>
      <w:numFmt w:val="lowerRoman"/>
      <w:lvlText w:val="%9."/>
      <w:lvlJc w:val="right"/>
      <w:rPr>
        <w:rFonts w:cs="Times New Roman"/>
      </w:rPr>
    </w:lvl>
  </w:abstractNum>
  <w:abstractNum w:abstractNumId="4">
    <w:nsid w:val="25723BB7"/>
    <w:multiLevelType w:val="hybridMultilevel"/>
    <w:tmpl w:val="59100D48"/>
    <w:lvl w:ilvl="0" w:tplc="95265124">
      <w:start w:val="1"/>
      <w:numFmt w:val="decimal"/>
      <w:lvlText w:val="%1."/>
      <w:lvlJc w:val="left"/>
      <w:pPr>
        <w:tabs>
          <w:tab w:val="num" w:pos="927"/>
        </w:tabs>
        <w:ind w:left="0" w:firstLine="56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2E58261D"/>
    <w:multiLevelType w:val="hybridMultilevel"/>
    <w:tmpl w:val="F8243C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AA51536"/>
    <w:multiLevelType w:val="hybridMultilevel"/>
    <w:tmpl w:val="C9DA3B6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3D221218"/>
    <w:multiLevelType w:val="hybridMultilevel"/>
    <w:tmpl w:val="C234EA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5173C8D"/>
    <w:multiLevelType w:val="hybridMultilevel"/>
    <w:tmpl w:val="686217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D905411"/>
    <w:multiLevelType w:val="hybridMultilevel"/>
    <w:tmpl w:val="CEC4DC20"/>
    <w:lvl w:ilvl="0" w:tplc="99024E34">
      <w:start w:val="1"/>
      <w:numFmt w:val="bullet"/>
      <w:lvlText w:val=""/>
      <w:lvlJc w:val="left"/>
      <w:pPr>
        <w:tabs>
          <w:tab w:val="num" w:pos="1796"/>
        </w:tabs>
        <w:ind w:left="179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16"/>
        </w:tabs>
        <w:ind w:left="16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36"/>
        </w:tabs>
        <w:ind w:left="23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56"/>
        </w:tabs>
        <w:ind w:left="30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76"/>
        </w:tabs>
        <w:ind w:left="37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496"/>
        </w:tabs>
        <w:ind w:left="44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16"/>
        </w:tabs>
        <w:ind w:left="52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36"/>
        </w:tabs>
        <w:ind w:left="59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56"/>
        </w:tabs>
        <w:ind w:left="6656" w:hanging="360"/>
      </w:pPr>
      <w:rPr>
        <w:rFonts w:ascii="Wingdings" w:hAnsi="Wingdings" w:hint="default"/>
      </w:rPr>
    </w:lvl>
  </w:abstractNum>
  <w:abstractNum w:abstractNumId="10">
    <w:nsid w:val="6BB30179"/>
    <w:multiLevelType w:val="hybridMultilevel"/>
    <w:tmpl w:val="7D383C5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54E69E2">
      <w:start w:val="11"/>
      <w:numFmt w:val="decimal"/>
      <w:lvlText w:val="%2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776124D3"/>
    <w:multiLevelType w:val="hybridMultilevel"/>
    <w:tmpl w:val="EEAE3FA6"/>
    <w:lvl w:ilvl="0" w:tplc="3A682A74">
      <w:start w:val="1"/>
      <w:numFmt w:val="decimal"/>
      <w:lvlText w:val="%1."/>
      <w:lvlJc w:val="left"/>
      <w:pPr>
        <w:tabs>
          <w:tab w:val="num" w:pos="3315"/>
        </w:tabs>
        <w:ind w:left="3315" w:hanging="9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12">
    <w:nsid w:val="7A17185A"/>
    <w:multiLevelType w:val="multilevel"/>
    <w:tmpl w:val="5AD053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13">
    <w:nsid w:val="7B107683"/>
    <w:multiLevelType w:val="multilevel"/>
    <w:tmpl w:val="2AAC564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isLgl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14">
    <w:nsid w:val="7E7B0AC6"/>
    <w:multiLevelType w:val="hybridMultilevel"/>
    <w:tmpl w:val="9E2099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F9435F8"/>
    <w:multiLevelType w:val="hybridMultilevel"/>
    <w:tmpl w:val="B052F0FE"/>
    <w:lvl w:ilvl="0" w:tplc="54FE01B4">
      <w:start w:val="1"/>
      <w:numFmt w:val="decimal"/>
      <w:lvlText w:val="%1."/>
      <w:lvlJc w:val="left"/>
      <w:pPr>
        <w:ind w:left="1068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num w:numId="1">
    <w:abstractNumId w:val="12"/>
  </w:num>
  <w:num w:numId="2">
    <w:abstractNumId w:val="1"/>
  </w:num>
  <w:num w:numId="3">
    <w:abstractNumId w:val="9"/>
  </w:num>
  <w:num w:numId="4">
    <w:abstractNumId w:val="0"/>
  </w:num>
  <w:num w:numId="5">
    <w:abstractNumId w:val="13"/>
  </w:num>
  <w:num w:numId="6">
    <w:abstractNumId w:val="5"/>
  </w:num>
  <w:num w:numId="7">
    <w:abstractNumId w:val="11"/>
  </w:num>
  <w:num w:numId="8">
    <w:abstractNumId w:val="10"/>
  </w:num>
  <w:num w:numId="9">
    <w:abstractNumId w:val="2"/>
  </w:num>
  <w:num w:numId="10">
    <w:abstractNumId w:val="14"/>
  </w:num>
  <w:num w:numId="11">
    <w:abstractNumId w:val="15"/>
  </w:num>
  <w:num w:numId="12">
    <w:abstractNumId w:val="7"/>
  </w:num>
  <w:num w:numId="13">
    <w:abstractNumId w:val="8"/>
  </w:num>
  <w:num w:numId="14">
    <w:abstractNumId w:val="4"/>
  </w:num>
  <w:num w:numId="15">
    <w:abstractNumId w:val="6"/>
  </w:num>
  <w:num w:numId="16">
    <w:abstractNumId w:val="3"/>
    <w:lvlOverride w:ilvl="0">
      <w:lvl w:ilvl="0">
        <w:start w:val="1"/>
        <w:numFmt w:val="decimal"/>
        <w:lvlText w:val="%1."/>
        <w:lvlJc w:val="left"/>
        <w:pPr>
          <w:ind w:left="360" w:hanging="360"/>
        </w:pPr>
      </w:lvl>
    </w:lvlOverride>
    <w:lvlOverride w:ilvl="1">
      <w:lvl w:ilvl="1">
        <w:start w:val="1"/>
        <w:numFmt w:val="lowerLetter"/>
        <w:lvlText w:val="%2."/>
        <w:lvlJc w:val="left"/>
        <w:pPr>
          <w:ind w:left="1080" w:hanging="360"/>
        </w:pPr>
      </w:lvl>
    </w:lvlOverride>
    <w:lvlOverride w:ilvl="2">
      <w:lvl w:ilvl="2" w:tentative="1">
        <w:start w:val="1"/>
        <w:numFmt w:val="lowerRoman"/>
        <w:lvlText w:val="%3."/>
        <w:lvlJc w:val="right"/>
        <w:pPr>
          <w:ind w:left="180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252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324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396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468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540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6120" w:hanging="180"/>
        </w:pPr>
      </w:lvl>
    </w:lvlOverride>
  </w:num>
  <w:num w:numId="1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oNotDisplayPageBoundaries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0EE3"/>
    <w:rsid w:val="00001F50"/>
    <w:rsid w:val="0000421A"/>
    <w:rsid w:val="00011C7E"/>
    <w:rsid w:val="0005304B"/>
    <w:rsid w:val="00062A6A"/>
    <w:rsid w:val="000A2BB8"/>
    <w:rsid w:val="000E1C05"/>
    <w:rsid w:val="00114017"/>
    <w:rsid w:val="00116896"/>
    <w:rsid w:val="0012193C"/>
    <w:rsid w:val="00122FEA"/>
    <w:rsid w:val="001323DA"/>
    <w:rsid w:val="00142C88"/>
    <w:rsid w:val="00145432"/>
    <w:rsid w:val="001524E6"/>
    <w:rsid w:val="00152B67"/>
    <w:rsid w:val="00160059"/>
    <w:rsid w:val="00165DE9"/>
    <w:rsid w:val="00167693"/>
    <w:rsid w:val="001A2F0E"/>
    <w:rsid w:val="001D5ACF"/>
    <w:rsid w:val="001D62F3"/>
    <w:rsid w:val="001E7C7B"/>
    <w:rsid w:val="001F611F"/>
    <w:rsid w:val="00217E36"/>
    <w:rsid w:val="002256EC"/>
    <w:rsid w:val="00237F77"/>
    <w:rsid w:val="002524C1"/>
    <w:rsid w:val="00260FB8"/>
    <w:rsid w:val="002763F5"/>
    <w:rsid w:val="002A6013"/>
    <w:rsid w:val="002B35BB"/>
    <w:rsid w:val="002C1088"/>
    <w:rsid w:val="002C7D3B"/>
    <w:rsid w:val="002F61E9"/>
    <w:rsid w:val="002F79E1"/>
    <w:rsid w:val="003816B4"/>
    <w:rsid w:val="00381E3C"/>
    <w:rsid w:val="003921A2"/>
    <w:rsid w:val="00392347"/>
    <w:rsid w:val="003D3E3E"/>
    <w:rsid w:val="003D556A"/>
    <w:rsid w:val="003E3394"/>
    <w:rsid w:val="0040297C"/>
    <w:rsid w:val="00433B29"/>
    <w:rsid w:val="00451950"/>
    <w:rsid w:val="00497B5A"/>
    <w:rsid w:val="004A09C0"/>
    <w:rsid w:val="004D39D4"/>
    <w:rsid w:val="004D6A4D"/>
    <w:rsid w:val="004E4629"/>
    <w:rsid w:val="004F0F44"/>
    <w:rsid w:val="005018E2"/>
    <w:rsid w:val="0051094D"/>
    <w:rsid w:val="00530DC7"/>
    <w:rsid w:val="00534E2E"/>
    <w:rsid w:val="0053730F"/>
    <w:rsid w:val="005440D5"/>
    <w:rsid w:val="00547693"/>
    <w:rsid w:val="00562269"/>
    <w:rsid w:val="005770A3"/>
    <w:rsid w:val="00594531"/>
    <w:rsid w:val="005B0C3D"/>
    <w:rsid w:val="005E1659"/>
    <w:rsid w:val="005F3A14"/>
    <w:rsid w:val="006154EA"/>
    <w:rsid w:val="00624678"/>
    <w:rsid w:val="00651821"/>
    <w:rsid w:val="00655083"/>
    <w:rsid w:val="00674DEA"/>
    <w:rsid w:val="006B3862"/>
    <w:rsid w:val="006D4B5E"/>
    <w:rsid w:val="00704F35"/>
    <w:rsid w:val="00741075"/>
    <w:rsid w:val="00743FDE"/>
    <w:rsid w:val="007547D1"/>
    <w:rsid w:val="00760DE4"/>
    <w:rsid w:val="00783538"/>
    <w:rsid w:val="0079030E"/>
    <w:rsid w:val="00795918"/>
    <w:rsid w:val="007B12B5"/>
    <w:rsid w:val="007F6AF7"/>
    <w:rsid w:val="00801633"/>
    <w:rsid w:val="0081468C"/>
    <w:rsid w:val="00820F3A"/>
    <w:rsid w:val="00823931"/>
    <w:rsid w:val="008254F9"/>
    <w:rsid w:val="00825B61"/>
    <w:rsid w:val="00827FEB"/>
    <w:rsid w:val="008338C2"/>
    <w:rsid w:val="00853048"/>
    <w:rsid w:val="008548F5"/>
    <w:rsid w:val="00856577"/>
    <w:rsid w:val="008834D3"/>
    <w:rsid w:val="00886491"/>
    <w:rsid w:val="008918FF"/>
    <w:rsid w:val="008925E3"/>
    <w:rsid w:val="008B119C"/>
    <w:rsid w:val="008B4E9E"/>
    <w:rsid w:val="008C2C4E"/>
    <w:rsid w:val="008D30D0"/>
    <w:rsid w:val="008D3AE8"/>
    <w:rsid w:val="008E1E5B"/>
    <w:rsid w:val="008E720C"/>
    <w:rsid w:val="008F3B29"/>
    <w:rsid w:val="0093605D"/>
    <w:rsid w:val="00980EE3"/>
    <w:rsid w:val="009953E2"/>
    <w:rsid w:val="009A107C"/>
    <w:rsid w:val="009D0407"/>
    <w:rsid w:val="009E40A4"/>
    <w:rsid w:val="009F5953"/>
    <w:rsid w:val="00A04CFB"/>
    <w:rsid w:val="00A1341C"/>
    <w:rsid w:val="00A2190A"/>
    <w:rsid w:val="00A47696"/>
    <w:rsid w:val="00A52207"/>
    <w:rsid w:val="00A72413"/>
    <w:rsid w:val="00A8520D"/>
    <w:rsid w:val="00AA78C7"/>
    <w:rsid w:val="00B209F1"/>
    <w:rsid w:val="00B433B5"/>
    <w:rsid w:val="00B6398A"/>
    <w:rsid w:val="00B732B0"/>
    <w:rsid w:val="00B76A29"/>
    <w:rsid w:val="00B93D40"/>
    <w:rsid w:val="00BB48E9"/>
    <w:rsid w:val="00BF4FCC"/>
    <w:rsid w:val="00C2335B"/>
    <w:rsid w:val="00C316AC"/>
    <w:rsid w:val="00C64411"/>
    <w:rsid w:val="00C770ED"/>
    <w:rsid w:val="00C97054"/>
    <w:rsid w:val="00CB59C2"/>
    <w:rsid w:val="00CC45B4"/>
    <w:rsid w:val="00CC6341"/>
    <w:rsid w:val="00D03C0D"/>
    <w:rsid w:val="00D17353"/>
    <w:rsid w:val="00D20C5E"/>
    <w:rsid w:val="00D532F5"/>
    <w:rsid w:val="00D6695A"/>
    <w:rsid w:val="00D822A8"/>
    <w:rsid w:val="00D9177D"/>
    <w:rsid w:val="00DB47AA"/>
    <w:rsid w:val="00DC54B2"/>
    <w:rsid w:val="00DE4CF9"/>
    <w:rsid w:val="00E3602E"/>
    <w:rsid w:val="00E6344C"/>
    <w:rsid w:val="00E6393A"/>
    <w:rsid w:val="00E66266"/>
    <w:rsid w:val="00E74FE6"/>
    <w:rsid w:val="00EB71B7"/>
    <w:rsid w:val="00EB7D96"/>
    <w:rsid w:val="00EC0E29"/>
    <w:rsid w:val="00EE2671"/>
    <w:rsid w:val="00F40005"/>
    <w:rsid w:val="00F439CF"/>
    <w:rsid w:val="00F43E1F"/>
    <w:rsid w:val="00F44EB9"/>
    <w:rsid w:val="00F479F5"/>
    <w:rsid w:val="00F514CA"/>
    <w:rsid w:val="00F623F8"/>
    <w:rsid w:val="00FB47D4"/>
    <w:rsid w:val="00FB6E44"/>
    <w:rsid w:val="00FC4A37"/>
    <w:rsid w:val="00FD23C3"/>
    <w:rsid w:val="00FD5AAC"/>
    <w:rsid w:val="00FD674B"/>
    <w:rsid w:val="00FE73AC"/>
    <w:rsid w:val="00FF17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uiPriority="0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footnote text" w:uiPriority="0"/>
    <w:lsdException w:name="header" w:uiPriority="0"/>
    <w:lsdException w:name="footer" w:uiPriority="0"/>
    <w:lsdException w:name="caption" w:uiPriority="0" w:qFormat="1"/>
    <w:lsdException w:name="footnote reference" w:uiPriority="0"/>
    <w:lsdException w:name="page number" w:uiPriority="0"/>
    <w:lsdException w:name="List" w:uiPriority="0"/>
    <w:lsdException w:name="List Bullet" w:uiPriority="0"/>
    <w:lsdException w:name="List 3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List Continue" w:uiPriority="0"/>
    <w:lsdException w:name="List Continue 3" w:uiPriority="0"/>
    <w:lsdException w:name="Subtitle" w:semiHidden="0" w:uiPriority="0" w:unhideWhenUsed="0" w:qFormat="1"/>
    <w:lsdException w:name="Body Text 3" w:uiPriority="0"/>
    <w:lsdException w:name="Body Text Indent 2" w:uiPriority="0"/>
    <w:lsdException w:name="Body Text Indent 3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0EE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980EE3"/>
    <w:pPr>
      <w:keepNext/>
      <w:outlineLvl w:val="0"/>
    </w:pPr>
    <w:rPr>
      <w:b/>
      <w:bCs/>
    </w:rPr>
  </w:style>
  <w:style w:type="paragraph" w:styleId="2">
    <w:name w:val="heading 2"/>
    <w:basedOn w:val="a"/>
    <w:next w:val="a"/>
    <w:link w:val="20"/>
    <w:qFormat/>
    <w:rsid w:val="00980EE3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980EE3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980EE3"/>
    <w:pPr>
      <w:keepNext/>
      <w:outlineLvl w:val="3"/>
    </w:pPr>
    <w:rPr>
      <w:color w:val="000000"/>
      <w:sz w:val="28"/>
      <w:szCs w:val="28"/>
    </w:rPr>
  </w:style>
  <w:style w:type="paragraph" w:styleId="5">
    <w:name w:val="heading 5"/>
    <w:basedOn w:val="a"/>
    <w:next w:val="a"/>
    <w:link w:val="50"/>
    <w:qFormat/>
    <w:rsid w:val="00980EE3"/>
    <w:pPr>
      <w:tabs>
        <w:tab w:val="num" w:pos="720"/>
      </w:tabs>
      <w:suppressAutoHyphens/>
      <w:spacing w:before="240" w:after="60"/>
      <w:ind w:left="720" w:hanging="360"/>
      <w:outlineLvl w:val="4"/>
    </w:pPr>
    <w:rPr>
      <w:b/>
      <w:bCs/>
      <w:i/>
      <w:iCs/>
      <w:sz w:val="26"/>
      <w:szCs w:val="26"/>
      <w:lang w:eastAsia="ar-SA"/>
    </w:rPr>
  </w:style>
  <w:style w:type="paragraph" w:styleId="6">
    <w:name w:val="heading 6"/>
    <w:basedOn w:val="a"/>
    <w:next w:val="a"/>
    <w:link w:val="60"/>
    <w:qFormat/>
    <w:rsid w:val="00980EE3"/>
    <w:pPr>
      <w:keepNext/>
      <w:ind w:firstLine="709"/>
      <w:outlineLvl w:val="5"/>
    </w:pPr>
    <w:rPr>
      <w:sz w:val="28"/>
    </w:rPr>
  </w:style>
  <w:style w:type="paragraph" w:styleId="7">
    <w:name w:val="heading 7"/>
    <w:basedOn w:val="a"/>
    <w:next w:val="a"/>
    <w:link w:val="70"/>
    <w:qFormat/>
    <w:rsid w:val="00980EE3"/>
    <w:pPr>
      <w:keepNext/>
      <w:jc w:val="center"/>
      <w:outlineLvl w:val="6"/>
    </w:pPr>
    <w:rPr>
      <w:b/>
      <w:bCs/>
      <w:sz w:val="18"/>
    </w:rPr>
  </w:style>
  <w:style w:type="paragraph" w:styleId="8">
    <w:name w:val="heading 8"/>
    <w:basedOn w:val="a"/>
    <w:next w:val="a"/>
    <w:link w:val="80"/>
    <w:qFormat/>
    <w:rsid w:val="00980EE3"/>
    <w:pPr>
      <w:keepNext/>
      <w:outlineLvl w:val="7"/>
    </w:pPr>
    <w:rPr>
      <w:sz w:val="28"/>
      <w:szCs w:val="28"/>
    </w:rPr>
  </w:style>
  <w:style w:type="paragraph" w:styleId="9">
    <w:name w:val="heading 9"/>
    <w:basedOn w:val="a"/>
    <w:next w:val="a"/>
    <w:link w:val="90"/>
    <w:qFormat/>
    <w:rsid w:val="00980EE3"/>
    <w:pPr>
      <w:keepNext/>
      <w:tabs>
        <w:tab w:val="left" w:pos="2085"/>
      </w:tabs>
      <w:ind w:firstLine="720"/>
      <w:outlineLvl w:val="8"/>
    </w:pPr>
    <w:rPr>
      <w:b/>
      <w:color w:val="FF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980EE3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980EE3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980EE3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rsid w:val="00980EE3"/>
    <w:rPr>
      <w:rFonts w:ascii="Times New Roman" w:eastAsia="Times New Roman" w:hAnsi="Times New Roman" w:cs="Times New Roman"/>
      <w:color w:val="000000"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rsid w:val="00980EE3"/>
    <w:rPr>
      <w:rFonts w:ascii="Times New Roman" w:eastAsia="Times New Roman" w:hAnsi="Times New Roman" w:cs="Times New Roman"/>
      <w:b/>
      <w:bCs/>
      <w:i/>
      <w:iCs/>
      <w:sz w:val="26"/>
      <w:szCs w:val="26"/>
      <w:lang w:eastAsia="ar-SA"/>
    </w:rPr>
  </w:style>
  <w:style w:type="character" w:customStyle="1" w:styleId="60">
    <w:name w:val="Заголовок 6 Знак"/>
    <w:basedOn w:val="a0"/>
    <w:link w:val="6"/>
    <w:rsid w:val="00980EE3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70">
    <w:name w:val="Заголовок 7 Знак"/>
    <w:basedOn w:val="a0"/>
    <w:link w:val="7"/>
    <w:rsid w:val="00980EE3"/>
    <w:rPr>
      <w:rFonts w:ascii="Times New Roman" w:eastAsia="Times New Roman" w:hAnsi="Times New Roman" w:cs="Times New Roman"/>
      <w:b/>
      <w:bCs/>
      <w:sz w:val="18"/>
      <w:szCs w:val="24"/>
      <w:lang w:eastAsia="ru-RU"/>
    </w:rPr>
  </w:style>
  <w:style w:type="character" w:customStyle="1" w:styleId="80">
    <w:name w:val="Заголовок 8 Знак"/>
    <w:basedOn w:val="a0"/>
    <w:link w:val="8"/>
    <w:rsid w:val="00980EE3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90">
    <w:name w:val="Заголовок 9 Знак"/>
    <w:basedOn w:val="a0"/>
    <w:link w:val="9"/>
    <w:rsid w:val="00980EE3"/>
    <w:rPr>
      <w:rFonts w:ascii="Times New Roman" w:eastAsia="Times New Roman" w:hAnsi="Times New Roman" w:cs="Times New Roman"/>
      <w:b/>
      <w:color w:val="FF0000"/>
      <w:sz w:val="28"/>
      <w:szCs w:val="24"/>
      <w:lang w:eastAsia="ru-RU"/>
    </w:rPr>
  </w:style>
  <w:style w:type="paragraph" w:customStyle="1" w:styleId="11">
    <w:name w:val="Внутренний заголовок 1 уровня"/>
    <w:basedOn w:val="a"/>
    <w:next w:val="a"/>
    <w:rsid w:val="00980EE3"/>
    <w:pPr>
      <w:spacing w:before="120" w:after="120" w:line="360" w:lineRule="auto"/>
      <w:jc w:val="both"/>
    </w:pPr>
    <w:rPr>
      <w:b/>
      <w:szCs w:val="20"/>
    </w:rPr>
  </w:style>
  <w:style w:type="paragraph" w:styleId="a3">
    <w:name w:val="Title"/>
    <w:basedOn w:val="a"/>
    <w:link w:val="a4"/>
    <w:qFormat/>
    <w:rsid w:val="00980EE3"/>
    <w:pPr>
      <w:jc w:val="center"/>
    </w:pPr>
    <w:rPr>
      <w:b/>
      <w:bCs/>
    </w:rPr>
  </w:style>
  <w:style w:type="character" w:customStyle="1" w:styleId="a4">
    <w:name w:val="Название Знак"/>
    <w:basedOn w:val="a0"/>
    <w:link w:val="a3"/>
    <w:rsid w:val="00980EE3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5">
    <w:name w:val="Body Text Indent"/>
    <w:basedOn w:val="a"/>
    <w:link w:val="a6"/>
    <w:rsid w:val="00980EE3"/>
    <w:pPr>
      <w:ind w:left="360"/>
    </w:pPr>
    <w:rPr>
      <w:sz w:val="20"/>
    </w:rPr>
  </w:style>
  <w:style w:type="character" w:customStyle="1" w:styleId="a6">
    <w:name w:val="Основной текст с отступом Знак"/>
    <w:basedOn w:val="a0"/>
    <w:link w:val="a5"/>
    <w:rsid w:val="00980EE3"/>
    <w:rPr>
      <w:rFonts w:ascii="Times New Roman" w:eastAsia="Times New Roman" w:hAnsi="Times New Roman" w:cs="Times New Roman"/>
      <w:sz w:val="20"/>
      <w:szCs w:val="24"/>
      <w:lang w:eastAsia="ru-RU"/>
    </w:rPr>
  </w:style>
  <w:style w:type="paragraph" w:styleId="21">
    <w:name w:val="Body Text Indent 2"/>
    <w:basedOn w:val="a"/>
    <w:link w:val="22"/>
    <w:rsid w:val="00980EE3"/>
    <w:pPr>
      <w:ind w:firstLine="900"/>
      <w:jc w:val="both"/>
    </w:pPr>
    <w:rPr>
      <w:sz w:val="20"/>
    </w:rPr>
  </w:style>
  <w:style w:type="character" w:customStyle="1" w:styleId="22">
    <w:name w:val="Основной текст с отступом 2 Знак"/>
    <w:basedOn w:val="a0"/>
    <w:link w:val="21"/>
    <w:rsid w:val="00980EE3"/>
    <w:rPr>
      <w:rFonts w:ascii="Times New Roman" w:eastAsia="Times New Roman" w:hAnsi="Times New Roman" w:cs="Times New Roman"/>
      <w:sz w:val="20"/>
      <w:szCs w:val="24"/>
      <w:lang w:eastAsia="ru-RU"/>
    </w:rPr>
  </w:style>
  <w:style w:type="paragraph" w:styleId="a7">
    <w:name w:val="footer"/>
    <w:basedOn w:val="a"/>
    <w:link w:val="a8"/>
    <w:rsid w:val="00980EE3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rsid w:val="00980EE3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page number"/>
    <w:basedOn w:val="a0"/>
    <w:rsid w:val="00980EE3"/>
  </w:style>
  <w:style w:type="paragraph" w:customStyle="1" w:styleId="Style2">
    <w:name w:val="Style2"/>
    <w:basedOn w:val="a"/>
    <w:rsid w:val="00980EE3"/>
    <w:pPr>
      <w:widowControl w:val="0"/>
      <w:autoSpaceDE w:val="0"/>
      <w:autoSpaceDN w:val="0"/>
      <w:adjustRightInd w:val="0"/>
      <w:spacing w:line="277" w:lineRule="exact"/>
    </w:pPr>
  </w:style>
  <w:style w:type="paragraph" w:customStyle="1" w:styleId="aa">
    <w:name w:val="Краткий обратный адрес"/>
    <w:basedOn w:val="a"/>
    <w:rsid w:val="00980EE3"/>
    <w:pPr>
      <w:suppressAutoHyphens/>
    </w:pPr>
    <w:rPr>
      <w:lang w:eastAsia="ar-SA"/>
    </w:rPr>
  </w:style>
  <w:style w:type="character" w:customStyle="1" w:styleId="WW8Num7z0">
    <w:name w:val="WW8Num7z0"/>
    <w:rsid w:val="00980EE3"/>
    <w:rPr>
      <w:i/>
    </w:rPr>
  </w:style>
  <w:style w:type="character" w:customStyle="1" w:styleId="WW8Num8z0">
    <w:name w:val="WW8Num8z0"/>
    <w:rsid w:val="00980EE3"/>
    <w:rPr>
      <w:i/>
    </w:rPr>
  </w:style>
  <w:style w:type="character" w:customStyle="1" w:styleId="WW8Num16z0">
    <w:name w:val="WW8Num16z0"/>
    <w:rsid w:val="00980EE3"/>
    <w:rPr>
      <w:i/>
    </w:rPr>
  </w:style>
  <w:style w:type="character" w:customStyle="1" w:styleId="WW8Num18z0">
    <w:name w:val="WW8Num18z0"/>
    <w:rsid w:val="00980EE3"/>
    <w:rPr>
      <w:sz w:val="28"/>
    </w:rPr>
  </w:style>
  <w:style w:type="character" w:customStyle="1" w:styleId="WW8Num20z0">
    <w:name w:val="WW8Num20z0"/>
    <w:rsid w:val="00980EE3"/>
    <w:rPr>
      <w:sz w:val="24"/>
    </w:rPr>
  </w:style>
  <w:style w:type="character" w:customStyle="1" w:styleId="WW8Num24z0">
    <w:name w:val="WW8Num24z0"/>
    <w:rsid w:val="00980EE3"/>
    <w:rPr>
      <w:sz w:val="28"/>
    </w:rPr>
  </w:style>
  <w:style w:type="paragraph" w:customStyle="1" w:styleId="ab">
    <w:name w:val="Заголовок"/>
    <w:basedOn w:val="a"/>
    <w:next w:val="ac"/>
    <w:rsid w:val="00980EE3"/>
    <w:pPr>
      <w:keepNext/>
      <w:suppressAutoHyphens/>
      <w:spacing w:before="240" w:after="120"/>
    </w:pPr>
    <w:rPr>
      <w:rFonts w:ascii="Arial" w:eastAsia="Lucida Sans Unicode" w:hAnsi="Arial" w:cs="Tahoma"/>
      <w:sz w:val="28"/>
      <w:szCs w:val="28"/>
      <w:lang w:eastAsia="ar-SA"/>
    </w:rPr>
  </w:style>
  <w:style w:type="paragraph" w:styleId="ac">
    <w:name w:val="Body Text"/>
    <w:basedOn w:val="a"/>
    <w:link w:val="ad"/>
    <w:rsid w:val="00980EE3"/>
    <w:pPr>
      <w:suppressAutoHyphens/>
      <w:spacing w:after="120"/>
    </w:pPr>
    <w:rPr>
      <w:lang w:eastAsia="ar-SA"/>
    </w:rPr>
  </w:style>
  <w:style w:type="character" w:customStyle="1" w:styleId="ad">
    <w:name w:val="Основной текст Знак"/>
    <w:basedOn w:val="a0"/>
    <w:link w:val="ac"/>
    <w:rsid w:val="00980EE3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e">
    <w:name w:val="List"/>
    <w:basedOn w:val="a"/>
    <w:semiHidden/>
    <w:rsid w:val="00980EE3"/>
    <w:pPr>
      <w:suppressAutoHyphens/>
      <w:ind w:left="283" w:hanging="283"/>
    </w:pPr>
    <w:rPr>
      <w:lang w:eastAsia="ar-SA"/>
    </w:rPr>
  </w:style>
  <w:style w:type="paragraph" w:styleId="12">
    <w:name w:val="index 1"/>
    <w:basedOn w:val="a"/>
    <w:next w:val="a"/>
    <w:autoRedefine/>
    <w:semiHidden/>
    <w:rsid w:val="00980EE3"/>
    <w:pPr>
      <w:suppressAutoHyphens/>
      <w:ind w:left="240" w:hanging="240"/>
    </w:pPr>
    <w:rPr>
      <w:lang w:eastAsia="ar-SA"/>
    </w:rPr>
  </w:style>
  <w:style w:type="paragraph" w:styleId="af">
    <w:name w:val="header"/>
    <w:basedOn w:val="a"/>
    <w:link w:val="af0"/>
    <w:rsid w:val="00980EE3"/>
    <w:pPr>
      <w:tabs>
        <w:tab w:val="center" w:pos="4677"/>
        <w:tab w:val="right" w:pos="9355"/>
      </w:tabs>
      <w:suppressAutoHyphens/>
    </w:pPr>
    <w:rPr>
      <w:lang w:eastAsia="ar-SA"/>
    </w:rPr>
  </w:style>
  <w:style w:type="character" w:customStyle="1" w:styleId="af0">
    <w:name w:val="Верхний колонтитул Знак"/>
    <w:basedOn w:val="a0"/>
    <w:link w:val="af"/>
    <w:rsid w:val="00980EE3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f1">
    <w:name w:val="List Continue"/>
    <w:basedOn w:val="a"/>
    <w:semiHidden/>
    <w:rsid w:val="00980EE3"/>
    <w:pPr>
      <w:suppressAutoHyphens/>
      <w:spacing w:after="120"/>
      <w:ind w:left="283"/>
    </w:pPr>
    <w:rPr>
      <w:lang w:eastAsia="ar-SA"/>
    </w:rPr>
  </w:style>
  <w:style w:type="paragraph" w:styleId="af2">
    <w:name w:val="Subtitle"/>
    <w:basedOn w:val="ab"/>
    <w:next w:val="ac"/>
    <w:link w:val="af3"/>
    <w:qFormat/>
    <w:rsid w:val="00980EE3"/>
    <w:pPr>
      <w:jc w:val="center"/>
    </w:pPr>
    <w:rPr>
      <w:i/>
      <w:iCs/>
    </w:rPr>
  </w:style>
  <w:style w:type="character" w:customStyle="1" w:styleId="af3">
    <w:name w:val="Подзаголовок Знак"/>
    <w:basedOn w:val="a0"/>
    <w:link w:val="af2"/>
    <w:rsid w:val="00980EE3"/>
    <w:rPr>
      <w:rFonts w:ascii="Arial" w:eastAsia="Lucida Sans Unicode" w:hAnsi="Arial" w:cs="Tahoma"/>
      <w:i/>
      <w:iCs/>
      <w:sz w:val="28"/>
      <w:szCs w:val="28"/>
      <w:lang w:eastAsia="ar-SA"/>
    </w:rPr>
  </w:style>
  <w:style w:type="paragraph" w:styleId="31">
    <w:name w:val="List 3"/>
    <w:basedOn w:val="a"/>
    <w:semiHidden/>
    <w:rsid w:val="00980EE3"/>
    <w:pPr>
      <w:suppressAutoHyphens/>
      <w:ind w:left="849" w:hanging="283"/>
    </w:pPr>
    <w:rPr>
      <w:lang w:eastAsia="ar-SA"/>
    </w:rPr>
  </w:style>
  <w:style w:type="paragraph" w:styleId="32">
    <w:name w:val="List Continue 3"/>
    <w:basedOn w:val="a"/>
    <w:semiHidden/>
    <w:rsid w:val="00980EE3"/>
    <w:pPr>
      <w:suppressAutoHyphens/>
      <w:spacing w:after="120"/>
      <w:ind w:left="849"/>
    </w:pPr>
    <w:rPr>
      <w:lang w:eastAsia="ar-SA"/>
    </w:rPr>
  </w:style>
  <w:style w:type="paragraph" w:styleId="af4">
    <w:name w:val="Normal Indent"/>
    <w:basedOn w:val="a"/>
    <w:semiHidden/>
    <w:rsid w:val="00980EE3"/>
    <w:pPr>
      <w:suppressAutoHyphens/>
      <w:ind w:left="708"/>
    </w:pPr>
    <w:rPr>
      <w:lang w:eastAsia="ar-SA"/>
    </w:rPr>
  </w:style>
  <w:style w:type="paragraph" w:styleId="af5">
    <w:name w:val="Normal (Web)"/>
    <w:basedOn w:val="a"/>
    <w:uiPriority w:val="99"/>
    <w:semiHidden/>
    <w:rsid w:val="00980EE3"/>
    <w:pPr>
      <w:spacing w:before="100" w:beforeAutospacing="1" w:after="100" w:afterAutospacing="1"/>
    </w:pPr>
  </w:style>
  <w:style w:type="paragraph" w:styleId="af6">
    <w:name w:val="footnote text"/>
    <w:basedOn w:val="a"/>
    <w:link w:val="af7"/>
    <w:semiHidden/>
    <w:rsid w:val="00980EE3"/>
    <w:rPr>
      <w:sz w:val="20"/>
      <w:szCs w:val="20"/>
    </w:rPr>
  </w:style>
  <w:style w:type="character" w:customStyle="1" w:styleId="af7">
    <w:name w:val="Текст сноски Знак"/>
    <w:basedOn w:val="a0"/>
    <w:link w:val="af6"/>
    <w:semiHidden/>
    <w:rsid w:val="00980EE3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8">
    <w:name w:val="footnote reference"/>
    <w:basedOn w:val="a0"/>
    <w:semiHidden/>
    <w:rsid w:val="00980EE3"/>
    <w:rPr>
      <w:vertAlign w:val="superscript"/>
    </w:rPr>
  </w:style>
  <w:style w:type="paragraph" w:customStyle="1" w:styleId="13">
    <w:name w:val="Без интервала1"/>
    <w:qFormat/>
    <w:rsid w:val="00980EE3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14">
    <w:name w:val="Знак Знак1"/>
    <w:basedOn w:val="a0"/>
    <w:semiHidden/>
    <w:rsid w:val="00980EE3"/>
    <w:rPr>
      <w:sz w:val="24"/>
      <w:szCs w:val="24"/>
      <w:lang w:val="ru-RU" w:eastAsia="ar-SA" w:bidi="ar-SA"/>
    </w:rPr>
  </w:style>
  <w:style w:type="character" w:customStyle="1" w:styleId="af9">
    <w:name w:val="Знак Знак"/>
    <w:basedOn w:val="a0"/>
    <w:rsid w:val="00980EE3"/>
    <w:rPr>
      <w:sz w:val="24"/>
      <w:szCs w:val="24"/>
      <w:lang w:val="ru-RU" w:eastAsia="ru-RU" w:bidi="ar-SA"/>
    </w:rPr>
  </w:style>
  <w:style w:type="paragraph" w:styleId="33">
    <w:name w:val="Body Text Indent 3"/>
    <w:basedOn w:val="a"/>
    <w:link w:val="34"/>
    <w:rsid w:val="00980EE3"/>
    <w:pPr>
      <w:ind w:firstLine="851"/>
      <w:jc w:val="center"/>
    </w:pPr>
    <w:rPr>
      <w:b/>
      <w:bCs/>
      <w:sz w:val="28"/>
    </w:rPr>
  </w:style>
  <w:style w:type="character" w:customStyle="1" w:styleId="34">
    <w:name w:val="Основной текст с отступом 3 Знак"/>
    <w:basedOn w:val="a0"/>
    <w:link w:val="33"/>
    <w:rsid w:val="00980EE3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23">
    <w:name w:val="Body Text 2"/>
    <w:basedOn w:val="a"/>
    <w:link w:val="24"/>
    <w:uiPriority w:val="99"/>
    <w:rsid w:val="00980EE3"/>
    <w:rPr>
      <w:color w:val="FF0000"/>
    </w:rPr>
  </w:style>
  <w:style w:type="character" w:customStyle="1" w:styleId="24">
    <w:name w:val="Основной текст 2 Знак"/>
    <w:basedOn w:val="a0"/>
    <w:link w:val="23"/>
    <w:uiPriority w:val="99"/>
    <w:rsid w:val="00980EE3"/>
    <w:rPr>
      <w:rFonts w:ascii="Times New Roman" w:eastAsia="Times New Roman" w:hAnsi="Times New Roman" w:cs="Times New Roman"/>
      <w:color w:val="FF0000"/>
      <w:sz w:val="24"/>
      <w:szCs w:val="24"/>
      <w:lang w:eastAsia="ru-RU"/>
    </w:rPr>
  </w:style>
  <w:style w:type="paragraph" w:styleId="35">
    <w:name w:val="Body Text 3"/>
    <w:basedOn w:val="a"/>
    <w:link w:val="36"/>
    <w:rsid w:val="00980EE3"/>
    <w:rPr>
      <w:color w:val="FF0000"/>
      <w:sz w:val="28"/>
    </w:rPr>
  </w:style>
  <w:style w:type="character" w:customStyle="1" w:styleId="36">
    <w:name w:val="Основной текст 3 Знак"/>
    <w:basedOn w:val="a0"/>
    <w:link w:val="35"/>
    <w:rsid w:val="00980EE3"/>
    <w:rPr>
      <w:rFonts w:ascii="Times New Roman" w:eastAsia="Times New Roman" w:hAnsi="Times New Roman" w:cs="Times New Roman"/>
      <w:color w:val="FF0000"/>
      <w:sz w:val="28"/>
      <w:szCs w:val="24"/>
      <w:lang w:eastAsia="ru-RU"/>
    </w:rPr>
  </w:style>
  <w:style w:type="character" w:customStyle="1" w:styleId="val">
    <w:name w:val="val"/>
    <w:basedOn w:val="a0"/>
    <w:rsid w:val="00980EE3"/>
  </w:style>
  <w:style w:type="character" w:styleId="afa">
    <w:name w:val="Hyperlink"/>
    <w:basedOn w:val="a0"/>
    <w:uiPriority w:val="99"/>
    <w:rsid w:val="00980EE3"/>
    <w:rPr>
      <w:color w:val="0000FF"/>
      <w:u w:val="single"/>
    </w:rPr>
  </w:style>
  <w:style w:type="paragraph" w:styleId="afb">
    <w:name w:val="Plain Text"/>
    <w:basedOn w:val="a"/>
    <w:link w:val="afc"/>
    <w:semiHidden/>
    <w:rsid w:val="00980EE3"/>
    <w:rPr>
      <w:rFonts w:ascii="Courier New" w:hAnsi="Courier New"/>
      <w:sz w:val="20"/>
      <w:szCs w:val="20"/>
      <w:lang w:val="en-US"/>
    </w:rPr>
  </w:style>
  <w:style w:type="character" w:customStyle="1" w:styleId="afc">
    <w:name w:val="Текст Знак"/>
    <w:basedOn w:val="a0"/>
    <w:link w:val="afb"/>
    <w:semiHidden/>
    <w:rsid w:val="00980EE3"/>
    <w:rPr>
      <w:rFonts w:ascii="Courier New" w:eastAsia="Times New Roman" w:hAnsi="Courier New" w:cs="Times New Roman"/>
      <w:sz w:val="20"/>
      <w:szCs w:val="20"/>
      <w:lang w:val="en-US" w:eastAsia="ru-RU"/>
    </w:rPr>
  </w:style>
  <w:style w:type="paragraph" w:customStyle="1" w:styleId="ConsPlusNonformat">
    <w:name w:val="ConsPlusNonformat"/>
    <w:rsid w:val="00980EE3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Normal">
    <w:name w:val="ConsPlusNormal"/>
    <w:rsid w:val="00980EE3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MS Mincho" w:hAnsi="Arial" w:cs="Arial"/>
      <w:sz w:val="20"/>
      <w:szCs w:val="20"/>
      <w:lang w:eastAsia="ja-JP"/>
    </w:rPr>
  </w:style>
  <w:style w:type="character" w:styleId="afd">
    <w:name w:val="FollowedHyperlink"/>
    <w:basedOn w:val="a0"/>
    <w:semiHidden/>
    <w:rsid w:val="00980EE3"/>
    <w:rPr>
      <w:color w:val="800080"/>
      <w:u w:val="single"/>
    </w:rPr>
  </w:style>
  <w:style w:type="paragraph" w:customStyle="1" w:styleId="15">
    <w:name w:val="Обычный1"/>
    <w:rsid w:val="00980EE3"/>
    <w:pPr>
      <w:spacing w:before="100" w:after="100" w:line="240" w:lineRule="auto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customStyle="1" w:styleId="western">
    <w:name w:val="western"/>
    <w:basedOn w:val="a"/>
    <w:rsid w:val="00980EE3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customStyle="1" w:styleId="xl24">
    <w:name w:val="xl24"/>
    <w:basedOn w:val="a"/>
    <w:rsid w:val="00980EE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</w:rPr>
  </w:style>
  <w:style w:type="paragraph" w:customStyle="1" w:styleId="xl25">
    <w:name w:val="xl25"/>
    <w:basedOn w:val="a"/>
    <w:rsid w:val="00980EE3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b/>
      <w:bCs/>
    </w:rPr>
  </w:style>
  <w:style w:type="paragraph" w:customStyle="1" w:styleId="xl26">
    <w:name w:val="xl26"/>
    <w:basedOn w:val="a"/>
    <w:rsid w:val="00980EE3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</w:rPr>
  </w:style>
  <w:style w:type="paragraph" w:customStyle="1" w:styleId="xl27">
    <w:name w:val="xl27"/>
    <w:basedOn w:val="a"/>
    <w:rsid w:val="00980EE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customStyle="1" w:styleId="xl28">
    <w:name w:val="xl28"/>
    <w:basedOn w:val="a"/>
    <w:rsid w:val="00980EE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</w:rPr>
  </w:style>
  <w:style w:type="paragraph" w:customStyle="1" w:styleId="xl29">
    <w:name w:val="xl29"/>
    <w:basedOn w:val="a"/>
    <w:rsid w:val="00980EE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</w:rPr>
  </w:style>
  <w:style w:type="paragraph" w:customStyle="1" w:styleId="xl30">
    <w:name w:val="xl30"/>
    <w:basedOn w:val="a"/>
    <w:rsid w:val="00980EE3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b/>
      <w:bCs/>
    </w:rPr>
  </w:style>
  <w:style w:type="paragraph" w:customStyle="1" w:styleId="xl31">
    <w:name w:val="xl31"/>
    <w:basedOn w:val="a"/>
    <w:rsid w:val="00980EE3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b/>
      <w:bCs/>
    </w:rPr>
  </w:style>
  <w:style w:type="paragraph" w:customStyle="1" w:styleId="xl32">
    <w:name w:val="xl32"/>
    <w:basedOn w:val="a"/>
    <w:rsid w:val="00980EE3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b/>
      <w:bCs/>
    </w:rPr>
  </w:style>
  <w:style w:type="paragraph" w:customStyle="1" w:styleId="xl33">
    <w:name w:val="xl33"/>
    <w:basedOn w:val="a"/>
    <w:rsid w:val="00980EE3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b/>
      <w:bCs/>
    </w:rPr>
  </w:style>
  <w:style w:type="paragraph" w:customStyle="1" w:styleId="xl34">
    <w:name w:val="xl34"/>
    <w:basedOn w:val="a"/>
    <w:rsid w:val="00980EE3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b/>
      <w:bCs/>
    </w:rPr>
  </w:style>
  <w:style w:type="paragraph" w:customStyle="1" w:styleId="xl35">
    <w:name w:val="xl35"/>
    <w:basedOn w:val="a"/>
    <w:rsid w:val="00980EE3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b/>
      <w:bCs/>
    </w:rPr>
  </w:style>
  <w:style w:type="paragraph" w:customStyle="1" w:styleId="xl36">
    <w:name w:val="xl36"/>
    <w:basedOn w:val="a"/>
    <w:rsid w:val="00980EE3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customStyle="1" w:styleId="xl37">
    <w:name w:val="xl37"/>
    <w:basedOn w:val="a"/>
    <w:rsid w:val="00980EE3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customStyle="1" w:styleId="xl38">
    <w:name w:val="xl38"/>
    <w:basedOn w:val="a"/>
    <w:rsid w:val="00980EE3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b/>
      <w:bCs/>
    </w:rPr>
  </w:style>
  <w:style w:type="paragraph" w:customStyle="1" w:styleId="xl39">
    <w:name w:val="xl39"/>
    <w:basedOn w:val="a"/>
    <w:rsid w:val="00980EE3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character" w:customStyle="1" w:styleId="bigger1">
    <w:name w:val="bigger1"/>
    <w:basedOn w:val="a0"/>
    <w:rsid w:val="00980EE3"/>
    <w:rPr>
      <w:rFonts w:cs="Times New Roman"/>
      <w:sz w:val="27"/>
      <w:szCs w:val="27"/>
    </w:rPr>
  </w:style>
  <w:style w:type="character" w:customStyle="1" w:styleId="afe">
    <w:name w:val="Основной шрифт"/>
    <w:rsid w:val="00980EE3"/>
  </w:style>
  <w:style w:type="paragraph" w:styleId="aff">
    <w:name w:val="Balloon Text"/>
    <w:basedOn w:val="a"/>
    <w:link w:val="aff0"/>
    <w:uiPriority w:val="99"/>
    <w:semiHidden/>
    <w:rsid w:val="00980EE3"/>
    <w:rPr>
      <w:rFonts w:ascii="Tahoma" w:hAnsi="Tahoma" w:cs="Tahoma"/>
      <w:sz w:val="16"/>
      <w:szCs w:val="16"/>
    </w:rPr>
  </w:style>
  <w:style w:type="character" w:customStyle="1" w:styleId="aff0">
    <w:name w:val="Текст выноски Знак"/>
    <w:basedOn w:val="a0"/>
    <w:link w:val="aff"/>
    <w:uiPriority w:val="99"/>
    <w:semiHidden/>
    <w:rsid w:val="00980EE3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IacaaieaAeaau">
    <w:name w:val="Iacaaiea Aeaau"/>
    <w:rsid w:val="00980EE3"/>
    <w:pPr>
      <w:spacing w:after="0" w:line="480" w:lineRule="auto"/>
      <w:jc w:val="center"/>
    </w:pPr>
    <w:rPr>
      <w:rFonts w:ascii="Times New Roman" w:eastAsia="Times New Roman" w:hAnsi="Times New Roman" w:cs="Times New Roman"/>
      <w:b/>
      <w:noProof/>
      <w:sz w:val="28"/>
      <w:szCs w:val="20"/>
      <w:lang w:eastAsia="ru-RU"/>
    </w:rPr>
  </w:style>
  <w:style w:type="character" w:styleId="aff1">
    <w:name w:val="Emphasis"/>
    <w:basedOn w:val="a0"/>
    <w:uiPriority w:val="20"/>
    <w:qFormat/>
    <w:rsid w:val="00980EE3"/>
    <w:rPr>
      <w:i/>
      <w:iCs/>
    </w:rPr>
  </w:style>
  <w:style w:type="paragraph" w:customStyle="1" w:styleId="Standard">
    <w:name w:val="Standard"/>
    <w:rsid w:val="00980EE3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Times New Roman"/>
      <w:kern w:val="3"/>
      <w:sz w:val="24"/>
      <w:szCs w:val="24"/>
      <w:lang w:eastAsia="zh-CN"/>
    </w:rPr>
  </w:style>
  <w:style w:type="paragraph" w:styleId="aff2">
    <w:name w:val="No Spacing"/>
    <w:uiPriority w:val="1"/>
    <w:qFormat/>
    <w:rsid w:val="00980EE3"/>
    <w:pPr>
      <w:spacing w:after="0" w:line="240" w:lineRule="auto"/>
    </w:pPr>
    <w:rPr>
      <w:rFonts w:ascii="Calibri" w:eastAsia="Calibri" w:hAnsi="Calibri" w:cs="Times New Roman"/>
    </w:rPr>
  </w:style>
  <w:style w:type="paragraph" w:styleId="aff3">
    <w:name w:val="caption"/>
    <w:basedOn w:val="a"/>
    <w:next w:val="a"/>
    <w:qFormat/>
    <w:rsid w:val="00980EE3"/>
    <w:pPr>
      <w:spacing w:line="360" w:lineRule="auto"/>
      <w:jc w:val="center"/>
    </w:pPr>
    <w:rPr>
      <w:sz w:val="28"/>
      <w:szCs w:val="28"/>
    </w:rPr>
  </w:style>
  <w:style w:type="paragraph" w:styleId="aff4">
    <w:name w:val="List Paragraph"/>
    <w:basedOn w:val="a"/>
    <w:uiPriority w:val="34"/>
    <w:qFormat/>
    <w:rsid w:val="00980EE3"/>
    <w:pPr>
      <w:ind w:left="720"/>
    </w:pPr>
  </w:style>
  <w:style w:type="paragraph" w:styleId="aff5">
    <w:name w:val="List Bullet"/>
    <w:basedOn w:val="a"/>
    <w:semiHidden/>
    <w:rsid w:val="00980EE3"/>
    <w:pPr>
      <w:tabs>
        <w:tab w:val="num" w:pos="360"/>
      </w:tabs>
      <w:ind w:left="360" w:hanging="360"/>
    </w:pPr>
  </w:style>
  <w:style w:type="character" w:customStyle="1" w:styleId="FontStyle11">
    <w:name w:val="Font Style11"/>
    <w:basedOn w:val="a0"/>
    <w:rsid w:val="00980EE3"/>
    <w:rPr>
      <w:rFonts w:ascii="Times New Roman" w:hAnsi="Times New Roman" w:cs="Times New Roman" w:hint="default"/>
      <w:sz w:val="22"/>
      <w:szCs w:val="22"/>
    </w:rPr>
  </w:style>
  <w:style w:type="character" w:customStyle="1" w:styleId="FontStyle13">
    <w:name w:val="Font Style13"/>
    <w:basedOn w:val="a0"/>
    <w:rsid w:val="00980EE3"/>
    <w:rPr>
      <w:rFonts w:ascii="Times New Roman" w:hAnsi="Times New Roman" w:cs="Times New Roman" w:hint="default"/>
      <w:i/>
      <w:iCs/>
      <w:sz w:val="22"/>
      <w:szCs w:val="22"/>
    </w:rPr>
  </w:style>
  <w:style w:type="paragraph" w:customStyle="1" w:styleId="Style3">
    <w:name w:val="Style3"/>
    <w:basedOn w:val="a"/>
    <w:rsid w:val="00980EE3"/>
    <w:pPr>
      <w:widowControl w:val="0"/>
      <w:autoSpaceDE w:val="0"/>
      <w:autoSpaceDN w:val="0"/>
      <w:adjustRightInd w:val="0"/>
      <w:spacing w:line="276" w:lineRule="exact"/>
    </w:pPr>
  </w:style>
  <w:style w:type="character" w:customStyle="1" w:styleId="FontStyle82">
    <w:name w:val="Font Style82"/>
    <w:basedOn w:val="a0"/>
    <w:rsid w:val="00980EE3"/>
    <w:rPr>
      <w:rFonts w:ascii="Times New Roman" w:hAnsi="Times New Roman" w:cs="Times New Roman"/>
      <w:sz w:val="18"/>
      <w:szCs w:val="18"/>
    </w:rPr>
  </w:style>
  <w:style w:type="paragraph" w:customStyle="1" w:styleId="16">
    <w:name w:val="Цитата1"/>
    <w:basedOn w:val="a"/>
    <w:rsid w:val="00980EE3"/>
    <w:pPr>
      <w:spacing w:line="360" w:lineRule="auto"/>
      <w:ind w:left="-284" w:right="-1" w:firstLine="284"/>
      <w:jc w:val="both"/>
    </w:pPr>
    <w:rPr>
      <w:szCs w:val="20"/>
    </w:rPr>
  </w:style>
  <w:style w:type="paragraph" w:customStyle="1" w:styleId="aff6">
    <w:name w:val="Îáû÷íûé"/>
    <w:rsid w:val="00980EE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ff7">
    <w:name w:val="таблица"/>
    <w:basedOn w:val="a5"/>
    <w:rsid w:val="00980EE3"/>
    <w:pPr>
      <w:ind w:left="0"/>
      <w:jc w:val="center"/>
    </w:pPr>
    <w:rPr>
      <w:sz w:val="24"/>
    </w:rPr>
  </w:style>
  <w:style w:type="character" w:customStyle="1" w:styleId="apple-converted-space">
    <w:name w:val="apple-converted-space"/>
    <w:basedOn w:val="a0"/>
    <w:rsid w:val="00980EE3"/>
  </w:style>
  <w:style w:type="table" w:styleId="aff8">
    <w:name w:val="Table Grid"/>
    <w:basedOn w:val="a1"/>
    <w:uiPriority w:val="59"/>
    <w:rsid w:val="00980EE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9">
    <w:name w:val="Strong"/>
    <w:basedOn w:val="a0"/>
    <w:uiPriority w:val="22"/>
    <w:qFormat/>
    <w:rsid w:val="00980EE3"/>
    <w:rPr>
      <w:b/>
      <w:bCs/>
    </w:rPr>
  </w:style>
  <w:style w:type="table" w:customStyle="1" w:styleId="110">
    <w:name w:val="Средняя сетка 11"/>
    <w:basedOn w:val="a1"/>
    <w:uiPriority w:val="67"/>
    <w:rsid w:val="00980EE3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Ind w:w="0" w:type="dxa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  <w:insideV w:val="single" w:sz="8" w:space="0" w:color="40404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/>
      </w:tcPr>
    </w:tblStylePr>
    <w:tblStylePr w:type="band1Horz">
      <w:tblPr/>
      <w:tcPr>
        <w:shd w:val="clear" w:color="auto" w:fill="808080"/>
      </w:tcPr>
    </w:tblStylePr>
  </w:style>
  <w:style w:type="character" w:customStyle="1" w:styleId="st">
    <w:name w:val="st"/>
    <w:basedOn w:val="a0"/>
    <w:rsid w:val="00980EE3"/>
  </w:style>
  <w:style w:type="paragraph" w:customStyle="1" w:styleId="25">
    <w:name w:val="Обычный2"/>
    <w:rsid w:val="00980EE3"/>
    <w:pPr>
      <w:spacing w:before="100" w:after="100" w:line="240" w:lineRule="auto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customStyle="1" w:styleId="17">
    <w:name w:val="Звичайний1"/>
    <w:rsid w:val="00980EE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310">
    <w:name w:val="Основний текст з відступом 31"/>
    <w:basedOn w:val="a"/>
    <w:rsid w:val="00980EE3"/>
    <w:pPr>
      <w:suppressAutoHyphens/>
      <w:spacing w:after="120"/>
      <w:ind w:left="283"/>
    </w:pPr>
    <w:rPr>
      <w:sz w:val="16"/>
      <w:szCs w:val="16"/>
      <w:lang w:eastAsia="zh-CN"/>
    </w:rPr>
  </w:style>
  <w:style w:type="character" w:customStyle="1" w:styleId="rmctyorj1">
    <w:name w:val="rmctyorj1"/>
    <w:basedOn w:val="a0"/>
    <w:rsid w:val="00980EE3"/>
  </w:style>
  <w:style w:type="paragraph" w:customStyle="1" w:styleId="26">
    <w:name w:val="Цитата2"/>
    <w:basedOn w:val="a"/>
    <w:rsid w:val="00980EE3"/>
    <w:pPr>
      <w:spacing w:line="360" w:lineRule="auto"/>
      <w:ind w:left="-284" w:right="-1" w:firstLine="284"/>
      <w:jc w:val="both"/>
    </w:pPr>
    <w:rPr>
      <w:szCs w:val="20"/>
    </w:rPr>
  </w:style>
  <w:style w:type="character" w:customStyle="1" w:styleId="hl">
    <w:name w:val="hl"/>
    <w:rsid w:val="00980EE3"/>
  </w:style>
  <w:style w:type="character" w:customStyle="1" w:styleId="w">
    <w:name w:val="w"/>
    <w:basedOn w:val="a0"/>
    <w:rsid w:val="00980EE3"/>
  </w:style>
  <w:style w:type="paragraph" w:customStyle="1" w:styleId="p1">
    <w:name w:val="p1"/>
    <w:basedOn w:val="a"/>
    <w:rsid w:val="00980EE3"/>
    <w:pPr>
      <w:spacing w:before="100" w:beforeAutospacing="1" w:after="100" w:afterAutospacing="1"/>
    </w:pPr>
  </w:style>
  <w:style w:type="character" w:customStyle="1" w:styleId="s1">
    <w:name w:val="s1"/>
    <w:basedOn w:val="a0"/>
    <w:rsid w:val="00980EE3"/>
  </w:style>
  <w:style w:type="character" w:customStyle="1" w:styleId="s3">
    <w:name w:val="s3"/>
    <w:basedOn w:val="a0"/>
    <w:rsid w:val="00980EE3"/>
  </w:style>
  <w:style w:type="paragraph" w:customStyle="1" w:styleId="27">
    <w:name w:val="Обычный2"/>
    <w:rsid w:val="00980EE3"/>
    <w:pPr>
      <w:spacing w:before="100" w:after="100" w:line="240" w:lineRule="auto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customStyle="1" w:styleId="28">
    <w:name w:val="Цитата2"/>
    <w:basedOn w:val="a"/>
    <w:rsid w:val="00980EE3"/>
    <w:pPr>
      <w:spacing w:line="360" w:lineRule="auto"/>
      <w:ind w:left="-284" w:right="-1" w:firstLine="284"/>
      <w:jc w:val="both"/>
    </w:pPr>
    <w:rPr>
      <w:szCs w:val="20"/>
    </w:rPr>
  </w:style>
  <w:style w:type="character" w:customStyle="1" w:styleId="FontStyle17">
    <w:name w:val="Font Style17"/>
    <w:basedOn w:val="a0"/>
    <w:uiPriority w:val="99"/>
    <w:rsid w:val="00980EE3"/>
    <w:rPr>
      <w:rFonts w:ascii="Times New Roman" w:hAnsi="Times New Roman" w:cs="Times New Roman"/>
      <w:sz w:val="20"/>
      <w:szCs w:val="20"/>
    </w:rPr>
  </w:style>
  <w:style w:type="character" w:customStyle="1" w:styleId="FontStyle16">
    <w:name w:val="Font Style16"/>
    <w:basedOn w:val="a0"/>
    <w:uiPriority w:val="99"/>
    <w:rsid w:val="00980EE3"/>
    <w:rPr>
      <w:rFonts w:ascii="Times New Roman" w:hAnsi="Times New Roman" w:cs="Times New Roman"/>
      <w:sz w:val="18"/>
      <w:szCs w:val="18"/>
    </w:rPr>
  </w:style>
  <w:style w:type="character" w:customStyle="1" w:styleId="FontStyle14">
    <w:name w:val="Font Style14"/>
    <w:basedOn w:val="a0"/>
    <w:uiPriority w:val="99"/>
    <w:rsid w:val="00980EE3"/>
    <w:rPr>
      <w:rFonts w:ascii="Times New Roman" w:hAnsi="Times New Roman" w:cs="Times New Roman"/>
      <w:b/>
      <w:bCs/>
      <w:i/>
      <w:iCs/>
      <w:spacing w:val="10"/>
      <w:sz w:val="18"/>
      <w:szCs w:val="18"/>
    </w:rPr>
  </w:style>
  <w:style w:type="character" w:customStyle="1" w:styleId="FontStyle15">
    <w:name w:val="Font Style15"/>
    <w:basedOn w:val="a0"/>
    <w:uiPriority w:val="99"/>
    <w:rsid w:val="00980EE3"/>
    <w:rPr>
      <w:rFonts w:ascii="Times New Roman" w:hAnsi="Times New Roman" w:cs="Times New Roman"/>
      <w:spacing w:val="10"/>
      <w:sz w:val="18"/>
      <w:szCs w:val="18"/>
    </w:rPr>
  </w:style>
  <w:style w:type="character" w:customStyle="1" w:styleId="wmi-callto">
    <w:name w:val="wmi-callto"/>
    <w:basedOn w:val="a0"/>
    <w:rsid w:val="00980EE3"/>
  </w:style>
  <w:style w:type="paragraph" w:customStyle="1" w:styleId="18">
    <w:name w:val="Абзац списка1"/>
    <w:basedOn w:val="a"/>
    <w:rsid w:val="00980EE3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paragraph" w:customStyle="1" w:styleId="Default">
    <w:name w:val="Default"/>
    <w:rsid w:val="00980EE3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29">
    <w:name w:val="List 2"/>
    <w:basedOn w:val="a"/>
    <w:uiPriority w:val="99"/>
    <w:semiHidden/>
    <w:unhideWhenUsed/>
    <w:rsid w:val="00980EE3"/>
    <w:pPr>
      <w:ind w:left="566" w:hanging="283"/>
      <w:contextualSpacing/>
    </w:pPr>
  </w:style>
  <w:style w:type="numbering" w:customStyle="1" w:styleId="WW8Num1">
    <w:name w:val="WW8Num1"/>
    <w:rsid w:val="00980EE3"/>
    <w:pPr>
      <w:numPr>
        <w:numId w:val="17"/>
      </w:numPr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uiPriority="0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footnote text" w:uiPriority="0"/>
    <w:lsdException w:name="header" w:uiPriority="0"/>
    <w:lsdException w:name="footer" w:uiPriority="0"/>
    <w:lsdException w:name="caption" w:uiPriority="0" w:qFormat="1"/>
    <w:lsdException w:name="footnote reference" w:uiPriority="0"/>
    <w:lsdException w:name="page number" w:uiPriority="0"/>
    <w:lsdException w:name="List" w:uiPriority="0"/>
    <w:lsdException w:name="List Bullet" w:uiPriority="0"/>
    <w:lsdException w:name="List 3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List Continue" w:uiPriority="0"/>
    <w:lsdException w:name="List Continue 3" w:uiPriority="0"/>
    <w:lsdException w:name="Subtitle" w:semiHidden="0" w:uiPriority="0" w:unhideWhenUsed="0" w:qFormat="1"/>
    <w:lsdException w:name="Body Text 3" w:uiPriority="0"/>
    <w:lsdException w:name="Body Text Indent 2" w:uiPriority="0"/>
    <w:lsdException w:name="Body Text Indent 3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0EE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980EE3"/>
    <w:pPr>
      <w:keepNext/>
      <w:outlineLvl w:val="0"/>
    </w:pPr>
    <w:rPr>
      <w:b/>
      <w:bCs/>
    </w:rPr>
  </w:style>
  <w:style w:type="paragraph" w:styleId="2">
    <w:name w:val="heading 2"/>
    <w:basedOn w:val="a"/>
    <w:next w:val="a"/>
    <w:link w:val="20"/>
    <w:qFormat/>
    <w:rsid w:val="00980EE3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980EE3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980EE3"/>
    <w:pPr>
      <w:keepNext/>
      <w:outlineLvl w:val="3"/>
    </w:pPr>
    <w:rPr>
      <w:color w:val="000000"/>
      <w:sz w:val="28"/>
      <w:szCs w:val="28"/>
    </w:rPr>
  </w:style>
  <w:style w:type="paragraph" w:styleId="5">
    <w:name w:val="heading 5"/>
    <w:basedOn w:val="a"/>
    <w:next w:val="a"/>
    <w:link w:val="50"/>
    <w:qFormat/>
    <w:rsid w:val="00980EE3"/>
    <w:pPr>
      <w:tabs>
        <w:tab w:val="num" w:pos="720"/>
      </w:tabs>
      <w:suppressAutoHyphens/>
      <w:spacing w:before="240" w:after="60"/>
      <w:ind w:left="720" w:hanging="360"/>
      <w:outlineLvl w:val="4"/>
    </w:pPr>
    <w:rPr>
      <w:b/>
      <w:bCs/>
      <w:i/>
      <w:iCs/>
      <w:sz w:val="26"/>
      <w:szCs w:val="26"/>
      <w:lang w:eastAsia="ar-SA"/>
    </w:rPr>
  </w:style>
  <w:style w:type="paragraph" w:styleId="6">
    <w:name w:val="heading 6"/>
    <w:basedOn w:val="a"/>
    <w:next w:val="a"/>
    <w:link w:val="60"/>
    <w:qFormat/>
    <w:rsid w:val="00980EE3"/>
    <w:pPr>
      <w:keepNext/>
      <w:ind w:firstLine="709"/>
      <w:outlineLvl w:val="5"/>
    </w:pPr>
    <w:rPr>
      <w:sz w:val="28"/>
    </w:rPr>
  </w:style>
  <w:style w:type="paragraph" w:styleId="7">
    <w:name w:val="heading 7"/>
    <w:basedOn w:val="a"/>
    <w:next w:val="a"/>
    <w:link w:val="70"/>
    <w:qFormat/>
    <w:rsid w:val="00980EE3"/>
    <w:pPr>
      <w:keepNext/>
      <w:jc w:val="center"/>
      <w:outlineLvl w:val="6"/>
    </w:pPr>
    <w:rPr>
      <w:b/>
      <w:bCs/>
      <w:sz w:val="18"/>
    </w:rPr>
  </w:style>
  <w:style w:type="paragraph" w:styleId="8">
    <w:name w:val="heading 8"/>
    <w:basedOn w:val="a"/>
    <w:next w:val="a"/>
    <w:link w:val="80"/>
    <w:qFormat/>
    <w:rsid w:val="00980EE3"/>
    <w:pPr>
      <w:keepNext/>
      <w:outlineLvl w:val="7"/>
    </w:pPr>
    <w:rPr>
      <w:sz w:val="28"/>
      <w:szCs w:val="28"/>
    </w:rPr>
  </w:style>
  <w:style w:type="paragraph" w:styleId="9">
    <w:name w:val="heading 9"/>
    <w:basedOn w:val="a"/>
    <w:next w:val="a"/>
    <w:link w:val="90"/>
    <w:qFormat/>
    <w:rsid w:val="00980EE3"/>
    <w:pPr>
      <w:keepNext/>
      <w:tabs>
        <w:tab w:val="left" w:pos="2085"/>
      </w:tabs>
      <w:ind w:firstLine="720"/>
      <w:outlineLvl w:val="8"/>
    </w:pPr>
    <w:rPr>
      <w:b/>
      <w:color w:val="FF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980EE3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980EE3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980EE3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rsid w:val="00980EE3"/>
    <w:rPr>
      <w:rFonts w:ascii="Times New Roman" w:eastAsia="Times New Roman" w:hAnsi="Times New Roman" w:cs="Times New Roman"/>
      <w:color w:val="000000"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rsid w:val="00980EE3"/>
    <w:rPr>
      <w:rFonts w:ascii="Times New Roman" w:eastAsia="Times New Roman" w:hAnsi="Times New Roman" w:cs="Times New Roman"/>
      <w:b/>
      <w:bCs/>
      <w:i/>
      <w:iCs/>
      <w:sz w:val="26"/>
      <w:szCs w:val="26"/>
      <w:lang w:eastAsia="ar-SA"/>
    </w:rPr>
  </w:style>
  <w:style w:type="character" w:customStyle="1" w:styleId="60">
    <w:name w:val="Заголовок 6 Знак"/>
    <w:basedOn w:val="a0"/>
    <w:link w:val="6"/>
    <w:rsid w:val="00980EE3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70">
    <w:name w:val="Заголовок 7 Знак"/>
    <w:basedOn w:val="a0"/>
    <w:link w:val="7"/>
    <w:rsid w:val="00980EE3"/>
    <w:rPr>
      <w:rFonts w:ascii="Times New Roman" w:eastAsia="Times New Roman" w:hAnsi="Times New Roman" w:cs="Times New Roman"/>
      <w:b/>
      <w:bCs/>
      <w:sz w:val="18"/>
      <w:szCs w:val="24"/>
      <w:lang w:eastAsia="ru-RU"/>
    </w:rPr>
  </w:style>
  <w:style w:type="character" w:customStyle="1" w:styleId="80">
    <w:name w:val="Заголовок 8 Знак"/>
    <w:basedOn w:val="a0"/>
    <w:link w:val="8"/>
    <w:rsid w:val="00980EE3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90">
    <w:name w:val="Заголовок 9 Знак"/>
    <w:basedOn w:val="a0"/>
    <w:link w:val="9"/>
    <w:rsid w:val="00980EE3"/>
    <w:rPr>
      <w:rFonts w:ascii="Times New Roman" w:eastAsia="Times New Roman" w:hAnsi="Times New Roman" w:cs="Times New Roman"/>
      <w:b/>
      <w:color w:val="FF0000"/>
      <w:sz w:val="28"/>
      <w:szCs w:val="24"/>
      <w:lang w:eastAsia="ru-RU"/>
    </w:rPr>
  </w:style>
  <w:style w:type="paragraph" w:customStyle="1" w:styleId="11">
    <w:name w:val="Внутренний заголовок 1 уровня"/>
    <w:basedOn w:val="a"/>
    <w:next w:val="a"/>
    <w:rsid w:val="00980EE3"/>
    <w:pPr>
      <w:spacing w:before="120" w:after="120" w:line="360" w:lineRule="auto"/>
      <w:jc w:val="both"/>
    </w:pPr>
    <w:rPr>
      <w:b/>
      <w:szCs w:val="20"/>
    </w:rPr>
  </w:style>
  <w:style w:type="paragraph" w:styleId="a3">
    <w:name w:val="Title"/>
    <w:basedOn w:val="a"/>
    <w:link w:val="a4"/>
    <w:qFormat/>
    <w:rsid w:val="00980EE3"/>
    <w:pPr>
      <w:jc w:val="center"/>
    </w:pPr>
    <w:rPr>
      <w:b/>
      <w:bCs/>
    </w:rPr>
  </w:style>
  <w:style w:type="character" w:customStyle="1" w:styleId="a4">
    <w:name w:val="Название Знак"/>
    <w:basedOn w:val="a0"/>
    <w:link w:val="a3"/>
    <w:rsid w:val="00980EE3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5">
    <w:name w:val="Body Text Indent"/>
    <w:basedOn w:val="a"/>
    <w:link w:val="a6"/>
    <w:rsid w:val="00980EE3"/>
    <w:pPr>
      <w:ind w:left="360"/>
    </w:pPr>
    <w:rPr>
      <w:sz w:val="20"/>
    </w:rPr>
  </w:style>
  <w:style w:type="character" w:customStyle="1" w:styleId="a6">
    <w:name w:val="Основной текст с отступом Знак"/>
    <w:basedOn w:val="a0"/>
    <w:link w:val="a5"/>
    <w:rsid w:val="00980EE3"/>
    <w:rPr>
      <w:rFonts w:ascii="Times New Roman" w:eastAsia="Times New Roman" w:hAnsi="Times New Roman" w:cs="Times New Roman"/>
      <w:sz w:val="20"/>
      <w:szCs w:val="24"/>
      <w:lang w:eastAsia="ru-RU"/>
    </w:rPr>
  </w:style>
  <w:style w:type="paragraph" w:styleId="21">
    <w:name w:val="Body Text Indent 2"/>
    <w:basedOn w:val="a"/>
    <w:link w:val="22"/>
    <w:rsid w:val="00980EE3"/>
    <w:pPr>
      <w:ind w:firstLine="900"/>
      <w:jc w:val="both"/>
    </w:pPr>
    <w:rPr>
      <w:sz w:val="20"/>
    </w:rPr>
  </w:style>
  <w:style w:type="character" w:customStyle="1" w:styleId="22">
    <w:name w:val="Основной текст с отступом 2 Знак"/>
    <w:basedOn w:val="a0"/>
    <w:link w:val="21"/>
    <w:rsid w:val="00980EE3"/>
    <w:rPr>
      <w:rFonts w:ascii="Times New Roman" w:eastAsia="Times New Roman" w:hAnsi="Times New Roman" w:cs="Times New Roman"/>
      <w:sz w:val="20"/>
      <w:szCs w:val="24"/>
      <w:lang w:eastAsia="ru-RU"/>
    </w:rPr>
  </w:style>
  <w:style w:type="paragraph" w:styleId="a7">
    <w:name w:val="footer"/>
    <w:basedOn w:val="a"/>
    <w:link w:val="a8"/>
    <w:rsid w:val="00980EE3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rsid w:val="00980EE3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page number"/>
    <w:basedOn w:val="a0"/>
    <w:rsid w:val="00980EE3"/>
  </w:style>
  <w:style w:type="paragraph" w:customStyle="1" w:styleId="Style2">
    <w:name w:val="Style2"/>
    <w:basedOn w:val="a"/>
    <w:rsid w:val="00980EE3"/>
    <w:pPr>
      <w:widowControl w:val="0"/>
      <w:autoSpaceDE w:val="0"/>
      <w:autoSpaceDN w:val="0"/>
      <w:adjustRightInd w:val="0"/>
      <w:spacing w:line="277" w:lineRule="exact"/>
    </w:pPr>
  </w:style>
  <w:style w:type="paragraph" w:customStyle="1" w:styleId="aa">
    <w:name w:val="Краткий обратный адрес"/>
    <w:basedOn w:val="a"/>
    <w:rsid w:val="00980EE3"/>
    <w:pPr>
      <w:suppressAutoHyphens/>
    </w:pPr>
    <w:rPr>
      <w:lang w:eastAsia="ar-SA"/>
    </w:rPr>
  </w:style>
  <w:style w:type="character" w:customStyle="1" w:styleId="WW8Num7z0">
    <w:name w:val="WW8Num7z0"/>
    <w:rsid w:val="00980EE3"/>
    <w:rPr>
      <w:i/>
    </w:rPr>
  </w:style>
  <w:style w:type="character" w:customStyle="1" w:styleId="WW8Num8z0">
    <w:name w:val="WW8Num8z0"/>
    <w:rsid w:val="00980EE3"/>
    <w:rPr>
      <w:i/>
    </w:rPr>
  </w:style>
  <w:style w:type="character" w:customStyle="1" w:styleId="WW8Num16z0">
    <w:name w:val="WW8Num16z0"/>
    <w:rsid w:val="00980EE3"/>
    <w:rPr>
      <w:i/>
    </w:rPr>
  </w:style>
  <w:style w:type="character" w:customStyle="1" w:styleId="WW8Num18z0">
    <w:name w:val="WW8Num18z0"/>
    <w:rsid w:val="00980EE3"/>
    <w:rPr>
      <w:sz w:val="28"/>
    </w:rPr>
  </w:style>
  <w:style w:type="character" w:customStyle="1" w:styleId="WW8Num20z0">
    <w:name w:val="WW8Num20z0"/>
    <w:rsid w:val="00980EE3"/>
    <w:rPr>
      <w:sz w:val="24"/>
    </w:rPr>
  </w:style>
  <w:style w:type="character" w:customStyle="1" w:styleId="WW8Num24z0">
    <w:name w:val="WW8Num24z0"/>
    <w:rsid w:val="00980EE3"/>
    <w:rPr>
      <w:sz w:val="28"/>
    </w:rPr>
  </w:style>
  <w:style w:type="paragraph" w:customStyle="1" w:styleId="ab">
    <w:name w:val="Заголовок"/>
    <w:basedOn w:val="a"/>
    <w:next w:val="ac"/>
    <w:rsid w:val="00980EE3"/>
    <w:pPr>
      <w:keepNext/>
      <w:suppressAutoHyphens/>
      <w:spacing w:before="240" w:after="120"/>
    </w:pPr>
    <w:rPr>
      <w:rFonts w:ascii="Arial" w:eastAsia="Lucida Sans Unicode" w:hAnsi="Arial" w:cs="Tahoma"/>
      <w:sz w:val="28"/>
      <w:szCs w:val="28"/>
      <w:lang w:eastAsia="ar-SA"/>
    </w:rPr>
  </w:style>
  <w:style w:type="paragraph" w:styleId="ac">
    <w:name w:val="Body Text"/>
    <w:basedOn w:val="a"/>
    <w:link w:val="ad"/>
    <w:rsid w:val="00980EE3"/>
    <w:pPr>
      <w:suppressAutoHyphens/>
      <w:spacing w:after="120"/>
    </w:pPr>
    <w:rPr>
      <w:lang w:eastAsia="ar-SA"/>
    </w:rPr>
  </w:style>
  <w:style w:type="character" w:customStyle="1" w:styleId="ad">
    <w:name w:val="Основной текст Знак"/>
    <w:basedOn w:val="a0"/>
    <w:link w:val="ac"/>
    <w:rsid w:val="00980EE3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e">
    <w:name w:val="List"/>
    <w:basedOn w:val="a"/>
    <w:semiHidden/>
    <w:rsid w:val="00980EE3"/>
    <w:pPr>
      <w:suppressAutoHyphens/>
      <w:ind w:left="283" w:hanging="283"/>
    </w:pPr>
    <w:rPr>
      <w:lang w:eastAsia="ar-SA"/>
    </w:rPr>
  </w:style>
  <w:style w:type="paragraph" w:styleId="12">
    <w:name w:val="index 1"/>
    <w:basedOn w:val="a"/>
    <w:next w:val="a"/>
    <w:autoRedefine/>
    <w:semiHidden/>
    <w:rsid w:val="00980EE3"/>
    <w:pPr>
      <w:suppressAutoHyphens/>
      <w:ind w:left="240" w:hanging="240"/>
    </w:pPr>
    <w:rPr>
      <w:lang w:eastAsia="ar-SA"/>
    </w:rPr>
  </w:style>
  <w:style w:type="paragraph" w:styleId="af">
    <w:name w:val="header"/>
    <w:basedOn w:val="a"/>
    <w:link w:val="af0"/>
    <w:rsid w:val="00980EE3"/>
    <w:pPr>
      <w:tabs>
        <w:tab w:val="center" w:pos="4677"/>
        <w:tab w:val="right" w:pos="9355"/>
      </w:tabs>
      <w:suppressAutoHyphens/>
    </w:pPr>
    <w:rPr>
      <w:lang w:eastAsia="ar-SA"/>
    </w:rPr>
  </w:style>
  <w:style w:type="character" w:customStyle="1" w:styleId="af0">
    <w:name w:val="Верхний колонтитул Знак"/>
    <w:basedOn w:val="a0"/>
    <w:link w:val="af"/>
    <w:rsid w:val="00980EE3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f1">
    <w:name w:val="List Continue"/>
    <w:basedOn w:val="a"/>
    <w:semiHidden/>
    <w:rsid w:val="00980EE3"/>
    <w:pPr>
      <w:suppressAutoHyphens/>
      <w:spacing w:after="120"/>
      <w:ind w:left="283"/>
    </w:pPr>
    <w:rPr>
      <w:lang w:eastAsia="ar-SA"/>
    </w:rPr>
  </w:style>
  <w:style w:type="paragraph" w:styleId="af2">
    <w:name w:val="Subtitle"/>
    <w:basedOn w:val="ab"/>
    <w:next w:val="ac"/>
    <w:link w:val="af3"/>
    <w:qFormat/>
    <w:rsid w:val="00980EE3"/>
    <w:pPr>
      <w:jc w:val="center"/>
    </w:pPr>
    <w:rPr>
      <w:i/>
      <w:iCs/>
    </w:rPr>
  </w:style>
  <w:style w:type="character" w:customStyle="1" w:styleId="af3">
    <w:name w:val="Подзаголовок Знак"/>
    <w:basedOn w:val="a0"/>
    <w:link w:val="af2"/>
    <w:rsid w:val="00980EE3"/>
    <w:rPr>
      <w:rFonts w:ascii="Arial" w:eastAsia="Lucida Sans Unicode" w:hAnsi="Arial" w:cs="Tahoma"/>
      <w:i/>
      <w:iCs/>
      <w:sz w:val="28"/>
      <w:szCs w:val="28"/>
      <w:lang w:eastAsia="ar-SA"/>
    </w:rPr>
  </w:style>
  <w:style w:type="paragraph" w:styleId="31">
    <w:name w:val="List 3"/>
    <w:basedOn w:val="a"/>
    <w:semiHidden/>
    <w:rsid w:val="00980EE3"/>
    <w:pPr>
      <w:suppressAutoHyphens/>
      <w:ind w:left="849" w:hanging="283"/>
    </w:pPr>
    <w:rPr>
      <w:lang w:eastAsia="ar-SA"/>
    </w:rPr>
  </w:style>
  <w:style w:type="paragraph" w:styleId="32">
    <w:name w:val="List Continue 3"/>
    <w:basedOn w:val="a"/>
    <w:semiHidden/>
    <w:rsid w:val="00980EE3"/>
    <w:pPr>
      <w:suppressAutoHyphens/>
      <w:spacing w:after="120"/>
      <w:ind w:left="849"/>
    </w:pPr>
    <w:rPr>
      <w:lang w:eastAsia="ar-SA"/>
    </w:rPr>
  </w:style>
  <w:style w:type="paragraph" w:styleId="af4">
    <w:name w:val="Normal Indent"/>
    <w:basedOn w:val="a"/>
    <w:semiHidden/>
    <w:rsid w:val="00980EE3"/>
    <w:pPr>
      <w:suppressAutoHyphens/>
      <w:ind w:left="708"/>
    </w:pPr>
    <w:rPr>
      <w:lang w:eastAsia="ar-SA"/>
    </w:rPr>
  </w:style>
  <w:style w:type="paragraph" w:styleId="af5">
    <w:name w:val="Normal (Web)"/>
    <w:basedOn w:val="a"/>
    <w:uiPriority w:val="99"/>
    <w:semiHidden/>
    <w:rsid w:val="00980EE3"/>
    <w:pPr>
      <w:spacing w:before="100" w:beforeAutospacing="1" w:after="100" w:afterAutospacing="1"/>
    </w:pPr>
  </w:style>
  <w:style w:type="paragraph" w:styleId="af6">
    <w:name w:val="footnote text"/>
    <w:basedOn w:val="a"/>
    <w:link w:val="af7"/>
    <w:semiHidden/>
    <w:rsid w:val="00980EE3"/>
    <w:rPr>
      <w:sz w:val="20"/>
      <w:szCs w:val="20"/>
    </w:rPr>
  </w:style>
  <w:style w:type="character" w:customStyle="1" w:styleId="af7">
    <w:name w:val="Текст сноски Знак"/>
    <w:basedOn w:val="a0"/>
    <w:link w:val="af6"/>
    <w:semiHidden/>
    <w:rsid w:val="00980EE3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8">
    <w:name w:val="footnote reference"/>
    <w:basedOn w:val="a0"/>
    <w:semiHidden/>
    <w:rsid w:val="00980EE3"/>
    <w:rPr>
      <w:vertAlign w:val="superscript"/>
    </w:rPr>
  </w:style>
  <w:style w:type="paragraph" w:customStyle="1" w:styleId="13">
    <w:name w:val="Без интервала1"/>
    <w:qFormat/>
    <w:rsid w:val="00980EE3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14">
    <w:name w:val="Знак Знак1"/>
    <w:basedOn w:val="a0"/>
    <w:semiHidden/>
    <w:rsid w:val="00980EE3"/>
    <w:rPr>
      <w:sz w:val="24"/>
      <w:szCs w:val="24"/>
      <w:lang w:val="ru-RU" w:eastAsia="ar-SA" w:bidi="ar-SA"/>
    </w:rPr>
  </w:style>
  <w:style w:type="character" w:customStyle="1" w:styleId="af9">
    <w:name w:val="Знак Знак"/>
    <w:basedOn w:val="a0"/>
    <w:rsid w:val="00980EE3"/>
    <w:rPr>
      <w:sz w:val="24"/>
      <w:szCs w:val="24"/>
      <w:lang w:val="ru-RU" w:eastAsia="ru-RU" w:bidi="ar-SA"/>
    </w:rPr>
  </w:style>
  <w:style w:type="paragraph" w:styleId="33">
    <w:name w:val="Body Text Indent 3"/>
    <w:basedOn w:val="a"/>
    <w:link w:val="34"/>
    <w:rsid w:val="00980EE3"/>
    <w:pPr>
      <w:ind w:firstLine="851"/>
      <w:jc w:val="center"/>
    </w:pPr>
    <w:rPr>
      <w:b/>
      <w:bCs/>
      <w:sz w:val="28"/>
    </w:rPr>
  </w:style>
  <w:style w:type="character" w:customStyle="1" w:styleId="34">
    <w:name w:val="Основной текст с отступом 3 Знак"/>
    <w:basedOn w:val="a0"/>
    <w:link w:val="33"/>
    <w:rsid w:val="00980EE3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23">
    <w:name w:val="Body Text 2"/>
    <w:basedOn w:val="a"/>
    <w:link w:val="24"/>
    <w:uiPriority w:val="99"/>
    <w:rsid w:val="00980EE3"/>
    <w:rPr>
      <w:color w:val="FF0000"/>
    </w:rPr>
  </w:style>
  <w:style w:type="character" w:customStyle="1" w:styleId="24">
    <w:name w:val="Основной текст 2 Знак"/>
    <w:basedOn w:val="a0"/>
    <w:link w:val="23"/>
    <w:uiPriority w:val="99"/>
    <w:rsid w:val="00980EE3"/>
    <w:rPr>
      <w:rFonts w:ascii="Times New Roman" w:eastAsia="Times New Roman" w:hAnsi="Times New Roman" w:cs="Times New Roman"/>
      <w:color w:val="FF0000"/>
      <w:sz w:val="24"/>
      <w:szCs w:val="24"/>
      <w:lang w:eastAsia="ru-RU"/>
    </w:rPr>
  </w:style>
  <w:style w:type="paragraph" w:styleId="35">
    <w:name w:val="Body Text 3"/>
    <w:basedOn w:val="a"/>
    <w:link w:val="36"/>
    <w:rsid w:val="00980EE3"/>
    <w:rPr>
      <w:color w:val="FF0000"/>
      <w:sz w:val="28"/>
    </w:rPr>
  </w:style>
  <w:style w:type="character" w:customStyle="1" w:styleId="36">
    <w:name w:val="Основной текст 3 Знак"/>
    <w:basedOn w:val="a0"/>
    <w:link w:val="35"/>
    <w:rsid w:val="00980EE3"/>
    <w:rPr>
      <w:rFonts w:ascii="Times New Roman" w:eastAsia="Times New Roman" w:hAnsi="Times New Roman" w:cs="Times New Roman"/>
      <w:color w:val="FF0000"/>
      <w:sz w:val="28"/>
      <w:szCs w:val="24"/>
      <w:lang w:eastAsia="ru-RU"/>
    </w:rPr>
  </w:style>
  <w:style w:type="character" w:customStyle="1" w:styleId="val">
    <w:name w:val="val"/>
    <w:basedOn w:val="a0"/>
    <w:rsid w:val="00980EE3"/>
  </w:style>
  <w:style w:type="character" w:styleId="afa">
    <w:name w:val="Hyperlink"/>
    <w:basedOn w:val="a0"/>
    <w:uiPriority w:val="99"/>
    <w:rsid w:val="00980EE3"/>
    <w:rPr>
      <w:color w:val="0000FF"/>
      <w:u w:val="single"/>
    </w:rPr>
  </w:style>
  <w:style w:type="paragraph" w:styleId="afb">
    <w:name w:val="Plain Text"/>
    <w:basedOn w:val="a"/>
    <w:link w:val="afc"/>
    <w:semiHidden/>
    <w:rsid w:val="00980EE3"/>
    <w:rPr>
      <w:rFonts w:ascii="Courier New" w:hAnsi="Courier New"/>
      <w:sz w:val="20"/>
      <w:szCs w:val="20"/>
      <w:lang w:val="en-US"/>
    </w:rPr>
  </w:style>
  <w:style w:type="character" w:customStyle="1" w:styleId="afc">
    <w:name w:val="Текст Знак"/>
    <w:basedOn w:val="a0"/>
    <w:link w:val="afb"/>
    <w:semiHidden/>
    <w:rsid w:val="00980EE3"/>
    <w:rPr>
      <w:rFonts w:ascii="Courier New" w:eastAsia="Times New Roman" w:hAnsi="Courier New" w:cs="Times New Roman"/>
      <w:sz w:val="20"/>
      <w:szCs w:val="20"/>
      <w:lang w:val="en-US" w:eastAsia="ru-RU"/>
    </w:rPr>
  </w:style>
  <w:style w:type="paragraph" w:customStyle="1" w:styleId="ConsPlusNonformat">
    <w:name w:val="ConsPlusNonformat"/>
    <w:rsid w:val="00980EE3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Normal">
    <w:name w:val="ConsPlusNormal"/>
    <w:rsid w:val="00980EE3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MS Mincho" w:hAnsi="Arial" w:cs="Arial"/>
      <w:sz w:val="20"/>
      <w:szCs w:val="20"/>
      <w:lang w:eastAsia="ja-JP"/>
    </w:rPr>
  </w:style>
  <w:style w:type="character" w:styleId="afd">
    <w:name w:val="FollowedHyperlink"/>
    <w:basedOn w:val="a0"/>
    <w:semiHidden/>
    <w:rsid w:val="00980EE3"/>
    <w:rPr>
      <w:color w:val="800080"/>
      <w:u w:val="single"/>
    </w:rPr>
  </w:style>
  <w:style w:type="paragraph" w:customStyle="1" w:styleId="15">
    <w:name w:val="Обычный1"/>
    <w:rsid w:val="00980EE3"/>
    <w:pPr>
      <w:spacing w:before="100" w:after="100" w:line="240" w:lineRule="auto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customStyle="1" w:styleId="western">
    <w:name w:val="western"/>
    <w:basedOn w:val="a"/>
    <w:rsid w:val="00980EE3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customStyle="1" w:styleId="xl24">
    <w:name w:val="xl24"/>
    <w:basedOn w:val="a"/>
    <w:rsid w:val="00980EE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</w:rPr>
  </w:style>
  <w:style w:type="paragraph" w:customStyle="1" w:styleId="xl25">
    <w:name w:val="xl25"/>
    <w:basedOn w:val="a"/>
    <w:rsid w:val="00980EE3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b/>
      <w:bCs/>
    </w:rPr>
  </w:style>
  <w:style w:type="paragraph" w:customStyle="1" w:styleId="xl26">
    <w:name w:val="xl26"/>
    <w:basedOn w:val="a"/>
    <w:rsid w:val="00980EE3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</w:rPr>
  </w:style>
  <w:style w:type="paragraph" w:customStyle="1" w:styleId="xl27">
    <w:name w:val="xl27"/>
    <w:basedOn w:val="a"/>
    <w:rsid w:val="00980EE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customStyle="1" w:styleId="xl28">
    <w:name w:val="xl28"/>
    <w:basedOn w:val="a"/>
    <w:rsid w:val="00980EE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</w:rPr>
  </w:style>
  <w:style w:type="paragraph" w:customStyle="1" w:styleId="xl29">
    <w:name w:val="xl29"/>
    <w:basedOn w:val="a"/>
    <w:rsid w:val="00980EE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</w:rPr>
  </w:style>
  <w:style w:type="paragraph" w:customStyle="1" w:styleId="xl30">
    <w:name w:val="xl30"/>
    <w:basedOn w:val="a"/>
    <w:rsid w:val="00980EE3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b/>
      <w:bCs/>
    </w:rPr>
  </w:style>
  <w:style w:type="paragraph" w:customStyle="1" w:styleId="xl31">
    <w:name w:val="xl31"/>
    <w:basedOn w:val="a"/>
    <w:rsid w:val="00980EE3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b/>
      <w:bCs/>
    </w:rPr>
  </w:style>
  <w:style w:type="paragraph" w:customStyle="1" w:styleId="xl32">
    <w:name w:val="xl32"/>
    <w:basedOn w:val="a"/>
    <w:rsid w:val="00980EE3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b/>
      <w:bCs/>
    </w:rPr>
  </w:style>
  <w:style w:type="paragraph" w:customStyle="1" w:styleId="xl33">
    <w:name w:val="xl33"/>
    <w:basedOn w:val="a"/>
    <w:rsid w:val="00980EE3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b/>
      <w:bCs/>
    </w:rPr>
  </w:style>
  <w:style w:type="paragraph" w:customStyle="1" w:styleId="xl34">
    <w:name w:val="xl34"/>
    <w:basedOn w:val="a"/>
    <w:rsid w:val="00980EE3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b/>
      <w:bCs/>
    </w:rPr>
  </w:style>
  <w:style w:type="paragraph" w:customStyle="1" w:styleId="xl35">
    <w:name w:val="xl35"/>
    <w:basedOn w:val="a"/>
    <w:rsid w:val="00980EE3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b/>
      <w:bCs/>
    </w:rPr>
  </w:style>
  <w:style w:type="paragraph" w:customStyle="1" w:styleId="xl36">
    <w:name w:val="xl36"/>
    <w:basedOn w:val="a"/>
    <w:rsid w:val="00980EE3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customStyle="1" w:styleId="xl37">
    <w:name w:val="xl37"/>
    <w:basedOn w:val="a"/>
    <w:rsid w:val="00980EE3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customStyle="1" w:styleId="xl38">
    <w:name w:val="xl38"/>
    <w:basedOn w:val="a"/>
    <w:rsid w:val="00980EE3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b/>
      <w:bCs/>
    </w:rPr>
  </w:style>
  <w:style w:type="paragraph" w:customStyle="1" w:styleId="xl39">
    <w:name w:val="xl39"/>
    <w:basedOn w:val="a"/>
    <w:rsid w:val="00980EE3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character" w:customStyle="1" w:styleId="bigger1">
    <w:name w:val="bigger1"/>
    <w:basedOn w:val="a0"/>
    <w:rsid w:val="00980EE3"/>
    <w:rPr>
      <w:rFonts w:cs="Times New Roman"/>
      <w:sz w:val="27"/>
      <w:szCs w:val="27"/>
    </w:rPr>
  </w:style>
  <w:style w:type="character" w:customStyle="1" w:styleId="afe">
    <w:name w:val="Основной шрифт"/>
    <w:rsid w:val="00980EE3"/>
  </w:style>
  <w:style w:type="paragraph" w:styleId="aff">
    <w:name w:val="Balloon Text"/>
    <w:basedOn w:val="a"/>
    <w:link w:val="aff0"/>
    <w:uiPriority w:val="99"/>
    <w:semiHidden/>
    <w:rsid w:val="00980EE3"/>
    <w:rPr>
      <w:rFonts w:ascii="Tahoma" w:hAnsi="Tahoma" w:cs="Tahoma"/>
      <w:sz w:val="16"/>
      <w:szCs w:val="16"/>
    </w:rPr>
  </w:style>
  <w:style w:type="character" w:customStyle="1" w:styleId="aff0">
    <w:name w:val="Текст выноски Знак"/>
    <w:basedOn w:val="a0"/>
    <w:link w:val="aff"/>
    <w:uiPriority w:val="99"/>
    <w:semiHidden/>
    <w:rsid w:val="00980EE3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IacaaieaAeaau">
    <w:name w:val="Iacaaiea Aeaau"/>
    <w:rsid w:val="00980EE3"/>
    <w:pPr>
      <w:spacing w:after="0" w:line="480" w:lineRule="auto"/>
      <w:jc w:val="center"/>
    </w:pPr>
    <w:rPr>
      <w:rFonts w:ascii="Times New Roman" w:eastAsia="Times New Roman" w:hAnsi="Times New Roman" w:cs="Times New Roman"/>
      <w:b/>
      <w:noProof/>
      <w:sz w:val="28"/>
      <w:szCs w:val="20"/>
      <w:lang w:eastAsia="ru-RU"/>
    </w:rPr>
  </w:style>
  <w:style w:type="character" w:styleId="aff1">
    <w:name w:val="Emphasis"/>
    <w:basedOn w:val="a0"/>
    <w:uiPriority w:val="20"/>
    <w:qFormat/>
    <w:rsid w:val="00980EE3"/>
    <w:rPr>
      <w:i/>
      <w:iCs/>
    </w:rPr>
  </w:style>
  <w:style w:type="paragraph" w:customStyle="1" w:styleId="Standard">
    <w:name w:val="Standard"/>
    <w:rsid w:val="00980EE3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Times New Roman"/>
      <w:kern w:val="3"/>
      <w:sz w:val="24"/>
      <w:szCs w:val="24"/>
      <w:lang w:eastAsia="zh-CN"/>
    </w:rPr>
  </w:style>
  <w:style w:type="paragraph" w:styleId="aff2">
    <w:name w:val="No Spacing"/>
    <w:uiPriority w:val="1"/>
    <w:qFormat/>
    <w:rsid w:val="00980EE3"/>
    <w:pPr>
      <w:spacing w:after="0" w:line="240" w:lineRule="auto"/>
    </w:pPr>
    <w:rPr>
      <w:rFonts w:ascii="Calibri" w:eastAsia="Calibri" w:hAnsi="Calibri" w:cs="Times New Roman"/>
    </w:rPr>
  </w:style>
  <w:style w:type="paragraph" w:styleId="aff3">
    <w:name w:val="caption"/>
    <w:basedOn w:val="a"/>
    <w:next w:val="a"/>
    <w:qFormat/>
    <w:rsid w:val="00980EE3"/>
    <w:pPr>
      <w:spacing w:line="360" w:lineRule="auto"/>
      <w:jc w:val="center"/>
    </w:pPr>
    <w:rPr>
      <w:sz w:val="28"/>
      <w:szCs w:val="28"/>
    </w:rPr>
  </w:style>
  <w:style w:type="paragraph" w:styleId="aff4">
    <w:name w:val="List Paragraph"/>
    <w:basedOn w:val="a"/>
    <w:uiPriority w:val="34"/>
    <w:qFormat/>
    <w:rsid w:val="00980EE3"/>
    <w:pPr>
      <w:ind w:left="720"/>
    </w:pPr>
  </w:style>
  <w:style w:type="paragraph" w:styleId="aff5">
    <w:name w:val="List Bullet"/>
    <w:basedOn w:val="a"/>
    <w:semiHidden/>
    <w:rsid w:val="00980EE3"/>
    <w:pPr>
      <w:tabs>
        <w:tab w:val="num" w:pos="360"/>
      </w:tabs>
      <w:ind w:left="360" w:hanging="360"/>
    </w:pPr>
  </w:style>
  <w:style w:type="character" w:customStyle="1" w:styleId="FontStyle11">
    <w:name w:val="Font Style11"/>
    <w:basedOn w:val="a0"/>
    <w:rsid w:val="00980EE3"/>
    <w:rPr>
      <w:rFonts w:ascii="Times New Roman" w:hAnsi="Times New Roman" w:cs="Times New Roman" w:hint="default"/>
      <w:sz w:val="22"/>
      <w:szCs w:val="22"/>
    </w:rPr>
  </w:style>
  <w:style w:type="character" w:customStyle="1" w:styleId="FontStyle13">
    <w:name w:val="Font Style13"/>
    <w:basedOn w:val="a0"/>
    <w:rsid w:val="00980EE3"/>
    <w:rPr>
      <w:rFonts w:ascii="Times New Roman" w:hAnsi="Times New Roman" w:cs="Times New Roman" w:hint="default"/>
      <w:i/>
      <w:iCs/>
      <w:sz w:val="22"/>
      <w:szCs w:val="22"/>
    </w:rPr>
  </w:style>
  <w:style w:type="paragraph" w:customStyle="1" w:styleId="Style3">
    <w:name w:val="Style3"/>
    <w:basedOn w:val="a"/>
    <w:rsid w:val="00980EE3"/>
    <w:pPr>
      <w:widowControl w:val="0"/>
      <w:autoSpaceDE w:val="0"/>
      <w:autoSpaceDN w:val="0"/>
      <w:adjustRightInd w:val="0"/>
      <w:spacing w:line="276" w:lineRule="exact"/>
    </w:pPr>
  </w:style>
  <w:style w:type="character" w:customStyle="1" w:styleId="FontStyle82">
    <w:name w:val="Font Style82"/>
    <w:basedOn w:val="a0"/>
    <w:rsid w:val="00980EE3"/>
    <w:rPr>
      <w:rFonts w:ascii="Times New Roman" w:hAnsi="Times New Roman" w:cs="Times New Roman"/>
      <w:sz w:val="18"/>
      <w:szCs w:val="18"/>
    </w:rPr>
  </w:style>
  <w:style w:type="paragraph" w:customStyle="1" w:styleId="16">
    <w:name w:val="Цитата1"/>
    <w:basedOn w:val="a"/>
    <w:rsid w:val="00980EE3"/>
    <w:pPr>
      <w:spacing w:line="360" w:lineRule="auto"/>
      <w:ind w:left="-284" w:right="-1" w:firstLine="284"/>
      <w:jc w:val="both"/>
    </w:pPr>
    <w:rPr>
      <w:szCs w:val="20"/>
    </w:rPr>
  </w:style>
  <w:style w:type="paragraph" w:customStyle="1" w:styleId="aff6">
    <w:name w:val="Îáû÷íûé"/>
    <w:rsid w:val="00980EE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ff7">
    <w:name w:val="таблица"/>
    <w:basedOn w:val="a5"/>
    <w:rsid w:val="00980EE3"/>
    <w:pPr>
      <w:ind w:left="0"/>
      <w:jc w:val="center"/>
    </w:pPr>
    <w:rPr>
      <w:sz w:val="24"/>
    </w:rPr>
  </w:style>
  <w:style w:type="character" w:customStyle="1" w:styleId="apple-converted-space">
    <w:name w:val="apple-converted-space"/>
    <w:basedOn w:val="a0"/>
    <w:rsid w:val="00980EE3"/>
  </w:style>
  <w:style w:type="table" w:styleId="aff8">
    <w:name w:val="Table Grid"/>
    <w:basedOn w:val="a1"/>
    <w:uiPriority w:val="59"/>
    <w:rsid w:val="00980EE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9">
    <w:name w:val="Strong"/>
    <w:basedOn w:val="a0"/>
    <w:uiPriority w:val="22"/>
    <w:qFormat/>
    <w:rsid w:val="00980EE3"/>
    <w:rPr>
      <w:b/>
      <w:bCs/>
    </w:rPr>
  </w:style>
  <w:style w:type="table" w:customStyle="1" w:styleId="110">
    <w:name w:val="Средняя сетка 11"/>
    <w:basedOn w:val="a1"/>
    <w:uiPriority w:val="67"/>
    <w:rsid w:val="00980EE3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Ind w:w="0" w:type="dxa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  <w:insideV w:val="single" w:sz="8" w:space="0" w:color="40404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/>
      </w:tcPr>
    </w:tblStylePr>
    <w:tblStylePr w:type="band1Horz">
      <w:tblPr/>
      <w:tcPr>
        <w:shd w:val="clear" w:color="auto" w:fill="808080"/>
      </w:tcPr>
    </w:tblStylePr>
  </w:style>
  <w:style w:type="character" w:customStyle="1" w:styleId="st">
    <w:name w:val="st"/>
    <w:basedOn w:val="a0"/>
    <w:rsid w:val="00980EE3"/>
  </w:style>
  <w:style w:type="paragraph" w:customStyle="1" w:styleId="25">
    <w:name w:val="Обычный2"/>
    <w:rsid w:val="00980EE3"/>
    <w:pPr>
      <w:spacing w:before="100" w:after="100" w:line="240" w:lineRule="auto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customStyle="1" w:styleId="17">
    <w:name w:val="Звичайний1"/>
    <w:rsid w:val="00980EE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310">
    <w:name w:val="Основний текст з відступом 31"/>
    <w:basedOn w:val="a"/>
    <w:rsid w:val="00980EE3"/>
    <w:pPr>
      <w:suppressAutoHyphens/>
      <w:spacing w:after="120"/>
      <w:ind w:left="283"/>
    </w:pPr>
    <w:rPr>
      <w:sz w:val="16"/>
      <w:szCs w:val="16"/>
      <w:lang w:eastAsia="zh-CN"/>
    </w:rPr>
  </w:style>
  <w:style w:type="character" w:customStyle="1" w:styleId="rmctyorj1">
    <w:name w:val="rmctyorj1"/>
    <w:basedOn w:val="a0"/>
    <w:rsid w:val="00980EE3"/>
  </w:style>
  <w:style w:type="paragraph" w:customStyle="1" w:styleId="26">
    <w:name w:val="Цитата2"/>
    <w:basedOn w:val="a"/>
    <w:rsid w:val="00980EE3"/>
    <w:pPr>
      <w:spacing w:line="360" w:lineRule="auto"/>
      <w:ind w:left="-284" w:right="-1" w:firstLine="284"/>
      <w:jc w:val="both"/>
    </w:pPr>
    <w:rPr>
      <w:szCs w:val="20"/>
    </w:rPr>
  </w:style>
  <w:style w:type="character" w:customStyle="1" w:styleId="hl">
    <w:name w:val="hl"/>
    <w:rsid w:val="00980EE3"/>
  </w:style>
  <w:style w:type="character" w:customStyle="1" w:styleId="w">
    <w:name w:val="w"/>
    <w:basedOn w:val="a0"/>
    <w:rsid w:val="00980EE3"/>
  </w:style>
  <w:style w:type="paragraph" w:customStyle="1" w:styleId="p1">
    <w:name w:val="p1"/>
    <w:basedOn w:val="a"/>
    <w:rsid w:val="00980EE3"/>
    <w:pPr>
      <w:spacing w:before="100" w:beforeAutospacing="1" w:after="100" w:afterAutospacing="1"/>
    </w:pPr>
  </w:style>
  <w:style w:type="character" w:customStyle="1" w:styleId="s1">
    <w:name w:val="s1"/>
    <w:basedOn w:val="a0"/>
    <w:rsid w:val="00980EE3"/>
  </w:style>
  <w:style w:type="character" w:customStyle="1" w:styleId="s3">
    <w:name w:val="s3"/>
    <w:basedOn w:val="a0"/>
    <w:rsid w:val="00980EE3"/>
  </w:style>
  <w:style w:type="paragraph" w:customStyle="1" w:styleId="27">
    <w:name w:val="Обычный2"/>
    <w:rsid w:val="00980EE3"/>
    <w:pPr>
      <w:spacing w:before="100" w:after="100" w:line="240" w:lineRule="auto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customStyle="1" w:styleId="28">
    <w:name w:val="Цитата2"/>
    <w:basedOn w:val="a"/>
    <w:rsid w:val="00980EE3"/>
    <w:pPr>
      <w:spacing w:line="360" w:lineRule="auto"/>
      <w:ind w:left="-284" w:right="-1" w:firstLine="284"/>
      <w:jc w:val="both"/>
    </w:pPr>
    <w:rPr>
      <w:szCs w:val="20"/>
    </w:rPr>
  </w:style>
  <w:style w:type="character" w:customStyle="1" w:styleId="FontStyle17">
    <w:name w:val="Font Style17"/>
    <w:basedOn w:val="a0"/>
    <w:uiPriority w:val="99"/>
    <w:rsid w:val="00980EE3"/>
    <w:rPr>
      <w:rFonts w:ascii="Times New Roman" w:hAnsi="Times New Roman" w:cs="Times New Roman"/>
      <w:sz w:val="20"/>
      <w:szCs w:val="20"/>
    </w:rPr>
  </w:style>
  <w:style w:type="character" w:customStyle="1" w:styleId="FontStyle16">
    <w:name w:val="Font Style16"/>
    <w:basedOn w:val="a0"/>
    <w:uiPriority w:val="99"/>
    <w:rsid w:val="00980EE3"/>
    <w:rPr>
      <w:rFonts w:ascii="Times New Roman" w:hAnsi="Times New Roman" w:cs="Times New Roman"/>
      <w:sz w:val="18"/>
      <w:szCs w:val="18"/>
    </w:rPr>
  </w:style>
  <w:style w:type="character" w:customStyle="1" w:styleId="FontStyle14">
    <w:name w:val="Font Style14"/>
    <w:basedOn w:val="a0"/>
    <w:uiPriority w:val="99"/>
    <w:rsid w:val="00980EE3"/>
    <w:rPr>
      <w:rFonts w:ascii="Times New Roman" w:hAnsi="Times New Roman" w:cs="Times New Roman"/>
      <w:b/>
      <w:bCs/>
      <w:i/>
      <w:iCs/>
      <w:spacing w:val="10"/>
      <w:sz w:val="18"/>
      <w:szCs w:val="18"/>
    </w:rPr>
  </w:style>
  <w:style w:type="character" w:customStyle="1" w:styleId="FontStyle15">
    <w:name w:val="Font Style15"/>
    <w:basedOn w:val="a0"/>
    <w:uiPriority w:val="99"/>
    <w:rsid w:val="00980EE3"/>
    <w:rPr>
      <w:rFonts w:ascii="Times New Roman" w:hAnsi="Times New Roman" w:cs="Times New Roman"/>
      <w:spacing w:val="10"/>
      <w:sz w:val="18"/>
      <w:szCs w:val="18"/>
    </w:rPr>
  </w:style>
  <w:style w:type="character" w:customStyle="1" w:styleId="wmi-callto">
    <w:name w:val="wmi-callto"/>
    <w:basedOn w:val="a0"/>
    <w:rsid w:val="00980EE3"/>
  </w:style>
  <w:style w:type="paragraph" w:customStyle="1" w:styleId="18">
    <w:name w:val="Абзац списка1"/>
    <w:basedOn w:val="a"/>
    <w:rsid w:val="00980EE3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paragraph" w:customStyle="1" w:styleId="Default">
    <w:name w:val="Default"/>
    <w:rsid w:val="00980EE3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29">
    <w:name w:val="List 2"/>
    <w:basedOn w:val="a"/>
    <w:uiPriority w:val="99"/>
    <w:semiHidden/>
    <w:unhideWhenUsed/>
    <w:rsid w:val="00980EE3"/>
    <w:pPr>
      <w:ind w:left="566" w:hanging="283"/>
      <w:contextualSpacing/>
    </w:pPr>
  </w:style>
  <w:style w:type="numbering" w:customStyle="1" w:styleId="WW8Num1">
    <w:name w:val="WW8Num1"/>
    <w:rsid w:val="00980EE3"/>
    <w:pPr>
      <w:numPr>
        <w:numId w:val="17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091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37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1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4.jpeg"/><Relationship Id="rId18" Type="http://schemas.openxmlformats.org/officeDocument/2006/relationships/chart" Target="charts/chart7.xml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chart" Target="charts/chart9.xml"/><Relationship Id="rId7" Type="http://schemas.openxmlformats.org/officeDocument/2006/relationships/image" Target="media/image2.jpeg"/><Relationship Id="rId12" Type="http://schemas.openxmlformats.org/officeDocument/2006/relationships/chart" Target="charts/chart4.xml"/><Relationship Id="rId17" Type="http://schemas.openxmlformats.org/officeDocument/2006/relationships/image" Target="media/image6.jpeg"/><Relationship Id="rId25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chart" Target="charts/chart6.xml"/><Relationship Id="rId20" Type="http://schemas.openxmlformats.org/officeDocument/2006/relationships/image" Target="media/image7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chart" Target="charts/chart3.xml"/><Relationship Id="rId24" Type="http://schemas.openxmlformats.org/officeDocument/2006/relationships/image" Target="media/image9.jpe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chart" Target="charts/chart10.xml"/><Relationship Id="rId10" Type="http://schemas.openxmlformats.org/officeDocument/2006/relationships/chart" Target="charts/chart2.xml"/><Relationship Id="rId19" Type="http://schemas.openxmlformats.org/officeDocument/2006/relationships/chart" Target="charts/chart8.xml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chart" Target="charts/chart5.xml"/><Relationship Id="rId22" Type="http://schemas.openxmlformats.org/officeDocument/2006/relationships/image" Target="media/image8.png"/><Relationship Id="rId27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0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6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7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8.xlsx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9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830" b="1" i="1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 sz="830"/>
              <a:t>Численность пушных животных на зимних маршрутных учётах 
за период с 1998 по 2021 гг.</a:t>
            </a:r>
          </a:p>
        </c:rich>
      </c:tx>
      <c:layout>
        <c:manualLayout>
          <c:xMode val="edge"/>
          <c:yMode val="edge"/>
          <c:x val="0.22673796791443926"/>
          <c:y val="1.9193857965451061E-2"/>
        </c:manualLayout>
      </c:layout>
      <c:overlay val="0"/>
      <c:spPr>
        <a:noFill/>
        <a:ln w="25413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8.1275497965213744E-2"/>
          <c:y val="0.12685208483105678"/>
          <c:w val="0.9100975098583014"/>
          <c:h val="0.72179277498202732"/>
        </c:manualLayout>
      </c:layout>
      <c:lineChart>
        <c:grouping val="standar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Горностай</c:v>
                </c:pt>
              </c:strCache>
            </c:strRef>
          </c:tx>
          <c:spPr>
            <a:ln w="12706">
              <a:solidFill>
                <a:srgbClr val="000080"/>
              </a:solidFill>
              <a:prstDash val="solid"/>
            </a:ln>
          </c:spPr>
          <c:marker>
            <c:symbol val="none"/>
          </c:marker>
          <c:cat>
            <c:numRef>
              <c:f>Sheet1!$B$1:$Y$1</c:f>
              <c:numCache>
                <c:formatCode>General</c:formatCode>
                <c:ptCount val="24"/>
                <c:pt idx="0">
                  <c:v>1998</c:v>
                </c:pt>
                <c:pt idx="1">
                  <c:v>1999</c:v>
                </c:pt>
                <c:pt idx="2">
                  <c:v>2000</c:v>
                </c:pt>
                <c:pt idx="3">
                  <c:v>2001</c:v>
                </c:pt>
                <c:pt idx="4">
                  <c:v>2002</c:v>
                </c:pt>
                <c:pt idx="5">
                  <c:v>2003</c:v>
                </c:pt>
                <c:pt idx="6">
                  <c:v>2004</c:v>
                </c:pt>
                <c:pt idx="7">
                  <c:v>2005</c:v>
                </c:pt>
                <c:pt idx="8">
                  <c:v>2006</c:v>
                </c:pt>
                <c:pt idx="9">
                  <c:v>2007</c:v>
                </c:pt>
                <c:pt idx="10">
                  <c:v>2008</c:v>
                </c:pt>
                <c:pt idx="11">
                  <c:v>2009</c:v>
                </c:pt>
                <c:pt idx="12">
                  <c:v>2010</c:v>
                </c:pt>
                <c:pt idx="13">
                  <c:v>2011</c:v>
                </c:pt>
                <c:pt idx="14">
                  <c:v>2012</c:v>
                </c:pt>
                <c:pt idx="15">
                  <c:v>2013</c:v>
                </c:pt>
                <c:pt idx="16">
                  <c:v>2014</c:v>
                </c:pt>
                <c:pt idx="17">
                  <c:v>2015</c:v>
                </c:pt>
                <c:pt idx="18">
                  <c:v>2016</c:v>
                </c:pt>
                <c:pt idx="19">
                  <c:v>2017</c:v>
                </c:pt>
                <c:pt idx="20">
                  <c:v>2018</c:v>
                </c:pt>
                <c:pt idx="21">
                  <c:v>2019</c:v>
                </c:pt>
                <c:pt idx="22">
                  <c:v>2020</c:v>
                </c:pt>
                <c:pt idx="23">
                  <c:v>2021</c:v>
                </c:pt>
              </c:numCache>
            </c:numRef>
          </c:cat>
          <c:val>
            <c:numRef>
              <c:f>Sheet1!$B$2:$Y$2</c:f>
              <c:numCache>
                <c:formatCode>General</c:formatCode>
                <c:ptCount val="24"/>
                <c:pt idx="0">
                  <c:v>108</c:v>
                </c:pt>
                <c:pt idx="1">
                  <c:v>92</c:v>
                </c:pt>
                <c:pt idx="2">
                  <c:v>116</c:v>
                </c:pt>
                <c:pt idx="3">
                  <c:v>173</c:v>
                </c:pt>
                <c:pt idx="4">
                  <c:v>64</c:v>
                </c:pt>
                <c:pt idx="5">
                  <c:v>137</c:v>
                </c:pt>
                <c:pt idx="6">
                  <c:v>99</c:v>
                </c:pt>
                <c:pt idx="7">
                  <c:v>167</c:v>
                </c:pt>
                <c:pt idx="8">
                  <c:v>208</c:v>
                </c:pt>
                <c:pt idx="9">
                  <c:v>85</c:v>
                </c:pt>
                <c:pt idx="10">
                  <c:v>41</c:v>
                </c:pt>
                <c:pt idx="11">
                  <c:v>67</c:v>
                </c:pt>
                <c:pt idx="12">
                  <c:v>529</c:v>
                </c:pt>
                <c:pt idx="13">
                  <c:v>59</c:v>
                </c:pt>
                <c:pt idx="14">
                  <c:v>250</c:v>
                </c:pt>
                <c:pt idx="15">
                  <c:v>113</c:v>
                </c:pt>
                <c:pt idx="16">
                  <c:v>105</c:v>
                </c:pt>
                <c:pt idx="17">
                  <c:v>73</c:v>
                </c:pt>
                <c:pt idx="18">
                  <c:v>76</c:v>
                </c:pt>
                <c:pt idx="19">
                  <c:v>69</c:v>
                </c:pt>
                <c:pt idx="20">
                  <c:v>73</c:v>
                </c:pt>
                <c:pt idx="21">
                  <c:v>129</c:v>
                </c:pt>
                <c:pt idx="22">
                  <c:v>78</c:v>
                </c:pt>
                <c:pt idx="23">
                  <c:v>172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Куница</c:v>
                </c:pt>
              </c:strCache>
            </c:strRef>
          </c:tx>
          <c:spPr>
            <a:ln w="12706">
              <a:solidFill>
                <a:srgbClr val="FF00FF"/>
              </a:solidFill>
              <a:prstDash val="solid"/>
            </a:ln>
          </c:spPr>
          <c:marker>
            <c:symbol val="none"/>
          </c:marker>
          <c:cat>
            <c:numRef>
              <c:f>Sheet1!$B$1:$Y$1</c:f>
              <c:numCache>
                <c:formatCode>General</c:formatCode>
                <c:ptCount val="24"/>
                <c:pt idx="0">
                  <c:v>1998</c:v>
                </c:pt>
                <c:pt idx="1">
                  <c:v>1999</c:v>
                </c:pt>
                <c:pt idx="2">
                  <c:v>2000</c:v>
                </c:pt>
                <c:pt idx="3">
                  <c:v>2001</c:v>
                </c:pt>
                <c:pt idx="4">
                  <c:v>2002</c:v>
                </c:pt>
                <c:pt idx="5">
                  <c:v>2003</c:v>
                </c:pt>
                <c:pt idx="6">
                  <c:v>2004</c:v>
                </c:pt>
                <c:pt idx="7">
                  <c:v>2005</c:v>
                </c:pt>
                <c:pt idx="8">
                  <c:v>2006</c:v>
                </c:pt>
                <c:pt idx="9">
                  <c:v>2007</c:v>
                </c:pt>
                <c:pt idx="10">
                  <c:v>2008</c:v>
                </c:pt>
                <c:pt idx="11">
                  <c:v>2009</c:v>
                </c:pt>
                <c:pt idx="12">
                  <c:v>2010</c:v>
                </c:pt>
                <c:pt idx="13">
                  <c:v>2011</c:v>
                </c:pt>
                <c:pt idx="14">
                  <c:v>2012</c:v>
                </c:pt>
                <c:pt idx="15">
                  <c:v>2013</c:v>
                </c:pt>
                <c:pt idx="16">
                  <c:v>2014</c:v>
                </c:pt>
                <c:pt idx="17">
                  <c:v>2015</c:v>
                </c:pt>
                <c:pt idx="18">
                  <c:v>2016</c:v>
                </c:pt>
                <c:pt idx="19">
                  <c:v>2017</c:v>
                </c:pt>
                <c:pt idx="20">
                  <c:v>2018</c:v>
                </c:pt>
                <c:pt idx="21">
                  <c:v>2019</c:v>
                </c:pt>
                <c:pt idx="22">
                  <c:v>2020</c:v>
                </c:pt>
                <c:pt idx="23">
                  <c:v>2021</c:v>
                </c:pt>
              </c:numCache>
            </c:numRef>
          </c:cat>
          <c:val>
            <c:numRef>
              <c:f>Sheet1!$B$3:$Y$3</c:f>
              <c:numCache>
                <c:formatCode>General</c:formatCode>
                <c:ptCount val="24"/>
                <c:pt idx="0">
                  <c:v>154</c:v>
                </c:pt>
                <c:pt idx="1">
                  <c:v>163</c:v>
                </c:pt>
                <c:pt idx="2">
                  <c:v>194</c:v>
                </c:pt>
                <c:pt idx="3">
                  <c:v>105</c:v>
                </c:pt>
                <c:pt idx="4">
                  <c:v>222</c:v>
                </c:pt>
                <c:pt idx="5">
                  <c:v>138</c:v>
                </c:pt>
                <c:pt idx="6">
                  <c:v>472</c:v>
                </c:pt>
                <c:pt idx="7">
                  <c:v>267</c:v>
                </c:pt>
                <c:pt idx="8">
                  <c:v>290</c:v>
                </c:pt>
                <c:pt idx="9">
                  <c:v>165</c:v>
                </c:pt>
                <c:pt idx="10">
                  <c:v>239</c:v>
                </c:pt>
                <c:pt idx="11">
                  <c:v>373</c:v>
                </c:pt>
                <c:pt idx="12">
                  <c:v>363</c:v>
                </c:pt>
                <c:pt idx="13">
                  <c:v>240</c:v>
                </c:pt>
                <c:pt idx="14">
                  <c:v>396</c:v>
                </c:pt>
                <c:pt idx="15">
                  <c:v>355</c:v>
                </c:pt>
                <c:pt idx="16">
                  <c:v>136</c:v>
                </c:pt>
                <c:pt idx="17">
                  <c:v>263</c:v>
                </c:pt>
                <c:pt idx="18">
                  <c:v>276</c:v>
                </c:pt>
                <c:pt idx="19">
                  <c:v>149</c:v>
                </c:pt>
                <c:pt idx="20">
                  <c:v>225</c:v>
                </c:pt>
                <c:pt idx="21">
                  <c:v>279</c:v>
                </c:pt>
                <c:pt idx="22">
                  <c:v>116</c:v>
                </c:pt>
                <c:pt idx="23">
                  <c:v>356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Лисица</c:v>
                </c:pt>
              </c:strCache>
            </c:strRef>
          </c:tx>
          <c:spPr>
            <a:ln w="12706">
              <a:solidFill>
                <a:srgbClr val="FFFF00"/>
              </a:solidFill>
              <a:prstDash val="solid"/>
            </a:ln>
          </c:spPr>
          <c:marker>
            <c:symbol val="none"/>
          </c:marker>
          <c:cat>
            <c:numRef>
              <c:f>Sheet1!$B$1:$Y$1</c:f>
              <c:numCache>
                <c:formatCode>General</c:formatCode>
                <c:ptCount val="24"/>
                <c:pt idx="0">
                  <c:v>1998</c:v>
                </c:pt>
                <c:pt idx="1">
                  <c:v>1999</c:v>
                </c:pt>
                <c:pt idx="2">
                  <c:v>2000</c:v>
                </c:pt>
                <c:pt idx="3">
                  <c:v>2001</c:v>
                </c:pt>
                <c:pt idx="4">
                  <c:v>2002</c:v>
                </c:pt>
                <c:pt idx="5">
                  <c:v>2003</c:v>
                </c:pt>
                <c:pt idx="6">
                  <c:v>2004</c:v>
                </c:pt>
                <c:pt idx="7">
                  <c:v>2005</c:v>
                </c:pt>
                <c:pt idx="8">
                  <c:v>2006</c:v>
                </c:pt>
                <c:pt idx="9">
                  <c:v>2007</c:v>
                </c:pt>
                <c:pt idx="10">
                  <c:v>2008</c:v>
                </c:pt>
                <c:pt idx="11">
                  <c:v>2009</c:v>
                </c:pt>
                <c:pt idx="12">
                  <c:v>2010</c:v>
                </c:pt>
                <c:pt idx="13">
                  <c:v>2011</c:v>
                </c:pt>
                <c:pt idx="14">
                  <c:v>2012</c:v>
                </c:pt>
                <c:pt idx="15">
                  <c:v>2013</c:v>
                </c:pt>
                <c:pt idx="16">
                  <c:v>2014</c:v>
                </c:pt>
                <c:pt idx="17">
                  <c:v>2015</c:v>
                </c:pt>
                <c:pt idx="18">
                  <c:v>2016</c:v>
                </c:pt>
                <c:pt idx="19">
                  <c:v>2017</c:v>
                </c:pt>
                <c:pt idx="20">
                  <c:v>2018</c:v>
                </c:pt>
                <c:pt idx="21">
                  <c:v>2019</c:v>
                </c:pt>
                <c:pt idx="22">
                  <c:v>2020</c:v>
                </c:pt>
                <c:pt idx="23">
                  <c:v>2021</c:v>
                </c:pt>
              </c:numCache>
            </c:numRef>
          </c:cat>
          <c:val>
            <c:numRef>
              <c:f>Sheet1!$B$4:$Y$4</c:f>
              <c:numCache>
                <c:formatCode>General</c:formatCode>
                <c:ptCount val="24"/>
                <c:pt idx="0">
                  <c:v>94</c:v>
                </c:pt>
                <c:pt idx="1">
                  <c:v>83</c:v>
                </c:pt>
                <c:pt idx="2">
                  <c:v>107</c:v>
                </c:pt>
                <c:pt idx="3">
                  <c:v>83</c:v>
                </c:pt>
                <c:pt idx="4">
                  <c:v>164</c:v>
                </c:pt>
                <c:pt idx="5">
                  <c:v>150</c:v>
                </c:pt>
                <c:pt idx="6">
                  <c:v>300</c:v>
                </c:pt>
                <c:pt idx="7">
                  <c:v>197</c:v>
                </c:pt>
                <c:pt idx="8">
                  <c:v>153</c:v>
                </c:pt>
                <c:pt idx="9">
                  <c:v>131</c:v>
                </c:pt>
                <c:pt idx="10">
                  <c:v>197</c:v>
                </c:pt>
                <c:pt idx="11">
                  <c:v>282</c:v>
                </c:pt>
                <c:pt idx="12">
                  <c:v>167</c:v>
                </c:pt>
                <c:pt idx="13">
                  <c:v>176</c:v>
                </c:pt>
                <c:pt idx="14">
                  <c:v>195</c:v>
                </c:pt>
                <c:pt idx="15">
                  <c:v>153</c:v>
                </c:pt>
                <c:pt idx="16">
                  <c:v>117</c:v>
                </c:pt>
                <c:pt idx="17">
                  <c:v>140</c:v>
                </c:pt>
                <c:pt idx="18">
                  <c:v>179</c:v>
                </c:pt>
                <c:pt idx="19">
                  <c:v>58</c:v>
                </c:pt>
                <c:pt idx="20">
                  <c:v>137</c:v>
                </c:pt>
                <c:pt idx="21">
                  <c:v>163</c:v>
                </c:pt>
                <c:pt idx="22">
                  <c:v>184</c:v>
                </c:pt>
                <c:pt idx="23">
                  <c:v>108</c:v>
                </c:pt>
              </c:numCache>
            </c:numRef>
          </c:val>
          <c:smooth val="0"/>
        </c:ser>
        <c:ser>
          <c:idx val="3"/>
          <c:order val="3"/>
          <c:tx>
            <c:strRef>
              <c:f>Sheet1!$A$5</c:f>
              <c:strCache>
                <c:ptCount val="1"/>
                <c:pt idx="0">
                  <c:v>Хорь</c:v>
                </c:pt>
              </c:strCache>
            </c:strRef>
          </c:tx>
          <c:spPr>
            <a:ln w="12706">
              <a:solidFill>
                <a:srgbClr val="00FFFF"/>
              </a:solidFill>
              <a:prstDash val="solid"/>
            </a:ln>
          </c:spPr>
          <c:marker>
            <c:symbol val="none"/>
          </c:marker>
          <c:cat>
            <c:numRef>
              <c:f>Sheet1!$B$1:$Y$1</c:f>
              <c:numCache>
                <c:formatCode>General</c:formatCode>
                <c:ptCount val="24"/>
                <c:pt idx="0">
                  <c:v>1998</c:v>
                </c:pt>
                <c:pt idx="1">
                  <c:v>1999</c:v>
                </c:pt>
                <c:pt idx="2">
                  <c:v>2000</c:v>
                </c:pt>
                <c:pt idx="3">
                  <c:v>2001</c:v>
                </c:pt>
                <c:pt idx="4">
                  <c:v>2002</c:v>
                </c:pt>
                <c:pt idx="5">
                  <c:v>2003</c:v>
                </c:pt>
                <c:pt idx="6">
                  <c:v>2004</c:v>
                </c:pt>
                <c:pt idx="7">
                  <c:v>2005</c:v>
                </c:pt>
                <c:pt idx="8">
                  <c:v>2006</c:v>
                </c:pt>
                <c:pt idx="9">
                  <c:v>2007</c:v>
                </c:pt>
                <c:pt idx="10">
                  <c:v>2008</c:v>
                </c:pt>
                <c:pt idx="11">
                  <c:v>2009</c:v>
                </c:pt>
                <c:pt idx="12">
                  <c:v>2010</c:v>
                </c:pt>
                <c:pt idx="13">
                  <c:v>2011</c:v>
                </c:pt>
                <c:pt idx="14">
                  <c:v>2012</c:v>
                </c:pt>
                <c:pt idx="15">
                  <c:v>2013</c:v>
                </c:pt>
                <c:pt idx="16">
                  <c:v>2014</c:v>
                </c:pt>
                <c:pt idx="17">
                  <c:v>2015</c:v>
                </c:pt>
                <c:pt idx="18">
                  <c:v>2016</c:v>
                </c:pt>
                <c:pt idx="19">
                  <c:v>2017</c:v>
                </c:pt>
                <c:pt idx="20">
                  <c:v>2018</c:v>
                </c:pt>
                <c:pt idx="21">
                  <c:v>2019</c:v>
                </c:pt>
                <c:pt idx="22">
                  <c:v>2020</c:v>
                </c:pt>
                <c:pt idx="23">
                  <c:v>2021</c:v>
                </c:pt>
              </c:numCache>
            </c:numRef>
          </c:cat>
          <c:val>
            <c:numRef>
              <c:f>Sheet1!$B$5:$Y$5</c:f>
              <c:numCache>
                <c:formatCode>General</c:formatCode>
                <c:ptCount val="24"/>
                <c:pt idx="0">
                  <c:v>36</c:v>
                </c:pt>
                <c:pt idx="1">
                  <c:v>28</c:v>
                </c:pt>
                <c:pt idx="2">
                  <c:v>73</c:v>
                </c:pt>
                <c:pt idx="3">
                  <c:v>67</c:v>
                </c:pt>
                <c:pt idx="4">
                  <c:v>73</c:v>
                </c:pt>
                <c:pt idx="5">
                  <c:v>84</c:v>
                </c:pt>
                <c:pt idx="6">
                  <c:v>270</c:v>
                </c:pt>
                <c:pt idx="7">
                  <c:v>82</c:v>
                </c:pt>
                <c:pt idx="8">
                  <c:v>98</c:v>
                </c:pt>
                <c:pt idx="9">
                  <c:v>85</c:v>
                </c:pt>
                <c:pt idx="10">
                  <c:v>107</c:v>
                </c:pt>
                <c:pt idx="11">
                  <c:v>56</c:v>
                </c:pt>
                <c:pt idx="12">
                  <c:v>180</c:v>
                </c:pt>
                <c:pt idx="13">
                  <c:v>101</c:v>
                </c:pt>
                <c:pt idx="14">
                  <c:v>105</c:v>
                </c:pt>
                <c:pt idx="15">
                  <c:v>44</c:v>
                </c:pt>
                <c:pt idx="16">
                  <c:v>116</c:v>
                </c:pt>
                <c:pt idx="17">
                  <c:v>142</c:v>
                </c:pt>
                <c:pt idx="18">
                  <c:v>39</c:v>
                </c:pt>
                <c:pt idx="19">
                  <c:v>31</c:v>
                </c:pt>
                <c:pt idx="20">
                  <c:v>49</c:v>
                </c:pt>
                <c:pt idx="21">
                  <c:v>68</c:v>
                </c:pt>
                <c:pt idx="22">
                  <c:v>34</c:v>
                </c:pt>
                <c:pt idx="23">
                  <c:v>42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73464832"/>
        <c:axId val="79381248"/>
      </c:lineChart>
      <c:catAx>
        <c:axId val="7346483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3177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79381248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79381248"/>
        <c:scaling>
          <c:orientation val="minMax"/>
        </c:scaling>
        <c:delete val="0"/>
        <c:axPos val="l"/>
        <c:majorGridlines>
          <c:spPr>
            <a:ln w="3177">
              <a:solidFill>
                <a:srgbClr val="000000"/>
              </a:solidFill>
              <a:prstDash val="solid"/>
            </a:ln>
          </c:spPr>
        </c:majorGridlines>
        <c:title>
          <c:tx>
            <c:rich>
              <a:bodyPr/>
              <a:lstStyle/>
              <a:p>
                <a:pPr>
                  <a:defRPr sz="9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900" b="1"/>
                  <a:t>Численность</a:t>
                </a:r>
              </a:p>
            </c:rich>
          </c:tx>
          <c:layout>
            <c:manualLayout>
              <c:xMode val="edge"/>
              <c:yMode val="edge"/>
              <c:x val="2.1390374331550803E-3"/>
              <c:y val="0.43953934740882916"/>
            </c:manualLayout>
          </c:layout>
          <c:overlay val="0"/>
          <c:spPr>
            <a:noFill/>
            <a:ln w="25413">
              <a:noFill/>
            </a:ln>
          </c:spPr>
        </c:title>
        <c:numFmt formatCode="General" sourceLinked="1"/>
        <c:majorTickMark val="out"/>
        <c:minorTickMark val="none"/>
        <c:tickLblPos val="nextTo"/>
        <c:spPr>
          <a:ln w="3177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3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73464832"/>
        <c:crosses val="autoZero"/>
        <c:crossBetween val="between"/>
      </c:valAx>
      <c:spPr>
        <a:solidFill>
          <a:srgbClr val="FFFFFF"/>
        </a:solidFill>
        <a:ln w="12706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15118632084404734"/>
          <c:y val="0.91707404744788612"/>
          <c:w val="0.69167677396820104"/>
          <c:h val="6.0638030194104964E-2"/>
        </c:manualLayout>
      </c:layout>
      <c:overlay val="0"/>
      <c:spPr>
        <a:noFill/>
        <a:ln w="3177">
          <a:noFill/>
          <a:prstDash val="solid"/>
        </a:ln>
      </c:spPr>
      <c:txPr>
        <a:bodyPr/>
        <a:lstStyle/>
        <a:p>
          <a:pPr>
            <a:defRPr sz="930" b="0" i="0" u="none" strike="noStrike" baseline="0">
              <a:solidFill>
                <a:srgbClr val="000000"/>
              </a:solidFill>
              <a:latin typeface="Times New Roman"/>
              <a:ea typeface="Times New Roman"/>
              <a:cs typeface="Times New Roman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975" b="1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Средняя многолетняя</c:v>
                </c:pt>
              </c:strCache>
            </c:strRef>
          </c:tx>
          <c:spPr>
            <a:solidFill>
              <a:srgbClr val="0070C0"/>
            </a:solidFill>
            <a:ln>
              <a:solidFill>
                <a:srgbClr val="0070C0"/>
              </a:solidFill>
            </a:ln>
          </c:spPr>
          <c:invertIfNegative val="0"/>
          <c:dLbls>
            <c:txPr>
              <a:bodyPr/>
              <a:lstStyle/>
              <a:p>
                <a:pPr>
                  <a:defRPr sz="800" i="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Лист1!$A$2:$A$8</c:f>
              <c:strCache>
                <c:ptCount val="7"/>
                <c:pt idx="0">
                  <c:v>Белка</c:v>
                </c:pt>
                <c:pt idx="1">
                  <c:v>Горностай</c:v>
                </c:pt>
                <c:pt idx="2">
                  <c:v>Заяц-беляк</c:v>
                </c:pt>
                <c:pt idx="3">
                  <c:v>Заяц-русак</c:v>
                </c:pt>
                <c:pt idx="4">
                  <c:v>Куница</c:v>
                </c:pt>
                <c:pt idx="5">
                  <c:v>Лисица</c:v>
                </c:pt>
                <c:pt idx="6">
                  <c:v>Хорь</c:v>
                </c:pt>
              </c:strCache>
            </c:strRef>
          </c:cat>
          <c:val>
            <c:numRef>
              <c:f>Лист1!$B$2:$B$8</c:f>
              <c:numCache>
                <c:formatCode>General</c:formatCode>
                <c:ptCount val="7"/>
                <c:pt idx="0">
                  <c:v>4067</c:v>
                </c:pt>
                <c:pt idx="1">
                  <c:v>144</c:v>
                </c:pt>
                <c:pt idx="2">
                  <c:v>2528</c:v>
                </c:pt>
                <c:pt idx="3">
                  <c:v>169</c:v>
                </c:pt>
                <c:pt idx="4">
                  <c:v>228</c:v>
                </c:pt>
                <c:pt idx="5">
                  <c:v>152</c:v>
                </c:pt>
                <c:pt idx="6">
                  <c:v>83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2021 год</c:v>
                </c:pt>
              </c:strCache>
            </c:strRef>
          </c:tx>
          <c:spPr>
            <a:solidFill>
              <a:srgbClr val="EB25CF"/>
            </a:solidFill>
            <a:ln>
              <a:solidFill>
                <a:srgbClr val="F00AC4"/>
              </a:solidFill>
            </a:ln>
          </c:spPr>
          <c:invertIfNegative val="0"/>
          <c:dLbls>
            <c:dLbl>
              <c:idx val="2"/>
              <c:layout>
                <c:manualLayout>
                  <c:x val="0"/>
                  <c:y val="2.810457853828158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800" b="0" i="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Лист1!$A$2:$A$8</c:f>
              <c:strCache>
                <c:ptCount val="7"/>
                <c:pt idx="0">
                  <c:v>Белка</c:v>
                </c:pt>
                <c:pt idx="1">
                  <c:v>Горностай</c:v>
                </c:pt>
                <c:pt idx="2">
                  <c:v>Заяц-беляк</c:v>
                </c:pt>
                <c:pt idx="3">
                  <c:v>Заяц-русак</c:v>
                </c:pt>
                <c:pt idx="4">
                  <c:v>Куница</c:v>
                </c:pt>
                <c:pt idx="5">
                  <c:v>Лисица</c:v>
                </c:pt>
                <c:pt idx="6">
                  <c:v>Хорь</c:v>
                </c:pt>
              </c:strCache>
            </c:strRef>
          </c:cat>
          <c:val>
            <c:numRef>
              <c:f>Лист1!$C$2:$C$8</c:f>
              <c:numCache>
                <c:formatCode>General</c:formatCode>
                <c:ptCount val="7"/>
                <c:pt idx="0">
                  <c:v>3512</c:v>
                </c:pt>
                <c:pt idx="1">
                  <c:v>172</c:v>
                </c:pt>
                <c:pt idx="2">
                  <c:v>1722</c:v>
                </c:pt>
                <c:pt idx="3">
                  <c:v>195</c:v>
                </c:pt>
                <c:pt idx="4">
                  <c:v>356</c:v>
                </c:pt>
                <c:pt idx="5">
                  <c:v>108</c:v>
                </c:pt>
                <c:pt idx="6">
                  <c:v>42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91511424"/>
        <c:axId val="91513216"/>
      </c:barChart>
      <c:catAx>
        <c:axId val="9151142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91513216"/>
        <c:crosses val="autoZero"/>
        <c:auto val="1"/>
        <c:lblAlgn val="ctr"/>
        <c:lblOffset val="100"/>
        <c:noMultiLvlLbl val="0"/>
      </c:catAx>
      <c:valAx>
        <c:axId val="91513216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spPr>
          <a:ln w="9525">
            <a:noFill/>
          </a:ln>
        </c:spPr>
        <c:crossAx val="91511424"/>
        <c:crosses val="autoZero"/>
        <c:crossBetween val="between"/>
      </c:valAx>
      <c:spPr>
        <a:solidFill>
          <a:srgbClr val="C0C0C0"/>
        </a:solidFill>
      </c:spPr>
    </c:plotArea>
    <c:legend>
      <c:legendPos val="b"/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940" b="1" i="1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 sz="940"/>
              <a:t>Численность пушных животных на зимних маршрутных учётах 
за период с 1998 по 2021 гг.</a:t>
            </a:r>
          </a:p>
        </c:rich>
      </c:tx>
      <c:layout>
        <c:manualLayout>
          <c:xMode val="edge"/>
          <c:yMode val="edge"/>
          <c:x val="0.22673796791443851"/>
          <c:y val="1.9193857965451061E-2"/>
        </c:manualLayout>
      </c:layout>
      <c:overlay val="0"/>
      <c:spPr>
        <a:noFill/>
        <a:ln w="25413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10265780647007575"/>
          <c:y val="0.14587317277737841"/>
          <c:w val="0.87588783630802214"/>
          <c:h val="0.68375059908938463"/>
        </c:manualLayout>
      </c:layout>
      <c:lineChart>
        <c:grouping val="standar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Белка</c:v>
                </c:pt>
              </c:strCache>
            </c:strRef>
          </c:tx>
          <c:spPr>
            <a:ln w="12706">
              <a:solidFill>
                <a:srgbClr val="000080"/>
              </a:solidFill>
              <a:prstDash val="solid"/>
            </a:ln>
          </c:spPr>
          <c:marker>
            <c:symbol val="none"/>
          </c:marker>
          <c:cat>
            <c:numRef>
              <c:f>Sheet1!$B$1:$Y$1</c:f>
              <c:numCache>
                <c:formatCode>General</c:formatCode>
                <c:ptCount val="24"/>
                <c:pt idx="0">
                  <c:v>1998</c:v>
                </c:pt>
                <c:pt idx="1">
                  <c:v>1999</c:v>
                </c:pt>
                <c:pt idx="2">
                  <c:v>2000</c:v>
                </c:pt>
                <c:pt idx="3">
                  <c:v>2001</c:v>
                </c:pt>
                <c:pt idx="4">
                  <c:v>2002</c:v>
                </c:pt>
                <c:pt idx="5">
                  <c:v>2003</c:v>
                </c:pt>
                <c:pt idx="6">
                  <c:v>2004</c:v>
                </c:pt>
                <c:pt idx="7">
                  <c:v>2005</c:v>
                </c:pt>
                <c:pt idx="8">
                  <c:v>2006</c:v>
                </c:pt>
                <c:pt idx="9">
                  <c:v>2007</c:v>
                </c:pt>
                <c:pt idx="10">
                  <c:v>2008</c:v>
                </c:pt>
                <c:pt idx="11">
                  <c:v>2009</c:v>
                </c:pt>
                <c:pt idx="12">
                  <c:v>2010</c:v>
                </c:pt>
                <c:pt idx="13">
                  <c:v>2011</c:v>
                </c:pt>
                <c:pt idx="14">
                  <c:v>2012</c:v>
                </c:pt>
                <c:pt idx="15">
                  <c:v>2013</c:v>
                </c:pt>
                <c:pt idx="16">
                  <c:v>2014</c:v>
                </c:pt>
                <c:pt idx="17">
                  <c:v>2015</c:v>
                </c:pt>
                <c:pt idx="18">
                  <c:v>2016</c:v>
                </c:pt>
                <c:pt idx="19">
                  <c:v>2017</c:v>
                </c:pt>
                <c:pt idx="20">
                  <c:v>2018</c:v>
                </c:pt>
                <c:pt idx="21">
                  <c:v>2019</c:v>
                </c:pt>
                <c:pt idx="22">
                  <c:v>2020</c:v>
                </c:pt>
                <c:pt idx="23">
                  <c:v>2021</c:v>
                </c:pt>
              </c:numCache>
            </c:numRef>
          </c:cat>
          <c:val>
            <c:numRef>
              <c:f>Sheet1!$B$2:$Y$2</c:f>
              <c:numCache>
                <c:formatCode>General</c:formatCode>
                <c:ptCount val="24"/>
                <c:pt idx="0">
                  <c:v>3596</c:v>
                </c:pt>
                <c:pt idx="1">
                  <c:v>2417</c:v>
                </c:pt>
                <c:pt idx="2">
                  <c:v>3163</c:v>
                </c:pt>
                <c:pt idx="3">
                  <c:v>4354</c:v>
                </c:pt>
                <c:pt idx="4">
                  <c:v>3451</c:v>
                </c:pt>
                <c:pt idx="5">
                  <c:v>3145</c:v>
                </c:pt>
                <c:pt idx="6">
                  <c:v>5936</c:v>
                </c:pt>
                <c:pt idx="7">
                  <c:v>4636</c:v>
                </c:pt>
                <c:pt idx="8">
                  <c:v>4796</c:v>
                </c:pt>
                <c:pt idx="9">
                  <c:v>5629</c:v>
                </c:pt>
                <c:pt idx="10">
                  <c:v>6276</c:v>
                </c:pt>
                <c:pt idx="11">
                  <c:v>6504</c:v>
                </c:pt>
                <c:pt idx="12">
                  <c:v>1216</c:v>
                </c:pt>
                <c:pt idx="13">
                  <c:v>1760</c:v>
                </c:pt>
                <c:pt idx="14">
                  <c:v>5321</c:v>
                </c:pt>
                <c:pt idx="15">
                  <c:v>4253</c:v>
                </c:pt>
                <c:pt idx="16">
                  <c:v>1744</c:v>
                </c:pt>
                <c:pt idx="17">
                  <c:v>5682</c:v>
                </c:pt>
                <c:pt idx="18">
                  <c:v>4539</c:v>
                </c:pt>
                <c:pt idx="19">
                  <c:v>3269</c:v>
                </c:pt>
                <c:pt idx="20">
                  <c:v>2589</c:v>
                </c:pt>
                <c:pt idx="21">
                  <c:v>2858</c:v>
                </c:pt>
                <c:pt idx="22">
                  <c:v>1977</c:v>
                </c:pt>
                <c:pt idx="23">
                  <c:v>3512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Заяц-беляк</c:v>
                </c:pt>
              </c:strCache>
            </c:strRef>
          </c:tx>
          <c:spPr>
            <a:ln w="12706">
              <a:solidFill>
                <a:srgbClr val="FF00FF"/>
              </a:solidFill>
              <a:prstDash val="solid"/>
            </a:ln>
          </c:spPr>
          <c:marker>
            <c:symbol val="none"/>
          </c:marker>
          <c:cat>
            <c:numRef>
              <c:f>Sheet1!$B$1:$Y$1</c:f>
              <c:numCache>
                <c:formatCode>General</c:formatCode>
                <c:ptCount val="24"/>
                <c:pt idx="0">
                  <c:v>1998</c:v>
                </c:pt>
                <c:pt idx="1">
                  <c:v>1999</c:v>
                </c:pt>
                <c:pt idx="2">
                  <c:v>2000</c:v>
                </c:pt>
                <c:pt idx="3">
                  <c:v>2001</c:v>
                </c:pt>
                <c:pt idx="4">
                  <c:v>2002</c:v>
                </c:pt>
                <c:pt idx="5">
                  <c:v>2003</c:v>
                </c:pt>
                <c:pt idx="6">
                  <c:v>2004</c:v>
                </c:pt>
                <c:pt idx="7">
                  <c:v>2005</c:v>
                </c:pt>
                <c:pt idx="8">
                  <c:v>2006</c:v>
                </c:pt>
                <c:pt idx="9">
                  <c:v>2007</c:v>
                </c:pt>
                <c:pt idx="10">
                  <c:v>2008</c:v>
                </c:pt>
                <c:pt idx="11">
                  <c:v>2009</c:v>
                </c:pt>
                <c:pt idx="12">
                  <c:v>2010</c:v>
                </c:pt>
                <c:pt idx="13">
                  <c:v>2011</c:v>
                </c:pt>
                <c:pt idx="14">
                  <c:v>2012</c:v>
                </c:pt>
                <c:pt idx="15">
                  <c:v>2013</c:v>
                </c:pt>
                <c:pt idx="16">
                  <c:v>2014</c:v>
                </c:pt>
                <c:pt idx="17">
                  <c:v>2015</c:v>
                </c:pt>
                <c:pt idx="18">
                  <c:v>2016</c:v>
                </c:pt>
                <c:pt idx="19">
                  <c:v>2017</c:v>
                </c:pt>
                <c:pt idx="20">
                  <c:v>2018</c:v>
                </c:pt>
                <c:pt idx="21">
                  <c:v>2019</c:v>
                </c:pt>
                <c:pt idx="22">
                  <c:v>2020</c:v>
                </c:pt>
                <c:pt idx="23">
                  <c:v>2021</c:v>
                </c:pt>
              </c:numCache>
            </c:numRef>
          </c:cat>
          <c:val>
            <c:numRef>
              <c:f>Sheet1!$B$3:$Y$3</c:f>
              <c:numCache>
                <c:formatCode>General</c:formatCode>
                <c:ptCount val="24"/>
                <c:pt idx="0">
                  <c:v>1230</c:v>
                </c:pt>
                <c:pt idx="1">
                  <c:v>1168</c:v>
                </c:pt>
                <c:pt idx="2">
                  <c:v>1387</c:v>
                </c:pt>
                <c:pt idx="3">
                  <c:v>1199</c:v>
                </c:pt>
                <c:pt idx="4">
                  <c:v>4270</c:v>
                </c:pt>
                <c:pt idx="5">
                  <c:v>3440</c:v>
                </c:pt>
                <c:pt idx="6">
                  <c:v>3745</c:v>
                </c:pt>
                <c:pt idx="7">
                  <c:v>3482</c:v>
                </c:pt>
                <c:pt idx="8">
                  <c:v>3369</c:v>
                </c:pt>
                <c:pt idx="9">
                  <c:v>2312</c:v>
                </c:pt>
                <c:pt idx="10">
                  <c:v>2400</c:v>
                </c:pt>
                <c:pt idx="11">
                  <c:v>2856</c:v>
                </c:pt>
                <c:pt idx="12">
                  <c:v>3869</c:v>
                </c:pt>
                <c:pt idx="13">
                  <c:v>2332</c:v>
                </c:pt>
                <c:pt idx="14">
                  <c:v>2761</c:v>
                </c:pt>
                <c:pt idx="15">
                  <c:v>1836</c:v>
                </c:pt>
                <c:pt idx="16">
                  <c:v>1394</c:v>
                </c:pt>
                <c:pt idx="17">
                  <c:v>2687</c:v>
                </c:pt>
                <c:pt idx="18">
                  <c:v>2612</c:v>
                </c:pt>
                <c:pt idx="19">
                  <c:v>904</c:v>
                </c:pt>
                <c:pt idx="20">
                  <c:v>1306</c:v>
                </c:pt>
                <c:pt idx="21">
                  <c:v>2342</c:v>
                </c:pt>
                <c:pt idx="22">
                  <c:v>2569</c:v>
                </c:pt>
                <c:pt idx="23">
                  <c:v>1722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Заяц-русак</c:v>
                </c:pt>
              </c:strCache>
            </c:strRef>
          </c:tx>
          <c:spPr>
            <a:ln w="50800">
              <a:pattFill prst="pct50">
                <a:fgClr>
                  <a:srgbClr val="FFFF00"/>
                </a:fgClr>
                <a:bgClr>
                  <a:srgbClr val="FFFFFF"/>
                </a:bgClr>
              </a:pattFill>
              <a:prstDash val="solid"/>
            </a:ln>
          </c:spPr>
          <c:marker>
            <c:symbol val="none"/>
          </c:marker>
          <c:cat>
            <c:numRef>
              <c:f>Sheet1!$B$1:$Y$1</c:f>
              <c:numCache>
                <c:formatCode>General</c:formatCode>
                <c:ptCount val="24"/>
                <c:pt idx="0">
                  <c:v>1998</c:v>
                </c:pt>
                <c:pt idx="1">
                  <c:v>1999</c:v>
                </c:pt>
                <c:pt idx="2">
                  <c:v>2000</c:v>
                </c:pt>
                <c:pt idx="3">
                  <c:v>2001</c:v>
                </c:pt>
                <c:pt idx="4">
                  <c:v>2002</c:v>
                </c:pt>
                <c:pt idx="5">
                  <c:v>2003</c:v>
                </c:pt>
                <c:pt idx="6">
                  <c:v>2004</c:v>
                </c:pt>
                <c:pt idx="7">
                  <c:v>2005</c:v>
                </c:pt>
                <c:pt idx="8">
                  <c:v>2006</c:v>
                </c:pt>
                <c:pt idx="9">
                  <c:v>2007</c:v>
                </c:pt>
                <c:pt idx="10">
                  <c:v>2008</c:v>
                </c:pt>
                <c:pt idx="11">
                  <c:v>2009</c:v>
                </c:pt>
                <c:pt idx="12">
                  <c:v>2010</c:v>
                </c:pt>
                <c:pt idx="13">
                  <c:v>2011</c:v>
                </c:pt>
                <c:pt idx="14">
                  <c:v>2012</c:v>
                </c:pt>
                <c:pt idx="15">
                  <c:v>2013</c:v>
                </c:pt>
                <c:pt idx="16">
                  <c:v>2014</c:v>
                </c:pt>
                <c:pt idx="17">
                  <c:v>2015</c:v>
                </c:pt>
                <c:pt idx="18">
                  <c:v>2016</c:v>
                </c:pt>
                <c:pt idx="19">
                  <c:v>2017</c:v>
                </c:pt>
                <c:pt idx="20">
                  <c:v>2018</c:v>
                </c:pt>
                <c:pt idx="21">
                  <c:v>2019</c:v>
                </c:pt>
                <c:pt idx="22">
                  <c:v>2020</c:v>
                </c:pt>
                <c:pt idx="23">
                  <c:v>2021</c:v>
                </c:pt>
              </c:numCache>
            </c:numRef>
          </c:cat>
          <c:val>
            <c:numRef>
              <c:f>Sheet1!$B$4:$Y$4</c:f>
              <c:numCache>
                <c:formatCode>General</c:formatCode>
                <c:ptCount val="24"/>
                <c:pt idx="0">
                  <c:v>110</c:v>
                </c:pt>
                <c:pt idx="1">
                  <c:v>158</c:v>
                </c:pt>
                <c:pt idx="2">
                  <c:v>182</c:v>
                </c:pt>
                <c:pt idx="3">
                  <c:v>195</c:v>
                </c:pt>
                <c:pt idx="4">
                  <c:v>263</c:v>
                </c:pt>
                <c:pt idx="5">
                  <c:v>384</c:v>
                </c:pt>
                <c:pt idx="6">
                  <c:v>456</c:v>
                </c:pt>
                <c:pt idx="7">
                  <c:v>255</c:v>
                </c:pt>
                <c:pt idx="8">
                  <c:v>242</c:v>
                </c:pt>
                <c:pt idx="9">
                  <c:v>97</c:v>
                </c:pt>
                <c:pt idx="10">
                  <c:v>111</c:v>
                </c:pt>
                <c:pt idx="11">
                  <c:v>90</c:v>
                </c:pt>
                <c:pt idx="12">
                  <c:v>62</c:v>
                </c:pt>
                <c:pt idx="13">
                  <c:v>77</c:v>
                </c:pt>
                <c:pt idx="14">
                  <c:v>153</c:v>
                </c:pt>
                <c:pt idx="15">
                  <c:v>71</c:v>
                </c:pt>
                <c:pt idx="16">
                  <c:v>38</c:v>
                </c:pt>
                <c:pt idx="17">
                  <c:v>89</c:v>
                </c:pt>
                <c:pt idx="18">
                  <c:v>209</c:v>
                </c:pt>
                <c:pt idx="19">
                  <c:v>34</c:v>
                </c:pt>
                <c:pt idx="20">
                  <c:v>87</c:v>
                </c:pt>
                <c:pt idx="21">
                  <c:v>287</c:v>
                </c:pt>
                <c:pt idx="22">
                  <c:v>337</c:v>
                </c:pt>
                <c:pt idx="23">
                  <c:v>195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91891584"/>
        <c:axId val="91893120"/>
      </c:lineChart>
      <c:catAx>
        <c:axId val="9189158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3177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91893120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91893120"/>
        <c:scaling>
          <c:orientation val="minMax"/>
        </c:scaling>
        <c:delete val="0"/>
        <c:axPos val="l"/>
        <c:majorGridlines>
          <c:spPr>
            <a:ln w="3177">
              <a:solidFill>
                <a:srgbClr val="000000"/>
              </a:solidFill>
              <a:prstDash val="solid"/>
            </a:ln>
          </c:spPr>
        </c:majorGridlines>
        <c:title>
          <c:tx>
            <c:rich>
              <a:bodyPr/>
              <a:lstStyle/>
              <a:p>
                <a:pPr>
                  <a:defRPr sz="91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910" b="1"/>
                  <a:t>Численность</a:t>
                </a:r>
              </a:p>
            </c:rich>
          </c:tx>
          <c:layout>
            <c:manualLayout>
              <c:xMode val="edge"/>
              <c:yMode val="edge"/>
              <c:x val="2.1390374331550803E-3"/>
              <c:y val="0.43953934740882916"/>
            </c:manualLayout>
          </c:layout>
          <c:overlay val="0"/>
          <c:spPr>
            <a:noFill/>
            <a:ln w="25413">
              <a:noFill/>
            </a:ln>
          </c:spPr>
        </c:title>
        <c:numFmt formatCode="General" sourceLinked="1"/>
        <c:majorTickMark val="out"/>
        <c:minorTickMark val="none"/>
        <c:tickLblPos val="nextTo"/>
        <c:spPr>
          <a:ln w="3177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1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91891584"/>
        <c:crosses val="autoZero"/>
        <c:crossBetween val="between"/>
      </c:valAx>
      <c:spPr>
        <a:solidFill>
          <a:srgbClr val="FFFFFF"/>
        </a:solidFill>
        <a:ln w="12706">
          <a:solidFill>
            <a:srgbClr val="808080"/>
          </a:solidFill>
          <a:prstDash val="solid"/>
        </a:ln>
      </c:spPr>
    </c:plotArea>
    <c:legend>
      <c:legendPos val="b"/>
      <c:layout>
        <c:manualLayout>
          <c:xMode val="edge"/>
          <c:yMode val="edge"/>
          <c:x val="0.28529120391217794"/>
          <c:y val="0.9087781572010547"/>
          <c:w val="0.45934811061498132"/>
          <c:h val="6.0788102084831083E-2"/>
        </c:manualLayout>
      </c:layout>
      <c:overlay val="0"/>
      <c:spPr>
        <a:noFill/>
        <a:ln w="3177">
          <a:noFill/>
          <a:prstDash val="solid"/>
        </a:ln>
      </c:spPr>
      <c:txPr>
        <a:bodyPr/>
        <a:lstStyle/>
        <a:p>
          <a:pPr>
            <a:defRPr sz="910" b="0" i="0" u="none" strike="noStrike" baseline="0">
              <a:solidFill>
                <a:srgbClr val="000000"/>
              </a:solidFill>
              <a:latin typeface="Times New Roman"/>
              <a:ea typeface="Times New Roman"/>
              <a:cs typeface="Times New Roman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975" b="1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839" b="1" i="1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 sz="839"/>
              <a:t>Численность копытных животных на зимних маршрутных учётах 
за период с 1998 по 2021 гг.</a:t>
            </a:r>
          </a:p>
        </c:rich>
      </c:tx>
      <c:overlay val="0"/>
      <c:spPr>
        <a:noFill/>
        <a:ln w="23669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9.3864508219154291E-2"/>
          <c:y val="0.14783987253322894"/>
          <c:w val="0.89761090183284786"/>
          <c:h val="0.6709787950606626"/>
        </c:manualLayout>
      </c:layout>
      <c:lineChart>
        <c:grouping val="standar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Кабан</c:v>
                </c:pt>
              </c:strCache>
            </c:strRef>
          </c:tx>
          <c:spPr>
            <a:ln w="11834">
              <a:solidFill>
                <a:srgbClr val="000080"/>
              </a:solidFill>
              <a:prstDash val="solid"/>
            </a:ln>
          </c:spPr>
          <c:marker>
            <c:symbol val="none"/>
          </c:marker>
          <c:cat>
            <c:numRef>
              <c:f>Sheet1!$B$1:$Y$1</c:f>
              <c:numCache>
                <c:formatCode>General</c:formatCode>
                <c:ptCount val="24"/>
                <c:pt idx="0">
                  <c:v>1998</c:v>
                </c:pt>
                <c:pt idx="1">
                  <c:v>1999</c:v>
                </c:pt>
                <c:pt idx="2">
                  <c:v>2000</c:v>
                </c:pt>
                <c:pt idx="3">
                  <c:v>2001</c:v>
                </c:pt>
                <c:pt idx="4">
                  <c:v>2002</c:v>
                </c:pt>
                <c:pt idx="5">
                  <c:v>2003</c:v>
                </c:pt>
                <c:pt idx="6">
                  <c:v>2004</c:v>
                </c:pt>
                <c:pt idx="7">
                  <c:v>2005</c:v>
                </c:pt>
                <c:pt idx="8">
                  <c:v>2006</c:v>
                </c:pt>
                <c:pt idx="9">
                  <c:v>2007</c:v>
                </c:pt>
                <c:pt idx="10">
                  <c:v>2008</c:v>
                </c:pt>
                <c:pt idx="11">
                  <c:v>2009</c:v>
                </c:pt>
                <c:pt idx="12">
                  <c:v>2010</c:v>
                </c:pt>
                <c:pt idx="13">
                  <c:v>2011</c:v>
                </c:pt>
                <c:pt idx="14">
                  <c:v>2012</c:v>
                </c:pt>
                <c:pt idx="15">
                  <c:v>2013</c:v>
                </c:pt>
                <c:pt idx="16">
                  <c:v>2014</c:v>
                </c:pt>
                <c:pt idx="17">
                  <c:v>2015</c:v>
                </c:pt>
                <c:pt idx="18">
                  <c:v>2016</c:v>
                </c:pt>
                <c:pt idx="19">
                  <c:v>2017</c:v>
                </c:pt>
                <c:pt idx="20">
                  <c:v>2018</c:v>
                </c:pt>
                <c:pt idx="21">
                  <c:v>2019</c:v>
                </c:pt>
                <c:pt idx="22">
                  <c:v>2020</c:v>
                </c:pt>
                <c:pt idx="23">
                  <c:v>2021</c:v>
                </c:pt>
              </c:numCache>
            </c:numRef>
          </c:cat>
          <c:val>
            <c:numRef>
              <c:f>Sheet1!$B$2:$Y$2</c:f>
              <c:numCache>
                <c:formatCode>General</c:formatCode>
                <c:ptCount val="24"/>
                <c:pt idx="0">
                  <c:v>24</c:v>
                </c:pt>
                <c:pt idx="1">
                  <c:v>38</c:v>
                </c:pt>
                <c:pt idx="2">
                  <c:v>33</c:v>
                </c:pt>
                <c:pt idx="3">
                  <c:v>19</c:v>
                </c:pt>
                <c:pt idx="4">
                  <c:v>123</c:v>
                </c:pt>
                <c:pt idx="5">
                  <c:v>78</c:v>
                </c:pt>
                <c:pt idx="6">
                  <c:v>11</c:v>
                </c:pt>
                <c:pt idx="7">
                  <c:v>112</c:v>
                </c:pt>
                <c:pt idx="8">
                  <c:v>199</c:v>
                </c:pt>
                <c:pt idx="9">
                  <c:v>167</c:v>
                </c:pt>
                <c:pt idx="10">
                  <c:v>176</c:v>
                </c:pt>
                <c:pt idx="11">
                  <c:v>296</c:v>
                </c:pt>
                <c:pt idx="12">
                  <c:v>470</c:v>
                </c:pt>
                <c:pt idx="13">
                  <c:v>206</c:v>
                </c:pt>
                <c:pt idx="14">
                  <c:v>174</c:v>
                </c:pt>
                <c:pt idx="15">
                  <c:v>369</c:v>
                </c:pt>
                <c:pt idx="16">
                  <c:v>263</c:v>
                </c:pt>
                <c:pt idx="17">
                  <c:v>81</c:v>
                </c:pt>
                <c:pt idx="18">
                  <c:v>131</c:v>
                </c:pt>
                <c:pt idx="19">
                  <c:v>58</c:v>
                </c:pt>
                <c:pt idx="20">
                  <c:v>77</c:v>
                </c:pt>
                <c:pt idx="21">
                  <c:v>147</c:v>
                </c:pt>
                <c:pt idx="22">
                  <c:v>254</c:v>
                </c:pt>
                <c:pt idx="23">
                  <c:v>186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Косуля</c:v>
                </c:pt>
              </c:strCache>
            </c:strRef>
          </c:tx>
          <c:spPr>
            <a:ln w="11834">
              <a:solidFill>
                <a:srgbClr val="FF00FF"/>
              </a:solidFill>
              <a:prstDash val="solid"/>
            </a:ln>
          </c:spPr>
          <c:marker>
            <c:symbol val="none"/>
          </c:marker>
          <c:cat>
            <c:numRef>
              <c:f>Sheet1!$B$1:$Y$1</c:f>
              <c:numCache>
                <c:formatCode>General</c:formatCode>
                <c:ptCount val="24"/>
                <c:pt idx="0">
                  <c:v>1998</c:v>
                </c:pt>
                <c:pt idx="1">
                  <c:v>1999</c:v>
                </c:pt>
                <c:pt idx="2">
                  <c:v>2000</c:v>
                </c:pt>
                <c:pt idx="3">
                  <c:v>2001</c:v>
                </c:pt>
                <c:pt idx="4">
                  <c:v>2002</c:v>
                </c:pt>
                <c:pt idx="5">
                  <c:v>2003</c:v>
                </c:pt>
                <c:pt idx="6">
                  <c:v>2004</c:v>
                </c:pt>
                <c:pt idx="7">
                  <c:v>2005</c:v>
                </c:pt>
                <c:pt idx="8">
                  <c:v>2006</c:v>
                </c:pt>
                <c:pt idx="9">
                  <c:v>2007</c:v>
                </c:pt>
                <c:pt idx="10">
                  <c:v>2008</c:v>
                </c:pt>
                <c:pt idx="11">
                  <c:v>2009</c:v>
                </c:pt>
                <c:pt idx="12">
                  <c:v>2010</c:v>
                </c:pt>
                <c:pt idx="13">
                  <c:v>2011</c:v>
                </c:pt>
                <c:pt idx="14">
                  <c:v>2012</c:v>
                </c:pt>
                <c:pt idx="15">
                  <c:v>2013</c:v>
                </c:pt>
                <c:pt idx="16">
                  <c:v>2014</c:v>
                </c:pt>
                <c:pt idx="17">
                  <c:v>2015</c:v>
                </c:pt>
                <c:pt idx="18">
                  <c:v>2016</c:v>
                </c:pt>
                <c:pt idx="19">
                  <c:v>2017</c:v>
                </c:pt>
                <c:pt idx="20">
                  <c:v>2018</c:v>
                </c:pt>
                <c:pt idx="21">
                  <c:v>2019</c:v>
                </c:pt>
                <c:pt idx="22">
                  <c:v>2020</c:v>
                </c:pt>
                <c:pt idx="23">
                  <c:v>2021</c:v>
                </c:pt>
              </c:numCache>
            </c:numRef>
          </c:cat>
          <c:val>
            <c:numRef>
              <c:f>Sheet1!$B$3:$Y$3</c:f>
              <c:numCache>
                <c:formatCode>General</c:formatCode>
                <c:ptCount val="24"/>
                <c:pt idx="0">
                  <c:v>69</c:v>
                </c:pt>
                <c:pt idx="1">
                  <c:v>16</c:v>
                </c:pt>
                <c:pt idx="2">
                  <c:v>58</c:v>
                </c:pt>
                <c:pt idx="3">
                  <c:v>44</c:v>
                </c:pt>
                <c:pt idx="4">
                  <c:v>33</c:v>
                </c:pt>
                <c:pt idx="5">
                  <c:v>42</c:v>
                </c:pt>
                <c:pt idx="6">
                  <c:v>100</c:v>
                </c:pt>
                <c:pt idx="7">
                  <c:v>52</c:v>
                </c:pt>
                <c:pt idx="8">
                  <c:v>52</c:v>
                </c:pt>
                <c:pt idx="9">
                  <c:v>36</c:v>
                </c:pt>
                <c:pt idx="10">
                  <c:v>16</c:v>
                </c:pt>
                <c:pt idx="11">
                  <c:v>36</c:v>
                </c:pt>
                <c:pt idx="12">
                  <c:v>117</c:v>
                </c:pt>
                <c:pt idx="13">
                  <c:v>83</c:v>
                </c:pt>
                <c:pt idx="14">
                  <c:v>97</c:v>
                </c:pt>
                <c:pt idx="15">
                  <c:v>49</c:v>
                </c:pt>
                <c:pt idx="16">
                  <c:v>33</c:v>
                </c:pt>
                <c:pt idx="17">
                  <c:v>10</c:v>
                </c:pt>
                <c:pt idx="18">
                  <c:v>75</c:v>
                </c:pt>
                <c:pt idx="19">
                  <c:v>69</c:v>
                </c:pt>
                <c:pt idx="20">
                  <c:v>113</c:v>
                </c:pt>
                <c:pt idx="21">
                  <c:v>77</c:v>
                </c:pt>
                <c:pt idx="22">
                  <c:v>44</c:v>
                </c:pt>
                <c:pt idx="23">
                  <c:v>169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Лось</c:v>
                </c:pt>
              </c:strCache>
            </c:strRef>
          </c:tx>
          <c:spPr>
            <a:ln w="11834">
              <a:solidFill>
                <a:srgbClr val="FFFF00"/>
              </a:solidFill>
              <a:prstDash val="solid"/>
            </a:ln>
          </c:spPr>
          <c:marker>
            <c:symbol val="none"/>
          </c:marker>
          <c:cat>
            <c:numRef>
              <c:f>Sheet1!$B$1:$Y$1</c:f>
              <c:numCache>
                <c:formatCode>General</c:formatCode>
                <c:ptCount val="24"/>
                <c:pt idx="0">
                  <c:v>1998</c:v>
                </c:pt>
                <c:pt idx="1">
                  <c:v>1999</c:v>
                </c:pt>
                <c:pt idx="2">
                  <c:v>2000</c:v>
                </c:pt>
                <c:pt idx="3">
                  <c:v>2001</c:v>
                </c:pt>
                <c:pt idx="4">
                  <c:v>2002</c:v>
                </c:pt>
                <c:pt idx="5">
                  <c:v>2003</c:v>
                </c:pt>
                <c:pt idx="6">
                  <c:v>2004</c:v>
                </c:pt>
                <c:pt idx="7">
                  <c:v>2005</c:v>
                </c:pt>
                <c:pt idx="8">
                  <c:v>2006</c:v>
                </c:pt>
                <c:pt idx="9">
                  <c:v>2007</c:v>
                </c:pt>
                <c:pt idx="10">
                  <c:v>2008</c:v>
                </c:pt>
                <c:pt idx="11">
                  <c:v>2009</c:v>
                </c:pt>
                <c:pt idx="12">
                  <c:v>2010</c:v>
                </c:pt>
                <c:pt idx="13">
                  <c:v>2011</c:v>
                </c:pt>
                <c:pt idx="14">
                  <c:v>2012</c:v>
                </c:pt>
                <c:pt idx="15">
                  <c:v>2013</c:v>
                </c:pt>
                <c:pt idx="16">
                  <c:v>2014</c:v>
                </c:pt>
                <c:pt idx="17">
                  <c:v>2015</c:v>
                </c:pt>
                <c:pt idx="18">
                  <c:v>2016</c:v>
                </c:pt>
                <c:pt idx="19">
                  <c:v>2017</c:v>
                </c:pt>
                <c:pt idx="20">
                  <c:v>2018</c:v>
                </c:pt>
                <c:pt idx="21">
                  <c:v>2019</c:v>
                </c:pt>
                <c:pt idx="22">
                  <c:v>2020</c:v>
                </c:pt>
                <c:pt idx="23">
                  <c:v>2021</c:v>
                </c:pt>
              </c:numCache>
            </c:numRef>
          </c:cat>
          <c:val>
            <c:numRef>
              <c:f>Sheet1!$B$4:$Y$4</c:f>
              <c:numCache>
                <c:formatCode>General</c:formatCode>
                <c:ptCount val="24"/>
                <c:pt idx="0">
                  <c:v>91</c:v>
                </c:pt>
                <c:pt idx="1">
                  <c:v>64</c:v>
                </c:pt>
                <c:pt idx="2">
                  <c:v>56</c:v>
                </c:pt>
                <c:pt idx="3">
                  <c:v>97</c:v>
                </c:pt>
                <c:pt idx="4">
                  <c:v>45</c:v>
                </c:pt>
                <c:pt idx="5">
                  <c:v>78</c:v>
                </c:pt>
                <c:pt idx="6">
                  <c:v>78</c:v>
                </c:pt>
                <c:pt idx="7">
                  <c:v>94</c:v>
                </c:pt>
                <c:pt idx="8">
                  <c:v>145</c:v>
                </c:pt>
                <c:pt idx="9">
                  <c:v>80</c:v>
                </c:pt>
                <c:pt idx="10">
                  <c:v>134</c:v>
                </c:pt>
                <c:pt idx="11">
                  <c:v>174</c:v>
                </c:pt>
                <c:pt idx="12">
                  <c:v>417</c:v>
                </c:pt>
                <c:pt idx="13">
                  <c:v>209</c:v>
                </c:pt>
                <c:pt idx="14">
                  <c:v>97</c:v>
                </c:pt>
                <c:pt idx="15">
                  <c:v>168</c:v>
                </c:pt>
                <c:pt idx="16">
                  <c:v>118</c:v>
                </c:pt>
                <c:pt idx="17">
                  <c:v>160</c:v>
                </c:pt>
                <c:pt idx="18">
                  <c:v>202</c:v>
                </c:pt>
                <c:pt idx="19">
                  <c:v>197</c:v>
                </c:pt>
                <c:pt idx="20">
                  <c:v>191</c:v>
                </c:pt>
                <c:pt idx="21">
                  <c:v>267</c:v>
                </c:pt>
                <c:pt idx="22">
                  <c:v>251</c:v>
                </c:pt>
                <c:pt idx="23">
                  <c:v>387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96814592"/>
        <c:axId val="96816128"/>
      </c:lineChart>
      <c:catAx>
        <c:axId val="9681459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ln w="2958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96816128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96816128"/>
        <c:scaling>
          <c:orientation val="minMax"/>
        </c:scaling>
        <c:delete val="0"/>
        <c:axPos val="l"/>
        <c:majorGridlines>
          <c:spPr>
            <a:ln w="2958">
              <a:solidFill>
                <a:srgbClr val="000000"/>
              </a:solidFill>
              <a:prstDash val="solid"/>
            </a:ln>
          </c:spPr>
        </c:majorGridlines>
        <c:title>
          <c:tx>
            <c:rich>
              <a:bodyPr/>
              <a:lstStyle/>
              <a:p>
                <a:pPr>
                  <a:defRPr sz="1025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/>
                  <a:t>Численность</a:t>
                </a:r>
              </a:p>
            </c:rich>
          </c:tx>
          <c:overlay val="0"/>
        </c:title>
        <c:numFmt formatCode="General" sourceLinked="1"/>
        <c:majorTickMark val="none"/>
        <c:minorTickMark val="none"/>
        <c:tickLblPos val="nextTo"/>
        <c:spPr>
          <a:ln w="23666">
            <a:noFill/>
          </a:ln>
        </c:spPr>
        <c:txPr>
          <a:bodyPr rot="0" vert="horz"/>
          <a:lstStyle/>
          <a:p>
            <a:pPr>
              <a:defRPr sz="932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96814592"/>
        <c:crosses val="autoZero"/>
        <c:crossBetween val="between"/>
      </c:valAx>
      <c:spPr>
        <a:solidFill>
          <a:srgbClr val="FFFFFF"/>
        </a:solidFill>
        <a:ln w="11834">
          <a:solidFill>
            <a:srgbClr val="808080"/>
          </a:solidFill>
          <a:prstDash val="solid"/>
        </a:ln>
      </c:spPr>
    </c:plotArea>
    <c:legend>
      <c:legendPos val="b"/>
      <c:overlay val="0"/>
      <c:spPr>
        <a:noFill/>
        <a:ln w="2958">
          <a:noFill/>
          <a:prstDash val="solid"/>
        </a:ln>
      </c:spPr>
      <c:txPr>
        <a:bodyPr/>
        <a:lstStyle/>
        <a:p>
          <a:pPr>
            <a:defRPr sz="941" b="0" i="0" u="none" strike="noStrike" baseline="0">
              <a:solidFill>
                <a:srgbClr val="000000"/>
              </a:solidFill>
              <a:latin typeface="Times New Roman"/>
              <a:ea typeface="Times New Roman"/>
              <a:cs typeface="Times New Roman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025" b="1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837" b="1" i="1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 sz="837"/>
              <a:t>Численность хищных животных на зимних маршрутных учётах 
за период с 1998 по 2021</a:t>
            </a:r>
            <a:r>
              <a:rPr lang="ru-RU" sz="837" baseline="0"/>
              <a:t> </a:t>
            </a:r>
            <a:r>
              <a:rPr lang="ru-RU" sz="837"/>
              <a:t>гг.</a:t>
            </a:r>
          </a:p>
        </c:rich>
      </c:tx>
      <c:overlay val="0"/>
      <c:spPr>
        <a:noFill/>
        <a:ln w="23615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8.9026121868384864E-2"/>
          <c:y val="0.13780776626897417"/>
          <c:w val="0.89130740994353952"/>
          <c:h val="0.65550614858806833"/>
        </c:manualLayout>
      </c:layout>
      <c:lineChart>
        <c:grouping val="standar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Волк</c:v>
                </c:pt>
              </c:strCache>
            </c:strRef>
          </c:tx>
          <c:spPr>
            <a:ln w="11807">
              <a:solidFill>
                <a:srgbClr val="000080"/>
              </a:solidFill>
              <a:prstDash val="solid"/>
            </a:ln>
          </c:spPr>
          <c:marker>
            <c:symbol val="none"/>
          </c:marker>
          <c:cat>
            <c:numRef>
              <c:f>Sheet1!$B$1:$Y$1</c:f>
              <c:numCache>
                <c:formatCode>General</c:formatCode>
                <c:ptCount val="24"/>
                <c:pt idx="0">
                  <c:v>1998</c:v>
                </c:pt>
                <c:pt idx="1">
                  <c:v>1999</c:v>
                </c:pt>
                <c:pt idx="2">
                  <c:v>2000</c:v>
                </c:pt>
                <c:pt idx="3">
                  <c:v>2001</c:v>
                </c:pt>
                <c:pt idx="4">
                  <c:v>2002</c:v>
                </c:pt>
                <c:pt idx="5">
                  <c:v>2003</c:v>
                </c:pt>
                <c:pt idx="6">
                  <c:v>2004</c:v>
                </c:pt>
                <c:pt idx="7">
                  <c:v>2005</c:v>
                </c:pt>
                <c:pt idx="8">
                  <c:v>2006</c:v>
                </c:pt>
                <c:pt idx="9">
                  <c:v>2007</c:v>
                </c:pt>
                <c:pt idx="10">
                  <c:v>2008</c:v>
                </c:pt>
                <c:pt idx="11">
                  <c:v>2009</c:v>
                </c:pt>
                <c:pt idx="12">
                  <c:v>2010</c:v>
                </c:pt>
                <c:pt idx="13">
                  <c:v>2011</c:v>
                </c:pt>
                <c:pt idx="14">
                  <c:v>2012</c:v>
                </c:pt>
                <c:pt idx="15">
                  <c:v>2013</c:v>
                </c:pt>
                <c:pt idx="16">
                  <c:v>2014</c:v>
                </c:pt>
                <c:pt idx="17">
                  <c:v>2015</c:v>
                </c:pt>
                <c:pt idx="18">
                  <c:v>2016</c:v>
                </c:pt>
                <c:pt idx="19">
                  <c:v>2017</c:v>
                </c:pt>
                <c:pt idx="20">
                  <c:v>2018</c:v>
                </c:pt>
                <c:pt idx="21">
                  <c:v>2019</c:v>
                </c:pt>
                <c:pt idx="22">
                  <c:v>2020</c:v>
                </c:pt>
                <c:pt idx="23">
                  <c:v>2021</c:v>
                </c:pt>
              </c:numCache>
            </c:numRef>
          </c:cat>
          <c:val>
            <c:numRef>
              <c:f>Sheet1!$B$2:$Y$2</c:f>
              <c:numCache>
                <c:formatCode>General</c:formatCode>
                <c:ptCount val="24"/>
                <c:pt idx="0">
                  <c:v>31</c:v>
                </c:pt>
                <c:pt idx="1">
                  <c:v>57</c:v>
                </c:pt>
                <c:pt idx="2">
                  <c:v>35</c:v>
                </c:pt>
                <c:pt idx="3">
                  <c:v>36</c:v>
                </c:pt>
                <c:pt idx="4">
                  <c:v>23</c:v>
                </c:pt>
                <c:pt idx="5">
                  <c:v>36</c:v>
                </c:pt>
                <c:pt idx="6">
                  <c:v>7</c:v>
                </c:pt>
                <c:pt idx="7">
                  <c:v>67</c:v>
                </c:pt>
                <c:pt idx="8">
                  <c:v>12</c:v>
                </c:pt>
                <c:pt idx="9">
                  <c:v>13</c:v>
                </c:pt>
                <c:pt idx="10">
                  <c:v>25</c:v>
                </c:pt>
                <c:pt idx="11">
                  <c:v>16</c:v>
                </c:pt>
                <c:pt idx="12">
                  <c:v>34</c:v>
                </c:pt>
                <c:pt idx="13">
                  <c:v>14</c:v>
                </c:pt>
                <c:pt idx="14">
                  <c:v>25</c:v>
                </c:pt>
                <c:pt idx="15">
                  <c:v>20</c:v>
                </c:pt>
                <c:pt idx="16">
                  <c:v>24</c:v>
                </c:pt>
                <c:pt idx="17">
                  <c:v>32</c:v>
                </c:pt>
                <c:pt idx="18">
                  <c:v>25</c:v>
                </c:pt>
                <c:pt idx="19">
                  <c:v>12</c:v>
                </c:pt>
                <c:pt idx="20">
                  <c:v>34</c:v>
                </c:pt>
                <c:pt idx="21">
                  <c:v>24</c:v>
                </c:pt>
                <c:pt idx="22">
                  <c:v>27</c:v>
                </c:pt>
                <c:pt idx="23">
                  <c:v>34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Рысь</c:v>
                </c:pt>
              </c:strCache>
            </c:strRef>
          </c:tx>
          <c:spPr>
            <a:ln w="11807">
              <a:solidFill>
                <a:srgbClr val="FF00FF"/>
              </a:solidFill>
              <a:prstDash val="solid"/>
            </a:ln>
          </c:spPr>
          <c:marker>
            <c:symbol val="none"/>
          </c:marker>
          <c:cat>
            <c:numRef>
              <c:f>Sheet1!$B$1:$Y$1</c:f>
              <c:numCache>
                <c:formatCode>General</c:formatCode>
                <c:ptCount val="24"/>
                <c:pt idx="0">
                  <c:v>1998</c:v>
                </c:pt>
                <c:pt idx="1">
                  <c:v>1999</c:v>
                </c:pt>
                <c:pt idx="2">
                  <c:v>2000</c:v>
                </c:pt>
                <c:pt idx="3">
                  <c:v>2001</c:v>
                </c:pt>
                <c:pt idx="4">
                  <c:v>2002</c:v>
                </c:pt>
                <c:pt idx="5">
                  <c:v>2003</c:v>
                </c:pt>
                <c:pt idx="6">
                  <c:v>2004</c:v>
                </c:pt>
                <c:pt idx="7">
                  <c:v>2005</c:v>
                </c:pt>
                <c:pt idx="8">
                  <c:v>2006</c:v>
                </c:pt>
                <c:pt idx="9">
                  <c:v>2007</c:v>
                </c:pt>
                <c:pt idx="10">
                  <c:v>2008</c:v>
                </c:pt>
                <c:pt idx="11">
                  <c:v>2009</c:v>
                </c:pt>
                <c:pt idx="12">
                  <c:v>2010</c:v>
                </c:pt>
                <c:pt idx="13">
                  <c:v>2011</c:v>
                </c:pt>
                <c:pt idx="14">
                  <c:v>2012</c:v>
                </c:pt>
                <c:pt idx="15">
                  <c:v>2013</c:v>
                </c:pt>
                <c:pt idx="16">
                  <c:v>2014</c:v>
                </c:pt>
                <c:pt idx="17">
                  <c:v>2015</c:v>
                </c:pt>
                <c:pt idx="18">
                  <c:v>2016</c:v>
                </c:pt>
                <c:pt idx="19">
                  <c:v>2017</c:v>
                </c:pt>
                <c:pt idx="20">
                  <c:v>2018</c:v>
                </c:pt>
                <c:pt idx="21">
                  <c:v>2019</c:v>
                </c:pt>
                <c:pt idx="22">
                  <c:v>2020</c:v>
                </c:pt>
                <c:pt idx="23">
                  <c:v>2021</c:v>
                </c:pt>
              </c:numCache>
            </c:numRef>
          </c:cat>
          <c:val>
            <c:numRef>
              <c:f>Sheet1!$B$3:$Y$3</c:f>
              <c:numCache>
                <c:formatCode>General</c:formatCode>
                <c:ptCount val="24"/>
                <c:pt idx="0">
                  <c:v>2</c:v>
                </c:pt>
                <c:pt idx="1">
                  <c:v>6</c:v>
                </c:pt>
                <c:pt idx="2">
                  <c:v>12</c:v>
                </c:pt>
                <c:pt idx="3">
                  <c:v>11</c:v>
                </c:pt>
                <c:pt idx="4">
                  <c:v>5</c:v>
                </c:pt>
                <c:pt idx="5">
                  <c:v>12</c:v>
                </c:pt>
                <c:pt idx="6">
                  <c:v>27</c:v>
                </c:pt>
                <c:pt idx="7">
                  <c:v>9</c:v>
                </c:pt>
                <c:pt idx="8">
                  <c:v>12</c:v>
                </c:pt>
                <c:pt idx="9">
                  <c:v>5</c:v>
                </c:pt>
                <c:pt idx="10">
                  <c:v>20</c:v>
                </c:pt>
                <c:pt idx="11">
                  <c:v>12</c:v>
                </c:pt>
                <c:pt idx="12">
                  <c:v>11</c:v>
                </c:pt>
                <c:pt idx="13">
                  <c:v>4</c:v>
                </c:pt>
                <c:pt idx="14">
                  <c:v>11</c:v>
                </c:pt>
                <c:pt idx="15">
                  <c:v>8</c:v>
                </c:pt>
                <c:pt idx="16">
                  <c:v>0</c:v>
                </c:pt>
                <c:pt idx="17">
                  <c:v>7</c:v>
                </c:pt>
                <c:pt idx="18">
                  <c:v>2</c:v>
                </c:pt>
                <c:pt idx="19">
                  <c:v>3</c:v>
                </c:pt>
                <c:pt idx="20">
                  <c:v>11</c:v>
                </c:pt>
                <c:pt idx="21">
                  <c:v>10</c:v>
                </c:pt>
                <c:pt idx="22">
                  <c:v>24</c:v>
                </c:pt>
                <c:pt idx="23">
                  <c:v>9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96832896"/>
        <c:axId val="96822400"/>
      </c:lineChart>
      <c:catAx>
        <c:axId val="9683289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ln w="2952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96822400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96822400"/>
        <c:scaling>
          <c:orientation val="minMax"/>
        </c:scaling>
        <c:delete val="0"/>
        <c:axPos val="l"/>
        <c:majorGridlines>
          <c:spPr>
            <a:ln w="2952">
              <a:solidFill>
                <a:srgbClr val="000000"/>
              </a:solidFill>
              <a:prstDash val="solid"/>
            </a:ln>
          </c:spPr>
        </c:majorGridlines>
        <c:title>
          <c:tx>
            <c:rich>
              <a:bodyPr/>
              <a:lstStyle/>
              <a:p>
                <a:pPr>
                  <a:defRPr sz="1023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/>
                  <a:t>Численность</a:t>
                </a:r>
              </a:p>
            </c:rich>
          </c:tx>
          <c:overlay val="0"/>
        </c:title>
        <c:numFmt formatCode="General" sourceLinked="1"/>
        <c:majorTickMark val="none"/>
        <c:minorTickMark val="none"/>
        <c:tickLblPos val="nextTo"/>
        <c:spPr>
          <a:ln w="23612">
            <a:noFill/>
          </a:ln>
        </c:spPr>
        <c:txPr>
          <a:bodyPr rot="0" vert="horz"/>
          <a:lstStyle/>
          <a:p>
            <a:pPr>
              <a:defRPr sz="93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96832896"/>
        <c:crosses val="autoZero"/>
        <c:crossBetween val="between"/>
      </c:valAx>
      <c:spPr>
        <a:solidFill>
          <a:srgbClr val="FFFFFF"/>
        </a:solidFill>
        <a:ln w="11807">
          <a:solidFill>
            <a:srgbClr val="808080"/>
          </a:solidFill>
          <a:prstDash val="solid"/>
        </a:ln>
      </c:spPr>
    </c:plotArea>
    <c:legend>
      <c:legendPos val="b"/>
      <c:layout>
        <c:manualLayout>
          <c:xMode val="edge"/>
          <c:yMode val="edge"/>
          <c:x val="0.38915192753672845"/>
          <c:y val="0.89724859005695057"/>
          <c:w val="0.23010438841155723"/>
          <c:h val="6.2489967061701734E-2"/>
        </c:manualLayout>
      </c:layout>
      <c:overlay val="0"/>
      <c:spPr>
        <a:noFill/>
        <a:ln w="2952">
          <a:noFill/>
          <a:prstDash val="solid"/>
        </a:ln>
      </c:spPr>
      <c:txPr>
        <a:bodyPr/>
        <a:lstStyle/>
        <a:p>
          <a:pPr>
            <a:defRPr sz="939" b="0" i="0" u="none" strike="noStrike" baseline="0">
              <a:solidFill>
                <a:srgbClr val="000000"/>
              </a:solidFill>
              <a:latin typeface="Times New Roman"/>
              <a:ea typeface="Times New Roman"/>
              <a:cs typeface="Times New Roman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023" b="1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1141145654147618"/>
          <c:y val="3.4967146093351775E-2"/>
          <c:w val="0.85393474731943364"/>
          <c:h val="0.798580135745716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Лось</c:v>
                </c:pt>
              </c:strCache>
            </c:strRef>
          </c:tx>
          <c:spPr>
            <a:solidFill>
              <a:srgbClr val="00B0F0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txPr>
              <a:bodyPr/>
              <a:lstStyle/>
              <a:p>
                <a:pPr>
                  <a:defRPr sz="10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Sheet1!$B$1:$E$1</c:f>
              <c:strCache>
                <c:ptCount val="4"/>
                <c:pt idx="0">
                  <c:v>2002</c:v>
                </c:pt>
                <c:pt idx="1">
                  <c:v>2010</c:v>
                </c:pt>
                <c:pt idx="2">
                  <c:v>средняя многолетняя</c:v>
                </c:pt>
                <c:pt idx="3">
                  <c:v>2021</c:v>
                </c:pt>
              </c:strCache>
            </c:strRef>
          </c:cat>
          <c:val>
            <c:numRef>
              <c:f>Sheet1!$B$2:$E$2</c:f>
              <c:numCache>
                <c:formatCode>General</c:formatCode>
                <c:ptCount val="4"/>
                <c:pt idx="0">
                  <c:v>45</c:v>
                </c:pt>
                <c:pt idx="1">
                  <c:v>417</c:v>
                </c:pt>
                <c:pt idx="2">
                  <c:v>149</c:v>
                </c:pt>
                <c:pt idx="3">
                  <c:v>387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96863360"/>
        <c:axId val="96864896"/>
      </c:barChart>
      <c:catAx>
        <c:axId val="9686336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25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96864896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96864896"/>
        <c:scaling>
          <c:orientation val="minMax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особей</a:t>
                </a:r>
              </a:p>
            </c:rich>
          </c:tx>
          <c:layout>
            <c:manualLayout>
              <c:xMode val="edge"/>
              <c:yMode val="edge"/>
              <c:x val="6.1151566111529955E-3"/>
              <c:y val="0.33523499259690931"/>
            </c:manualLayout>
          </c:layout>
          <c:overlay val="0"/>
        </c:title>
        <c:numFmt formatCode="General" sourceLinked="1"/>
        <c:majorTickMark val="none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25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96863360"/>
        <c:crosses val="autoZero"/>
        <c:crossBetween val="between"/>
      </c:valAx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825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Косуля</c:v>
                </c:pt>
              </c:strCache>
            </c:strRef>
          </c:tx>
          <c:spPr>
            <a:ln>
              <a:solidFill>
                <a:srgbClr val="0070C0"/>
              </a:solidFill>
            </a:ln>
          </c:spPr>
          <c:marker>
            <c:symbol val="none"/>
          </c:marker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Лист1!$A$2:$A$13</c:f>
              <c:numCache>
                <c:formatCode>General</c:formatCode>
                <c:ptCount val="12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  <c:pt idx="3">
                  <c:v>2013</c:v>
                </c:pt>
                <c:pt idx="4">
                  <c:v>2014</c:v>
                </c:pt>
                <c:pt idx="5">
                  <c:v>2015</c:v>
                </c:pt>
                <c:pt idx="6">
                  <c:v>2016</c:v>
                </c:pt>
                <c:pt idx="7">
                  <c:v>2017</c:v>
                </c:pt>
                <c:pt idx="8">
                  <c:v>2018</c:v>
                </c:pt>
                <c:pt idx="9">
                  <c:v>2019</c:v>
                </c:pt>
                <c:pt idx="10">
                  <c:v>2020</c:v>
                </c:pt>
                <c:pt idx="11">
                  <c:v>2021</c:v>
                </c:pt>
              </c:numCache>
            </c:numRef>
          </c:cat>
          <c:val>
            <c:numRef>
              <c:f>Лист1!$B$2:$B$13</c:f>
              <c:numCache>
                <c:formatCode>General</c:formatCode>
                <c:ptCount val="12"/>
                <c:pt idx="0">
                  <c:v>117</c:v>
                </c:pt>
                <c:pt idx="1">
                  <c:v>83</c:v>
                </c:pt>
                <c:pt idx="2">
                  <c:v>97</c:v>
                </c:pt>
                <c:pt idx="3">
                  <c:v>49</c:v>
                </c:pt>
                <c:pt idx="4">
                  <c:v>33</c:v>
                </c:pt>
                <c:pt idx="5">
                  <c:v>10</c:v>
                </c:pt>
                <c:pt idx="6">
                  <c:v>75</c:v>
                </c:pt>
                <c:pt idx="7">
                  <c:v>69</c:v>
                </c:pt>
                <c:pt idx="8">
                  <c:v>113</c:v>
                </c:pt>
                <c:pt idx="9">
                  <c:v>77</c:v>
                </c:pt>
                <c:pt idx="10">
                  <c:v>44</c:v>
                </c:pt>
                <c:pt idx="11">
                  <c:v>169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96918144"/>
        <c:axId val="96924032"/>
      </c:lineChart>
      <c:catAx>
        <c:axId val="9691814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96924032"/>
        <c:crosses val="autoZero"/>
        <c:auto val="1"/>
        <c:lblAlgn val="ctr"/>
        <c:lblOffset val="100"/>
        <c:noMultiLvlLbl val="0"/>
      </c:catAx>
      <c:valAx>
        <c:axId val="96924032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spPr>
          <a:ln w="9525">
            <a:noFill/>
          </a:ln>
        </c:spPr>
        <c:crossAx val="96918144"/>
        <c:crosses val="autoZero"/>
        <c:crossBetween val="between"/>
      </c:valAx>
      <c:spPr>
        <a:solidFill>
          <a:srgbClr val="C0C0C0"/>
        </a:solidFill>
      </c:spPr>
    </c:plotArea>
    <c:legend>
      <c:legendPos val="b"/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7.082380436711147E-2"/>
          <c:y val="5.6179775280898667E-2"/>
          <c:w val="0.87905683118281563"/>
          <c:h val="0.65371754062657328"/>
        </c:manualLayout>
      </c:layout>
      <c:lineChart>
        <c:grouping val="standar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Кабан</c:v>
                </c:pt>
              </c:strCache>
            </c:strRef>
          </c:tx>
          <c:spPr>
            <a:ln w="28575">
              <a:solidFill>
                <a:srgbClr val="FF00FF"/>
              </a:solidFill>
              <a:prstDash val="solid"/>
            </a:ln>
          </c:spPr>
          <c:marker>
            <c:symbol val="none"/>
          </c:marker>
          <c:dLbls>
            <c:spPr>
              <a:noFill/>
              <a:ln w="25399">
                <a:noFill/>
              </a:ln>
            </c:spPr>
            <c:txPr>
              <a:bodyPr/>
              <a:lstStyle/>
              <a:p>
                <a:pPr>
                  <a:defRPr sz="9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Sheet1!$B$1:$J$1</c:f>
              <c:numCache>
                <c:formatCode>General</c:formatCode>
                <c:ptCount val="9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  <c:pt idx="5">
                  <c:v>2018</c:v>
                </c:pt>
                <c:pt idx="6">
                  <c:v>2019</c:v>
                </c:pt>
                <c:pt idx="7">
                  <c:v>2020</c:v>
                </c:pt>
                <c:pt idx="8">
                  <c:v>2021</c:v>
                </c:pt>
              </c:numCache>
            </c:numRef>
          </c:cat>
          <c:val>
            <c:numRef>
              <c:f>Sheet1!$B$2:$J$2</c:f>
              <c:numCache>
                <c:formatCode>General</c:formatCode>
                <c:ptCount val="9"/>
                <c:pt idx="0">
                  <c:v>369</c:v>
                </c:pt>
                <c:pt idx="1">
                  <c:v>263</c:v>
                </c:pt>
                <c:pt idx="2">
                  <c:v>81</c:v>
                </c:pt>
                <c:pt idx="3">
                  <c:v>131</c:v>
                </c:pt>
                <c:pt idx="4">
                  <c:v>58</c:v>
                </c:pt>
                <c:pt idx="5">
                  <c:v>77</c:v>
                </c:pt>
                <c:pt idx="6">
                  <c:v>147</c:v>
                </c:pt>
                <c:pt idx="7">
                  <c:v>254</c:v>
                </c:pt>
                <c:pt idx="8">
                  <c:v>186</c:v>
                </c:pt>
              </c:numCache>
            </c:numRef>
          </c:val>
          <c:smooth val="0"/>
        </c:ser>
        <c:dLbls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59825152"/>
        <c:axId val="59832192"/>
      </c:lineChart>
      <c:catAx>
        <c:axId val="5982515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59832192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59832192"/>
        <c:scaling>
          <c:orientation val="minMax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59825152"/>
        <c:crosses val="autoZero"/>
        <c:crossBetween val="between"/>
      </c:valAx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plotArea>
    <c:legend>
      <c:legendPos val="b"/>
      <c:layout>
        <c:manualLayout>
          <c:xMode val="edge"/>
          <c:yMode val="edge"/>
          <c:x val="0.46778042959427807"/>
          <c:y val="0.85955056179773848"/>
          <c:w val="0.16867812038828367"/>
          <c:h val="0.12789500628494502"/>
        </c:manualLayout>
      </c:layout>
      <c:overlay val="0"/>
      <c:spPr>
        <a:noFill/>
        <a:ln w="3175">
          <a:noFill/>
          <a:prstDash val="solid"/>
        </a:ln>
      </c:spPr>
      <c:txPr>
        <a:bodyPr/>
        <a:lstStyle/>
        <a:p>
          <a:pPr>
            <a:defRPr sz="1100" b="0" i="0" u="none" strike="noStrike" baseline="0">
              <a:solidFill>
                <a:srgbClr val="000000"/>
              </a:solidFill>
              <a:latin typeface="Times New Roman"/>
              <a:ea typeface="Times New Roman"/>
              <a:cs typeface="Times New Roman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8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 b="1" i="1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 sz="1200"/>
              <a:t>Процентное соотношение копытных по ЗМУ 2021 года</a:t>
            </a:r>
          </a:p>
        </c:rich>
      </c:tx>
      <c:layout>
        <c:manualLayout>
          <c:xMode val="edge"/>
          <c:yMode val="edge"/>
          <c:x val="0.13747954173486091"/>
          <c:y val="2.0338983050847428E-2"/>
        </c:manualLayout>
      </c:layout>
      <c:overlay val="0"/>
      <c:spPr>
        <a:noFill/>
        <a:ln w="25400">
          <a:noFill/>
        </a:ln>
      </c:spPr>
    </c:title>
    <c:autoTitleDeleted val="0"/>
    <c:view3D>
      <c:rotX val="15"/>
      <c:hPercent val="94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7.8559738134206233E-2"/>
          <c:y val="9.8027378708211654E-2"/>
          <c:w val="0.9214401924889688"/>
          <c:h val="0.72976185913183278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Кабан</c:v>
                </c:pt>
              </c:strCache>
            </c:strRef>
          </c:tx>
          <c:spPr>
            <a:solidFill>
              <a:srgbClr val="000080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3.1211246146426119E-2"/>
                  <c:y val="-4.653641911514187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Mode val="edge"/>
                  <c:yMode val="edge"/>
                  <c:x val="0.54337152209492634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Sheet1!$B$1:$B$1</c:f>
              <c:strCache>
                <c:ptCount val="1"/>
                <c:pt idx="0">
                  <c:v>1-е и 2-е прохождение (18-20.01., 19-20.02.) 2021 г.</c:v>
                </c:pt>
              </c:strCache>
            </c:strRef>
          </c:cat>
          <c:val>
            <c:numRef>
              <c:f>Sheet1!$B$2:$B$2</c:f>
              <c:numCache>
                <c:formatCode>0%</c:formatCode>
                <c:ptCount val="1"/>
                <c:pt idx="0">
                  <c:v>0.25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Косуля</c:v>
                </c:pt>
              </c:strCache>
            </c:strRef>
          </c:tx>
          <c:spPr>
            <a:solidFill>
              <a:srgbClr val="FF00FF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3.6289776748696496E-2"/>
                  <c:y val="-3.449859207436581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Mode val="edge"/>
                  <c:yMode val="edge"/>
                  <c:x val="0.91162029459902616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Sheet1!$B$1:$B$1</c:f>
              <c:strCache>
                <c:ptCount val="1"/>
                <c:pt idx="0">
                  <c:v>1-е и 2-е прохождение (18-20.01., 19-20.02.) 2021 г.</c:v>
                </c:pt>
              </c:strCache>
            </c:strRef>
          </c:cat>
          <c:val>
            <c:numRef>
              <c:f>Sheet1!$B$3:$B$3</c:f>
              <c:numCache>
                <c:formatCode>0%</c:formatCode>
                <c:ptCount val="1"/>
                <c:pt idx="0">
                  <c:v>0.23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Лось</c:v>
                </c:pt>
              </c:strCache>
            </c:strRef>
          </c:tx>
          <c:spPr>
            <a:solidFill>
              <a:srgbClr val="FFFF00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5.1188274617743522E-2"/>
                  <c:y val="-4.240100972110241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Mode val="edge"/>
                  <c:yMode val="edge"/>
                  <c:x val="0.9934533551554825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Sheet1!$B$1:$B$1</c:f>
              <c:strCache>
                <c:ptCount val="1"/>
                <c:pt idx="0">
                  <c:v>1-е и 2-е прохождение (18-20.01., 19-20.02.) 2021 г.</c:v>
                </c:pt>
              </c:strCache>
            </c:strRef>
          </c:cat>
          <c:val>
            <c:numRef>
              <c:f>Sheet1!$B$4:$B$4</c:f>
              <c:numCache>
                <c:formatCode>0%</c:formatCode>
                <c:ptCount val="1"/>
                <c:pt idx="0">
                  <c:v>0.52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gapDepth val="0"/>
        <c:shape val="box"/>
        <c:axId val="90940160"/>
        <c:axId val="90941696"/>
        <c:axId val="0"/>
      </c:bar3DChart>
      <c:catAx>
        <c:axId val="9094016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90941696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90941696"/>
        <c:scaling>
          <c:orientation val="minMax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0%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90940160"/>
        <c:crosses val="autoZero"/>
        <c:crossBetween val="between"/>
      </c:valAx>
      <c:spPr>
        <a:noFill/>
        <a:ln w="25400">
          <a:noFill/>
        </a:ln>
      </c:spPr>
    </c:plotArea>
    <c:legend>
      <c:legendPos val="b"/>
      <c:overlay val="0"/>
      <c:spPr>
        <a:noFill/>
        <a:ln w="3175">
          <a:noFill/>
          <a:prstDash val="solid"/>
        </a:ln>
      </c:spPr>
      <c:txPr>
        <a:bodyPr/>
        <a:lstStyle/>
        <a:p>
          <a:pPr>
            <a:defRPr sz="900" b="0" i="0" u="none" strike="noStrike" baseline="0">
              <a:solidFill>
                <a:srgbClr val="000000"/>
              </a:solidFill>
              <a:latin typeface="Times New Roman"/>
              <a:ea typeface="Times New Roman"/>
              <a:cs typeface="Times New Roman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200" b="1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Волк</c:v>
                </c:pt>
              </c:strCache>
            </c:strRef>
          </c:tx>
          <c:spPr>
            <a:ln>
              <a:solidFill>
                <a:srgbClr val="0070C0"/>
              </a:solidFill>
            </a:ln>
          </c:spPr>
          <c:marker>
            <c:symbol val="none"/>
          </c:marker>
          <c:dLbls>
            <c:txPr>
              <a:bodyPr/>
              <a:lstStyle/>
              <a:p>
                <a:pPr>
                  <a:defRPr sz="900" i="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Лист1!$A$2:$A$19</c:f>
              <c:numCache>
                <c:formatCode>General</c:formatCode>
                <c:ptCount val="18"/>
                <c:pt idx="0">
                  <c:v>2004</c:v>
                </c:pt>
                <c:pt idx="1">
                  <c:v>2005</c:v>
                </c:pt>
                <c:pt idx="2">
                  <c:v>2006</c:v>
                </c:pt>
                <c:pt idx="3">
                  <c:v>2007</c:v>
                </c:pt>
                <c:pt idx="4">
                  <c:v>2008</c:v>
                </c:pt>
                <c:pt idx="5">
                  <c:v>2009</c:v>
                </c:pt>
                <c:pt idx="6">
                  <c:v>2010</c:v>
                </c:pt>
                <c:pt idx="7">
                  <c:v>2011</c:v>
                </c:pt>
                <c:pt idx="8">
                  <c:v>2012</c:v>
                </c:pt>
                <c:pt idx="9">
                  <c:v>2013</c:v>
                </c:pt>
                <c:pt idx="10">
                  <c:v>2014</c:v>
                </c:pt>
                <c:pt idx="11">
                  <c:v>2015</c:v>
                </c:pt>
                <c:pt idx="12">
                  <c:v>2016</c:v>
                </c:pt>
                <c:pt idx="13">
                  <c:v>2017</c:v>
                </c:pt>
                <c:pt idx="14">
                  <c:v>2018</c:v>
                </c:pt>
                <c:pt idx="15">
                  <c:v>2019</c:v>
                </c:pt>
                <c:pt idx="16">
                  <c:v>2020</c:v>
                </c:pt>
                <c:pt idx="17">
                  <c:v>2021</c:v>
                </c:pt>
              </c:numCache>
            </c:numRef>
          </c:cat>
          <c:val>
            <c:numRef>
              <c:f>Лист1!$B$2:$B$19</c:f>
              <c:numCache>
                <c:formatCode>General</c:formatCode>
                <c:ptCount val="18"/>
                <c:pt idx="0">
                  <c:v>7</c:v>
                </c:pt>
                <c:pt idx="1">
                  <c:v>67</c:v>
                </c:pt>
                <c:pt idx="2">
                  <c:v>12</c:v>
                </c:pt>
                <c:pt idx="3">
                  <c:v>13</c:v>
                </c:pt>
                <c:pt idx="4">
                  <c:v>25</c:v>
                </c:pt>
                <c:pt idx="5">
                  <c:v>16</c:v>
                </c:pt>
                <c:pt idx="6">
                  <c:v>34</c:v>
                </c:pt>
                <c:pt idx="7">
                  <c:v>14</c:v>
                </c:pt>
                <c:pt idx="8">
                  <c:v>25</c:v>
                </c:pt>
                <c:pt idx="9">
                  <c:v>20</c:v>
                </c:pt>
                <c:pt idx="10">
                  <c:v>24</c:v>
                </c:pt>
                <c:pt idx="11">
                  <c:v>32</c:v>
                </c:pt>
                <c:pt idx="12">
                  <c:v>25</c:v>
                </c:pt>
                <c:pt idx="13">
                  <c:v>12</c:v>
                </c:pt>
                <c:pt idx="14">
                  <c:v>34</c:v>
                </c:pt>
                <c:pt idx="15">
                  <c:v>24</c:v>
                </c:pt>
                <c:pt idx="16">
                  <c:v>27</c:v>
                </c:pt>
                <c:pt idx="17">
                  <c:v>34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Рысь</c:v>
                </c:pt>
              </c:strCache>
            </c:strRef>
          </c:tx>
          <c:spPr>
            <a:ln>
              <a:solidFill>
                <a:srgbClr val="F00AC4"/>
              </a:solidFill>
            </a:ln>
          </c:spPr>
          <c:marker>
            <c:symbol val="none"/>
          </c:marker>
          <c:dLbls>
            <c:txPr>
              <a:bodyPr/>
              <a:lstStyle/>
              <a:p>
                <a:pPr>
                  <a:defRPr sz="900" b="1" i="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Лист1!$A$2:$A$19</c:f>
              <c:numCache>
                <c:formatCode>General</c:formatCode>
                <c:ptCount val="18"/>
                <c:pt idx="0">
                  <c:v>2004</c:v>
                </c:pt>
                <c:pt idx="1">
                  <c:v>2005</c:v>
                </c:pt>
                <c:pt idx="2">
                  <c:v>2006</c:v>
                </c:pt>
                <c:pt idx="3">
                  <c:v>2007</c:v>
                </c:pt>
                <c:pt idx="4">
                  <c:v>2008</c:v>
                </c:pt>
                <c:pt idx="5">
                  <c:v>2009</c:v>
                </c:pt>
                <c:pt idx="6">
                  <c:v>2010</c:v>
                </c:pt>
                <c:pt idx="7">
                  <c:v>2011</c:v>
                </c:pt>
                <c:pt idx="8">
                  <c:v>2012</c:v>
                </c:pt>
                <c:pt idx="9">
                  <c:v>2013</c:v>
                </c:pt>
                <c:pt idx="10">
                  <c:v>2014</c:v>
                </c:pt>
                <c:pt idx="11">
                  <c:v>2015</c:v>
                </c:pt>
                <c:pt idx="12">
                  <c:v>2016</c:v>
                </c:pt>
                <c:pt idx="13">
                  <c:v>2017</c:v>
                </c:pt>
                <c:pt idx="14">
                  <c:v>2018</c:v>
                </c:pt>
                <c:pt idx="15">
                  <c:v>2019</c:v>
                </c:pt>
                <c:pt idx="16">
                  <c:v>2020</c:v>
                </c:pt>
                <c:pt idx="17">
                  <c:v>2021</c:v>
                </c:pt>
              </c:numCache>
            </c:numRef>
          </c:cat>
          <c:val>
            <c:numRef>
              <c:f>Лист1!$C$2:$C$19</c:f>
              <c:numCache>
                <c:formatCode>General</c:formatCode>
                <c:ptCount val="18"/>
                <c:pt idx="0">
                  <c:v>27</c:v>
                </c:pt>
                <c:pt idx="1">
                  <c:v>9</c:v>
                </c:pt>
                <c:pt idx="2">
                  <c:v>12</c:v>
                </c:pt>
                <c:pt idx="3">
                  <c:v>5</c:v>
                </c:pt>
                <c:pt idx="4">
                  <c:v>20</c:v>
                </c:pt>
                <c:pt idx="5">
                  <c:v>12</c:v>
                </c:pt>
                <c:pt idx="6">
                  <c:v>11</c:v>
                </c:pt>
                <c:pt idx="7">
                  <c:v>4</c:v>
                </c:pt>
                <c:pt idx="8">
                  <c:v>11</c:v>
                </c:pt>
                <c:pt idx="9">
                  <c:v>8</c:v>
                </c:pt>
                <c:pt idx="10">
                  <c:v>0</c:v>
                </c:pt>
                <c:pt idx="11">
                  <c:v>7</c:v>
                </c:pt>
                <c:pt idx="12">
                  <c:v>2</c:v>
                </c:pt>
                <c:pt idx="13">
                  <c:v>3</c:v>
                </c:pt>
                <c:pt idx="14">
                  <c:v>11</c:v>
                </c:pt>
                <c:pt idx="15">
                  <c:v>10</c:v>
                </c:pt>
                <c:pt idx="16">
                  <c:v>24</c:v>
                </c:pt>
                <c:pt idx="17">
                  <c:v>9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91119616"/>
        <c:axId val="91121152"/>
      </c:lineChart>
      <c:catAx>
        <c:axId val="9111961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91121152"/>
        <c:crosses val="autoZero"/>
        <c:auto val="1"/>
        <c:lblAlgn val="ctr"/>
        <c:lblOffset val="100"/>
        <c:noMultiLvlLbl val="0"/>
      </c:catAx>
      <c:valAx>
        <c:axId val="91121152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spPr>
          <a:ln w="9525">
            <a:noFill/>
          </a:ln>
        </c:spPr>
        <c:crossAx val="91119616"/>
        <c:crosses val="autoZero"/>
        <c:crossBetween val="between"/>
      </c:valAx>
      <c:spPr>
        <a:solidFill>
          <a:srgbClr val="C0C0C0"/>
        </a:solidFill>
      </c:spPr>
    </c:plotArea>
    <c:legend>
      <c:legendPos val="b"/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1405</Words>
  <Characters>8010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Беляев</cp:lastModifiedBy>
  <cp:revision>3</cp:revision>
  <cp:lastPrinted>2020-03-17T12:07:00Z</cp:lastPrinted>
  <dcterms:created xsi:type="dcterms:W3CDTF">2021-03-16T08:44:00Z</dcterms:created>
  <dcterms:modified xsi:type="dcterms:W3CDTF">2021-03-16T08:44:00Z</dcterms:modified>
</cp:coreProperties>
</file>